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108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02"/>
        <w:gridCol w:w="1096"/>
        <w:gridCol w:w="752"/>
        <w:gridCol w:w="295"/>
        <w:gridCol w:w="551"/>
        <w:gridCol w:w="630"/>
        <w:gridCol w:w="4068"/>
      </w:tblGrid>
      <w:tr w:rsidR="003E333D" w:rsidRPr="002B7E7C" w14:paraId="5A8774EC" w14:textId="77777777" w:rsidTr="001A43C6">
        <w:trPr>
          <w:trHeight w:val="648"/>
        </w:trPr>
        <w:tc>
          <w:tcPr>
            <w:tcW w:w="11088"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051F1D" w14:textId="647D9917" w:rsidR="003E333D" w:rsidRPr="001C544C" w:rsidRDefault="003E333D" w:rsidP="0010260A">
            <w:pPr>
              <w:ind w:right="90"/>
              <w:rPr>
                <w:rFonts w:ascii="Arial" w:hAnsi="Arial" w:cs="Arial"/>
                <w:b/>
                <w:sz w:val="22"/>
                <w:szCs w:val="22"/>
              </w:rPr>
            </w:pPr>
            <w:r w:rsidRPr="001C544C">
              <w:rPr>
                <w:rFonts w:ascii="Arial" w:eastAsia="Arial Unicode MS" w:hAnsi="Arial" w:cs="Arial"/>
                <w:b/>
                <w:sz w:val="22"/>
                <w:szCs w:val="22"/>
              </w:rPr>
              <w:t xml:space="preserve">PART I. </w:t>
            </w:r>
            <w:r w:rsidR="00CC241F" w:rsidRPr="001C544C">
              <w:rPr>
                <w:rFonts w:ascii="Arial" w:eastAsia="Arial Unicode MS" w:hAnsi="Arial" w:cs="Arial"/>
                <w:b/>
                <w:sz w:val="22"/>
                <w:szCs w:val="22"/>
              </w:rPr>
              <w:t xml:space="preserve"> </w:t>
            </w:r>
            <w:r w:rsidR="000C297C" w:rsidRPr="001C544C">
              <w:rPr>
                <w:rFonts w:ascii="Arial" w:eastAsia="Arial Unicode MS" w:hAnsi="Arial" w:cs="Arial"/>
                <w:b/>
                <w:sz w:val="22"/>
                <w:szCs w:val="22"/>
              </w:rPr>
              <w:t xml:space="preserve">Entity Submitting Form </w:t>
            </w:r>
            <w:r w:rsidR="00633BD9" w:rsidRPr="001C544C">
              <w:rPr>
                <w:rFonts w:ascii="Arial" w:eastAsia="Arial Unicode MS" w:hAnsi="Arial" w:cs="Arial"/>
                <w:b/>
                <w:sz w:val="22"/>
                <w:szCs w:val="22"/>
              </w:rPr>
              <w:t>(VRE Participant)</w:t>
            </w:r>
          </w:p>
        </w:tc>
      </w:tr>
      <w:tr w:rsidR="00422A67" w:rsidRPr="002B7E7C" w14:paraId="48D119E8" w14:textId="77777777" w:rsidTr="00281CF2">
        <w:trPr>
          <w:trHeight w:val="432"/>
        </w:trPr>
        <w:tc>
          <w:tcPr>
            <w:tcW w:w="1108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199D7653" w14:textId="7980724C" w:rsidR="00422A67" w:rsidRPr="001C544C" w:rsidRDefault="00154898" w:rsidP="001C544C">
            <w:pPr>
              <w:tabs>
                <w:tab w:val="left" w:pos="450"/>
                <w:tab w:val="left" w:pos="5340"/>
              </w:tabs>
              <w:ind w:right="90"/>
              <w:rPr>
                <w:rFonts w:ascii="Arial" w:eastAsia="Arial Unicode MS" w:hAnsi="Arial" w:cs="Arial"/>
                <w:sz w:val="20"/>
                <w:szCs w:val="20"/>
              </w:rPr>
            </w:pPr>
            <w:r w:rsidRPr="001C544C">
              <w:rPr>
                <w:rFonts w:ascii="Arial" w:eastAsia="Arial Unicode MS" w:hAnsi="Arial" w:cs="Arial"/>
                <w:b/>
                <w:sz w:val="20"/>
                <w:szCs w:val="20"/>
              </w:rPr>
              <w:t>Who is submitting this form</w:t>
            </w:r>
            <w:r w:rsidR="00422A67" w:rsidRPr="001C544C">
              <w:rPr>
                <w:rFonts w:ascii="Arial" w:eastAsia="Arial Unicode MS" w:hAnsi="Arial" w:cs="Arial"/>
                <w:b/>
                <w:sz w:val="20"/>
                <w:szCs w:val="20"/>
              </w:rPr>
              <w:t>?</w:t>
            </w:r>
            <w:r w:rsidR="001C544C">
              <w:rPr>
                <w:rFonts w:ascii="Arial" w:eastAsia="Arial Unicode MS" w:hAnsi="Arial" w:cs="Arial"/>
                <w:sz w:val="20"/>
                <w:szCs w:val="20"/>
              </w:rPr>
              <w:t xml:space="preserve"> </w:t>
            </w:r>
            <w:r w:rsidR="00281CF2" w:rsidRPr="001C544C">
              <w:rPr>
                <w:rFonts w:ascii="Arial" w:eastAsia="Arial Unicode MS" w:hAnsi="Arial" w:cs="Arial"/>
                <w:sz w:val="20"/>
                <w:szCs w:val="20"/>
              </w:rPr>
              <w:t xml:space="preserve"> </w:t>
            </w:r>
            <w:sdt>
              <w:sdtPr>
                <w:rPr>
                  <w:rFonts w:ascii="Arial" w:hAnsi="Arial" w:cs="Arial"/>
                  <w:sz w:val="20"/>
                  <w:szCs w:val="20"/>
                  <w:lang w:eastAsia="ar-SA"/>
                </w:rPr>
                <w:id w:val="898938887"/>
                <w14:checkbox>
                  <w14:checked w14:val="0"/>
                  <w14:checkedState w14:val="2612" w14:font="MS Gothic"/>
                  <w14:uncheckedState w14:val="2610" w14:font="MS Gothic"/>
                </w14:checkbox>
              </w:sdtPr>
              <w:sdtEndPr/>
              <w:sdtContent>
                <w:r w:rsidR="006A31C4" w:rsidRPr="001C544C">
                  <w:rPr>
                    <w:rFonts w:ascii="Segoe UI Symbol" w:eastAsia="MS Gothic" w:hAnsi="Segoe UI Symbol" w:cs="Segoe UI Symbol"/>
                    <w:sz w:val="20"/>
                    <w:szCs w:val="20"/>
                    <w:lang w:eastAsia="ar-SA"/>
                  </w:rPr>
                  <w:t>☐</w:t>
                </w:r>
              </w:sdtContent>
            </w:sdt>
            <w:r w:rsidR="00C14F6D" w:rsidRPr="001C544C">
              <w:rPr>
                <w:rFonts w:ascii="Arial" w:hAnsi="Arial" w:cs="Arial"/>
                <w:sz w:val="20"/>
                <w:szCs w:val="20"/>
                <w:lang w:eastAsia="ar-SA"/>
              </w:rPr>
              <w:t xml:space="preserve"> </w:t>
            </w:r>
            <w:r w:rsidR="00422A67" w:rsidRPr="001C544C">
              <w:rPr>
                <w:rFonts w:ascii="Arial" w:hAnsi="Arial" w:cs="Arial"/>
                <w:sz w:val="20"/>
                <w:szCs w:val="20"/>
                <w:lang w:eastAsia="ar-SA"/>
              </w:rPr>
              <w:t>End-User</w:t>
            </w:r>
            <w:r w:rsidR="001C544C">
              <w:rPr>
                <w:rFonts w:ascii="Arial" w:hAnsi="Arial" w:cs="Arial"/>
                <w:sz w:val="20"/>
                <w:szCs w:val="20"/>
                <w:lang w:eastAsia="ar-SA"/>
              </w:rPr>
              <w:t xml:space="preserve">  </w:t>
            </w:r>
            <w:r w:rsidR="00C14F6D" w:rsidRPr="001C544C">
              <w:rPr>
                <w:rFonts w:ascii="Arial" w:hAnsi="Arial" w:cs="Arial"/>
                <w:sz w:val="20"/>
                <w:szCs w:val="20"/>
                <w:lang w:eastAsia="ar-SA"/>
              </w:rPr>
              <w:t xml:space="preserve"> </w:t>
            </w:r>
            <w:sdt>
              <w:sdtPr>
                <w:rPr>
                  <w:rFonts w:ascii="Arial" w:hAnsi="Arial" w:cs="Arial"/>
                  <w:sz w:val="20"/>
                  <w:szCs w:val="20"/>
                  <w:lang w:eastAsia="ar-SA"/>
                </w:rPr>
                <w:id w:val="-1436289977"/>
                <w14:checkbox>
                  <w14:checked w14:val="0"/>
                  <w14:checkedState w14:val="2612" w14:font="MS Gothic"/>
                  <w14:uncheckedState w14:val="2610" w14:font="MS Gothic"/>
                </w14:checkbox>
              </w:sdtPr>
              <w:sdtEndPr/>
              <w:sdtContent>
                <w:r w:rsidR="006A31C4" w:rsidRPr="001C544C">
                  <w:rPr>
                    <w:rFonts w:ascii="Segoe UI Symbol" w:eastAsia="MS Gothic" w:hAnsi="Segoe UI Symbol" w:cs="Segoe UI Symbol"/>
                    <w:sz w:val="20"/>
                    <w:szCs w:val="20"/>
                    <w:lang w:eastAsia="ar-SA"/>
                  </w:rPr>
                  <w:t>☐</w:t>
                </w:r>
              </w:sdtContent>
            </w:sdt>
            <w:r w:rsidR="00422A67" w:rsidRPr="001C544C">
              <w:rPr>
                <w:rFonts w:ascii="Arial" w:hAnsi="Arial" w:cs="Arial"/>
                <w:sz w:val="20"/>
                <w:szCs w:val="20"/>
                <w:lang w:eastAsia="ar-SA"/>
              </w:rPr>
              <w:t xml:space="preserve"> </w:t>
            </w:r>
            <w:r w:rsidRPr="001C544C">
              <w:rPr>
                <w:rFonts w:ascii="Arial" w:hAnsi="Arial" w:cs="Arial"/>
                <w:sz w:val="20"/>
                <w:szCs w:val="20"/>
                <w:lang w:eastAsia="ar-SA"/>
              </w:rPr>
              <w:t xml:space="preserve">Entity </w:t>
            </w:r>
            <w:r w:rsidR="00422A67" w:rsidRPr="001C544C">
              <w:rPr>
                <w:rFonts w:ascii="Arial" w:hAnsi="Arial" w:cs="Arial"/>
                <w:sz w:val="20"/>
                <w:szCs w:val="20"/>
                <w:lang w:eastAsia="ar-SA"/>
              </w:rPr>
              <w:t>Acti</w:t>
            </w:r>
            <w:r w:rsidR="0013419F" w:rsidRPr="001C544C">
              <w:rPr>
                <w:rFonts w:ascii="Arial" w:hAnsi="Arial" w:cs="Arial"/>
                <w:sz w:val="20"/>
                <w:szCs w:val="20"/>
                <w:lang w:eastAsia="ar-SA"/>
              </w:rPr>
              <w:t>ng on Behalf of Owner/End-User</w:t>
            </w:r>
          </w:p>
        </w:tc>
      </w:tr>
      <w:tr w:rsidR="00BD7F29" w:rsidRPr="002B7E7C" w:rsidDel="001362E3" w14:paraId="1BD08D72" w14:textId="77777777" w:rsidTr="00FD5256">
        <w:trPr>
          <w:trHeight w:val="648"/>
        </w:trPr>
        <w:tc>
          <w:tcPr>
            <w:tcW w:w="11088"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18DBA543" w14:textId="77777777" w:rsidR="00BD7F29" w:rsidRPr="001C544C" w:rsidRDefault="00BD7F29" w:rsidP="00FD5256">
            <w:pPr>
              <w:ind w:right="90"/>
              <w:rPr>
                <w:rFonts w:ascii="Arial" w:eastAsia="Arial Unicode MS" w:hAnsi="Arial" w:cs="Arial"/>
                <w:b/>
                <w:sz w:val="20"/>
                <w:szCs w:val="20"/>
              </w:rPr>
            </w:pPr>
            <w:r w:rsidRPr="001C544C">
              <w:rPr>
                <w:rFonts w:ascii="Arial" w:eastAsia="Arial Unicode MS" w:hAnsi="Arial" w:cs="Arial"/>
                <w:b/>
                <w:sz w:val="20"/>
                <w:szCs w:val="20"/>
              </w:rPr>
              <w:t>Name of Entity Submitting Form:</w:t>
            </w:r>
          </w:p>
          <w:p w14:paraId="3D5FB5DC" w14:textId="77777777" w:rsidR="00BD7F29" w:rsidRPr="001C544C" w:rsidDel="001362E3" w:rsidRDefault="00F463A8" w:rsidP="00FD5256">
            <w:pPr>
              <w:ind w:right="90"/>
              <w:rPr>
                <w:rFonts w:ascii="Arial" w:hAnsi="Arial" w:cs="Arial"/>
                <w:sz w:val="20"/>
                <w:szCs w:val="20"/>
              </w:rPr>
            </w:pPr>
            <w:sdt>
              <w:sdtPr>
                <w:rPr>
                  <w:rFonts w:ascii="Arial" w:hAnsi="Arial" w:cs="Arial"/>
                  <w:sz w:val="20"/>
                  <w:szCs w:val="20"/>
                </w:rPr>
                <w:id w:val="1160120200"/>
                <w:showingPlcHdr/>
                <w:text/>
              </w:sdtPr>
              <w:sdtEndPr/>
              <w:sdtContent>
                <w:r w:rsidR="00BD7F29" w:rsidRPr="001C544C">
                  <w:rPr>
                    <w:rStyle w:val="PlaceholderText"/>
                    <w:rFonts w:ascii="Arial" w:hAnsi="Arial" w:cs="Arial"/>
                    <w:sz w:val="20"/>
                    <w:szCs w:val="20"/>
                  </w:rPr>
                  <w:t>Enter company or entity name.</w:t>
                </w:r>
              </w:sdtContent>
            </w:sdt>
          </w:p>
        </w:tc>
      </w:tr>
      <w:tr w:rsidR="003E333D" w:rsidRPr="002B7E7C" w:rsidDel="001362E3" w14:paraId="4A804ECF" w14:textId="77777777" w:rsidTr="00FD5256">
        <w:trPr>
          <w:trHeight w:val="648"/>
        </w:trPr>
        <w:tc>
          <w:tcPr>
            <w:tcW w:w="3194" w:type="dxa"/>
            <w:tcBorders>
              <w:top w:val="single" w:sz="4" w:space="0" w:color="auto"/>
              <w:left w:val="single" w:sz="12" w:space="0" w:color="auto"/>
              <w:bottom w:val="single" w:sz="4" w:space="0" w:color="auto"/>
              <w:right w:val="single" w:sz="4" w:space="0" w:color="auto"/>
            </w:tcBorders>
            <w:shd w:val="clear" w:color="auto" w:fill="auto"/>
            <w:vAlign w:val="center"/>
          </w:tcPr>
          <w:p w14:paraId="2ACEFDB2" w14:textId="77777777" w:rsidR="005F47C4" w:rsidRPr="001C544C" w:rsidRDefault="003E333D" w:rsidP="00FD5256">
            <w:pPr>
              <w:ind w:right="90"/>
              <w:rPr>
                <w:rFonts w:ascii="Arial" w:eastAsia="Arial Unicode MS" w:hAnsi="Arial" w:cs="Arial"/>
                <w:b/>
                <w:sz w:val="20"/>
                <w:szCs w:val="20"/>
              </w:rPr>
            </w:pPr>
            <w:r w:rsidRPr="001C544C">
              <w:rPr>
                <w:rFonts w:ascii="Arial" w:hAnsi="Arial" w:cs="Arial"/>
                <w:b/>
                <w:sz w:val="20"/>
                <w:szCs w:val="20"/>
              </w:rPr>
              <w:t>Contact Person</w:t>
            </w:r>
            <w:r w:rsidR="005F47C4" w:rsidRPr="001C544C">
              <w:rPr>
                <w:rFonts w:ascii="Arial" w:eastAsia="Arial Unicode MS" w:hAnsi="Arial" w:cs="Arial"/>
                <w:b/>
                <w:sz w:val="20"/>
                <w:szCs w:val="20"/>
              </w:rPr>
              <w:t>:</w:t>
            </w:r>
          </w:p>
          <w:sdt>
            <w:sdtPr>
              <w:rPr>
                <w:rFonts w:ascii="Arial" w:eastAsia="Arial Unicode MS" w:hAnsi="Arial" w:cs="Arial"/>
                <w:sz w:val="20"/>
                <w:szCs w:val="20"/>
              </w:rPr>
              <w:id w:val="-1758819164"/>
              <w:showingPlcHdr/>
              <w:text/>
            </w:sdtPr>
            <w:sdtEndPr/>
            <w:sdtContent>
              <w:p w14:paraId="61E760BE" w14:textId="77777777" w:rsidR="003E333D" w:rsidRPr="001C544C" w:rsidDel="001362E3" w:rsidRDefault="00476C94" w:rsidP="00FD5256">
                <w:pPr>
                  <w:ind w:right="90"/>
                  <w:rPr>
                    <w:rFonts w:ascii="Arial" w:eastAsia="Arial Unicode MS" w:hAnsi="Arial" w:cs="Arial"/>
                    <w:sz w:val="20"/>
                    <w:szCs w:val="20"/>
                  </w:rPr>
                </w:pPr>
                <w:r w:rsidRPr="001C544C">
                  <w:rPr>
                    <w:rStyle w:val="PlaceholderText"/>
                    <w:rFonts w:ascii="Arial" w:hAnsi="Arial" w:cs="Arial"/>
                    <w:sz w:val="20"/>
                    <w:szCs w:val="20"/>
                  </w:rPr>
                  <w:t>Enter name.</w:t>
                </w:r>
              </w:p>
            </w:sdtContent>
          </w:sdt>
        </w:tc>
        <w:tc>
          <w:tcPr>
            <w:tcW w:w="31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773304" w14:textId="77777777" w:rsidR="003E333D" w:rsidRPr="001C544C" w:rsidRDefault="003E333D" w:rsidP="00FD5256">
            <w:pPr>
              <w:ind w:right="90"/>
              <w:rPr>
                <w:rFonts w:ascii="Arial" w:eastAsia="Arial Unicode MS" w:hAnsi="Arial" w:cs="Arial"/>
                <w:b/>
                <w:sz w:val="20"/>
                <w:szCs w:val="20"/>
              </w:rPr>
            </w:pPr>
            <w:r w:rsidRPr="001C544C">
              <w:rPr>
                <w:rFonts w:ascii="Arial" w:eastAsia="Arial Unicode MS" w:hAnsi="Arial" w:cs="Arial"/>
                <w:b/>
                <w:sz w:val="20"/>
                <w:szCs w:val="20"/>
              </w:rPr>
              <w:t>Contact Phone Number:</w:t>
            </w:r>
          </w:p>
          <w:sdt>
            <w:sdtPr>
              <w:rPr>
                <w:rFonts w:ascii="Arial" w:hAnsi="Arial" w:cs="Arial"/>
                <w:sz w:val="20"/>
                <w:szCs w:val="20"/>
              </w:rPr>
              <w:id w:val="1708989375"/>
              <w:showingPlcHdr/>
              <w:text/>
            </w:sdtPr>
            <w:sdtEndPr/>
            <w:sdtContent>
              <w:p w14:paraId="6BECD9B2" w14:textId="77777777" w:rsidR="003E333D" w:rsidRPr="001C544C" w:rsidDel="001362E3" w:rsidRDefault="00476C94" w:rsidP="00FD5256">
                <w:pPr>
                  <w:ind w:right="-18"/>
                  <w:rPr>
                    <w:rFonts w:ascii="Arial" w:hAnsi="Arial" w:cs="Arial"/>
                    <w:sz w:val="20"/>
                    <w:szCs w:val="20"/>
                  </w:rPr>
                </w:pPr>
                <w:r w:rsidRPr="001C544C">
                  <w:rPr>
                    <w:rStyle w:val="PlaceholderText"/>
                    <w:rFonts w:ascii="Arial" w:hAnsi="Arial" w:cs="Arial"/>
                    <w:sz w:val="20"/>
                    <w:szCs w:val="20"/>
                  </w:rPr>
                  <w:t>Enter phone number.</w:t>
                </w:r>
              </w:p>
            </w:sdtContent>
          </w:sdt>
        </w:tc>
        <w:tc>
          <w:tcPr>
            <w:tcW w:w="469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868792C" w14:textId="77777777" w:rsidR="00C216B0" w:rsidRPr="001C544C" w:rsidRDefault="003E333D" w:rsidP="00FD5256">
            <w:pPr>
              <w:ind w:right="90"/>
              <w:rPr>
                <w:rFonts w:ascii="Arial" w:eastAsia="Arial Unicode MS" w:hAnsi="Arial" w:cs="Arial"/>
                <w:b/>
                <w:sz w:val="20"/>
                <w:szCs w:val="20"/>
              </w:rPr>
            </w:pPr>
            <w:r w:rsidRPr="001C544C">
              <w:rPr>
                <w:rFonts w:ascii="Arial" w:eastAsia="Arial Unicode MS" w:hAnsi="Arial" w:cs="Arial"/>
                <w:b/>
                <w:sz w:val="20"/>
                <w:szCs w:val="20"/>
              </w:rPr>
              <w:t>Contact Email Address:</w:t>
            </w:r>
          </w:p>
          <w:p w14:paraId="5AFD8265" w14:textId="3515D19C" w:rsidR="003E333D" w:rsidRPr="001C544C" w:rsidDel="001362E3" w:rsidRDefault="00F463A8" w:rsidP="00FD5256">
            <w:pPr>
              <w:ind w:right="-18"/>
              <w:rPr>
                <w:rFonts w:ascii="Arial" w:hAnsi="Arial" w:cs="Arial"/>
                <w:sz w:val="20"/>
                <w:szCs w:val="20"/>
              </w:rPr>
            </w:pPr>
            <w:sdt>
              <w:sdtPr>
                <w:rPr>
                  <w:rFonts w:ascii="Arial" w:hAnsi="Arial" w:cs="Arial"/>
                  <w:sz w:val="20"/>
                  <w:szCs w:val="20"/>
                </w:rPr>
                <w:id w:val="1365182937"/>
                <w:showingPlcHdr/>
                <w:text/>
              </w:sdtPr>
              <w:sdtEndPr/>
              <w:sdtContent>
                <w:r w:rsidR="00476C94" w:rsidRPr="001C544C">
                  <w:rPr>
                    <w:rStyle w:val="PlaceholderText"/>
                    <w:rFonts w:ascii="Arial" w:hAnsi="Arial" w:cs="Arial"/>
                    <w:sz w:val="20"/>
                    <w:szCs w:val="20"/>
                  </w:rPr>
                  <w:t>Enter email address.</w:t>
                </w:r>
              </w:sdtContent>
            </w:sdt>
          </w:p>
        </w:tc>
      </w:tr>
      <w:tr w:rsidR="0063612C" w:rsidRPr="002B7E7C" w:rsidDel="001362E3" w14:paraId="73F60DF3" w14:textId="77777777" w:rsidTr="00FD5256">
        <w:trPr>
          <w:trHeight w:val="648"/>
        </w:trPr>
        <w:tc>
          <w:tcPr>
            <w:tcW w:w="11088"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375C272D" w14:textId="77777777" w:rsidR="0063612C" w:rsidRPr="001C544C" w:rsidRDefault="0063612C" w:rsidP="00FD5256">
            <w:pPr>
              <w:ind w:right="90"/>
              <w:rPr>
                <w:rFonts w:ascii="Arial" w:eastAsia="Arial Unicode MS" w:hAnsi="Arial" w:cs="Arial"/>
                <w:b/>
                <w:sz w:val="20"/>
                <w:szCs w:val="20"/>
              </w:rPr>
            </w:pPr>
            <w:r w:rsidRPr="001C544C">
              <w:rPr>
                <w:rFonts w:ascii="Arial" w:eastAsia="Arial Unicode MS" w:hAnsi="Arial" w:cs="Arial"/>
                <w:b/>
                <w:sz w:val="20"/>
                <w:szCs w:val="20"/>
              </w:rPr>
              <w:t>Mailing Address:</w:t>
            </w:r>
          </w:p>
          <w:p w14:paraId="6557CA3A" w14:textId="77777777" w:rsidR="0063612C" w:rsidRPr="001C544C" w:rsidRDefault="00F463A8" w:rsidP="00FD5256">
            <w:pPr>
              <w:ind w:right="-270"/>
              <w:rPr>
                <w:rFonts w:ascii="Arial" w:eastAsia="Arial Unicode MS" w:hAnsi="Arial" w:cs="Arial"/>
                <w:sz w:val="20"/>
                <w:szCs w:val="20"/>
              </w:rPr>
            </w:pPr>
            <w:sdt>
              <w:sdtPr>
                <w:rPr>
                  <w:rFonts w:ascii="Arial" w:hAnsi="Arial" w:cs="Arial"/>
                  <w:sz w:val="20"/>
                  <w:szCs w:val="20"/>
                </w:rPr>
                <w:id w:val="1213473046"/>
                <w:showingPlcHdr/>
                <w:text/>
              </w:sdtPr>
              <w:sdtEndPr/>
              <w:sdtContent>
                <w:r w:rsidR="00476C94" w:rsidRPr="001C544C">
                  <w:rPr>
                    <w:rStyle w:val="PlaceholderText"/>
                    <w:rFonts w:ascii="Arial" w:hAnsi="Arial" w:cs="Arial"/>
                    <w:sz w:val="20"/>
                    <w:szCs w:val="20"/>
                  </w:rPr>
                  <w:t>Enter street and number.</w:t>
                </w:r>
              </w:sdtContent>
            </w:sdt>
          </w:p>
        </w:tc>
      </w:tr>
      <w:tr w:rsidR="00710651" w:rsidRPr="002B7E7C" w:rsidDel="001362E3" w14:paraId="08688E4D" w14:textId="77777777" w:rsidTr="0006776A">
        <w:trPr>
          <w:trHeight w:val="648"/>
        </w:trPr>
        <w:tc>
          <w:tcPr>
            <w:tcW w:w="3194" w:type="dxa"/>
            <w:tcBorders>
              <w:top w:val="single" w:sz="4" w:space="0" w:color="auto"/>
              <w:left w:val="single" w:sz="12" w:space="0" w:color="auto"/>
              <w:bottom w:val="single" w:sz="12" w:space="0" w:color="auto"/>
              <w:right w:val="single" w:sz="4" w:space="0" w:color="auto"/>
            </w:tcBorders>
            <w:shd w:val="clear" w:color="auto" w:fill="auto"/>
            <w:vAlign w:val="center"/>
          </w:tcPr>
          <w:p w14:paraId="41821F49" w14:textId="77777777" w:rsidR="00710651" w:rsidRPr="001C544C" w:rsidRDefault="00710651" w:rsidP="00FD5256">
            <w:pPr>
              <w:ind w:right="-270"/>
              <w:rPr>
                <w:rFonts w:ascii="Arial" w:eastAsia="Arial Unicode MS" w:hAnsi="Arial" w:cs="Arial"/>
                <w:b/>
                <w:sz w:val="20"/>
                <w:szCs w:val="20"/>
              </w:rPr>
            </w:pPr>
            <w:r w:rsidRPr="001C544C">
              <w:rPr>
                <w:rFonts w:ascii="Arial" w:eastAsia="Arial Unicode MS" w:hAnsi="Arial" w:cs="Arial"/>
                <w:b/>
                <w:sz w:val="20"/>
                <w:szCs w:val="20"/>
              </w:rPr>
              <w:t>City:</w:t>
            </w:r>
          </w:p>
          <w:p w14:paraId="37F6FEAC" w14:textId="77777777" w:rsidR="00710651" w:rsidRPr="001C544C" w:rsidRDefault="00F463A8" w:rsidP="00FD5256">
            <w:pPr>
              <w:ind w:right="-270"/>
              <w:rPr>
                <w:rFonts w:ascii="Arial" w:eastAsia="Arial Unicode MS" w:hAnsi="Arial" w:cs="Arial"/>
                <w:sz w:val="20"/>
                <w:szCs w:val="20"/>
              </w:rPr>
            </w:pPr>
            <w:sdt>
              <w:sdtPr>
                <w:rPr>
                  <w:rFonts w:ascii="Arial" w:hAnsi="Arial" w:cs="Arial"/>
                  <w:sz w:val="20"/>
                  <w:szCs w:val="20"/>
                </w:rPr>
                <w:id w:val="-993945842"/>
                <w:showingPlcHdr/>
                <w:text/>
              </w:sdtPr>
              <w:sdtEndPr/>
              <w:sdtContent>
                <w:r w:rsidR="00710651" w:rsidRPr="001C544C">
                  <w:rPr>
                    <w:rStyle w:val="PlaceholderText"/>
                    <w:rFonts w:ascii="Arial" w:hAnsi="Arial" w:cs="Arial"/>
                    <w:sz w:val="20"/>
                    <w:szCs w:val="20"/>
                  </w:rPr>
                  <w:t>Enter city.</w:t>
                </w:r>
              </w:sdtContent>
            </w:sdt>
          </w:p>
        </w:tc>
        <w:tc>
          <w:tcPr>
            <w:tcW w:w="159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994ED72" w14:textId="77777777" w:rsidR="00710651" w:rsidRPr="001C544C" w:rsidRDefault="00710651" w:rsidP="00FD5256">
            <w:pPr>
              <w:ind w:right="-270"/>
              <w:rPr>
                <w:rFonts w:ascii="Arial" w:eastAsia="Arial Unicode MS" w:hAnsi="Arial" w:cs="Arial"/>
                <w:b/>
                <w:sz w:val="20"/>
                <w:szCs w:val="20"/>
              </w:rPr>
            </w:pPr>
            <w:r w:rsidRPr="001C544C">
              <w:rPr>
                <w:rFonts w:ascii="Arial" w:eastAsia="Arial Unicode MS" w:hAnsi="Arial" w:cs="Arial"/>
                <w:b/>
                <w:sz w:val="20"/>
                <w:szCs w:val="20"/>
              </w:rPr>
              <w:t>State:</w:t>
            </w:r>
          </w:p>
          <w:p w14:paraId="0165E38B" w14:textId="77777777" w:rsidR="00710651" w:rsidRPr="001C544C" w:rsidRDefault="00F463A8" w:rsidP="00FD5256">
            <w:pPr>
              <w:ind w:right="-270"/>
              <w:rPr>
                <w:rFonts w:ascii="Arial" w:eastAsia="Arial Unicode MS" w:hAnsi="Arial" w:cs="Arial"/>
                <w:sz w:val="20"/>
                <w:szCs w:val="20"/>
              </w:rPr>
            </w:pPr>
            <w:sdt>
              <w:sdtPr>
                <w:rPr>
                  <w:rFonts w:ascii="Arial" w:hAnsi="Arial" w:cs="Arial"/>
                  <w:sz w:val="20"/>
                  <w:szCs w:val="20"/>
                </w:rPr>
                <w:id w:val="399557207"/>
                <w:showingPlcHdr/>
                <w:text/>
              </w:sdtPr>
              <w:sdtEndPr/>
              <w:sdtContent>
                <w:r w:rsidR="00710651" w:rsidRPr="001C544C">
                  <w:rPr>
                    <w:rStyle w:val="PlaceholderText"/>
                    <w:rFonts w:ascii="Arial" w:hAnsi="Arial" w:cs="Arial"/>
                    <w:sz w:val="20"/>
                    <w:szCs w:val="20"/>
                  </w:rPr>
                  <w:t>Enter state.</w:t>
                </w:r>
              </w:sdtContent>
            </w:sdt>
          </w:p>
        </w:tc>
        <w:tc>
          <w:tcPr>
            <w:tcW w:w="1598"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CD6F6A8" w14:textId="77777777" w:rsidR="00710651" w:rsidRPr="001C544C" w:rsidRDefault="00710651" w:rsidP="00FD5256">
            <w:pPr>
              <w:ind w:right="-270"/>
              <w:rPr>
                <w:rFonts w:ascii="Arial" w:eastAsia="Arial Unicode MS" w:hAnsi="Arial" w:cs="Arial"/>
                <w:b/>
                <w:sz w:val="20"/>
                <w:szCs w:val="20"/>
              </w:rPr>
            </w:pPr>
            <w:r w:rsidRPr="001C544C">
              <w:rPr>
                <w:rFonts w:ascii="Arial" w:eastAsia="Arial Unicode MS" w:hAnsi="Arial" w:cs="Arial"/>
                <w:b/>
                <w:sz w:val="20"/>
                <w:szCs w:val="20"/>
              </w:rPr>
              <w:t>Zip Code:</w:t>
            </w:r>
          </w:p>
          <w:p w14:paraId="1DC1567D" w14:textId="04F024DA" w:rsidR="00710651" w:rsidRPr="001C544C" w:rsidRDefault="00F463A8" w:rsidP="00FD5256">
            <w:pPr>
              <w:ind w:right="-270"/>
              <w:rPr>
                <w:rFonts w:ascii="Arial" w:eastAsia="Arial Unicode MS" w:hAnsi="Arial" w:cs="Arial"/>
                <w:sz w:val="20"/>
                <w:szCs w:val="20"/>
              </w:rPr>
            </w:pPr>
            <w:sdt>
              <w:sdtPr>
                <w:rPr>
                  <w:rFonts w:ascii="Arial" w:hAnsi="Arial" w:cs="Arial"/>
                  <w:sz w:val="20"/>
                  <w:szCs w:val="20"/>
                </w:rPr>
                <w:id w:val="-831993179"/>
                <w:showingPlcHdr/>
                <w:text/>
              </w:sdtPr>
              <w:sdtEndPr/>
              <w:sdtContent>
                <w:r w:rsidR="00710651" w:rsidRPr="001C544C">
                  <w:rPr>
                    <w:rStyle w:val="PlaceholderText"/>
                    <w:rFonts w:ascii="Arial" w:hAnsi="Arial" w:cs="Arial"/>
                    <w:sz w:val="20"/>
                    <w:szCs w:val="20"/>
                  </w:rPr>
                  <w:t>Enter zip.</w:t>
                </w:r>
              </w:sdtContent>
            </w:sdt>
          </w:p>
        </w:tc>
        <w:tc>
          <w:tcPr>
            <w:tcW w:w="469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D1FB4FB" w14:textId="35352E56" w:rsidR="00710651" w:rsidRPr="001C544C" w:rsidRDefault="00710651" w:rsidP="00FD5256">
            <w:pPr>
              <w:rPr>
                <w:rFonts w:ascii="Arial" w:hAnsi="Arial" w:cs="Arial"/>
                <w:b/>
                <w:sz w:val="20"/>
                <w:szCs w:val="20"/>
              </w:rPr>
            </w:pPr>
            <w:r w:rsidRPr="001C544C">
              <w:rPr>
                <w:rFonts w:ascii="Arial" w:hAnsi="Arial" w:cs="Arial"/>
                <w:b/>
                <w:sz w:val="20"/>
                <w:szCs w:val="20"/>
              </w:rPr>
              <w:t xml:space="preserve">Total </w:t>
            </w:r>
            <w:r w:rsidR="00275B4C" w:rsidRPr="001C544C">
              <w:rPr>
                <w:rFonts w:ascii="Arial" w:hAnsi="Arial" w:cs="Arial"/>
                <w:b/>
                <w:sz w:val="20"/>
                <w:szCs w:val="20"/>
              </w:rPr>
              <w:t xml:space="preserve">Eligible </w:t>
            </w:r>
            <w:r w:rsidR="0006776A" w:rsidRPr="001C544C">
              <w:rPr>
                <w:rFonts w:ascii="Arial" w:hAnsi="Arial" w:cs="Arial"/>
                <w:b/>
                <w:sz w:val="20"/>
                <w:szCs w:val="20"/>
              </w:rPr>
              <w:t>Generation</w:t>
            </w:r>
            <w:r w:rsidR="00275B4C" w:rsidRPr="001C544C">
              <w:rPr>
                <w:rFonts w:ascii="Arial" w:hAnsi="Arial" w:cs="Arial"/>
                <w:b/>
                <w:sz w:val="20"/>
                <w:szCs w:val="20"/>
              </w:rPr>
              <w:t xml:space="preserve"> C</w:t>
            </w:r>
            <w:r w:rsidR="00281CF2" w:rsidRPr="001C544C">
              <w:rPr>
                <w:rFonts w:ascii="Arial" w:hAnsi="Arial" w:cs="Arial"/>
                <w:b/>
                <w:sz w:val="20"/>
                <w:szCs w:val="20"/>
              </w:rPr>
              <w:t>laimed</w:t>
            </w:r>
            <w:r w:rsidR="0006776A" w:rsidRPr="001C544C">
              <w:rPr>
                <w:rFonts w:ascii="Arial" w:hAnsi="Arial" w:cs="Arial"/>
                <w:b/>
                <w:sz w:val="20"/>
                <w:szCs w:val="20"/>
              </w:rPr>
              <w:t xml:space="preserve"> (MWh)</w:t>
            </w:r>
            <w:r w:rsidR="00281CF2" w:rsidRPr="001C544C">
              <w:rPr>
                <w:rFonts w:ascii="Arial" w:hAnsi="Arial" w:cs="Arial"/>
                <w:b/>
                <w:sz w:val="20"/>
                <w:szCs w:val="20"/>
              </w:rPr>
              <w:t>:</w:t>
            </w:r>
          </w:p>
          <w:p w14:paraId="646EC42B" w14:textId="77777777" w:rsidR="00710651" w:rsidRPr="001C544C" w:rsidDel="001362E3" w:rsidRDefault="00F463A8" w:rsidP="00FD5256">
            <w:pPr>
              <w:rPr>
                <w:rFonts w:ascii="Arial" w:hAnsi="Arial" w:cs="Arial"/>
                <w:sz w:val="20"/>
                <w:szCs w:val="20"/>
              </w:rPr>
            </w:pPr>
            <w:sdt>
              <w:sdtPr>
                <w:rPr>
                  <w:rFonts w:ascii="Arial" w:hAnsi="Arial" w:cs="Arial"/>
                  <w:sz w:val="20"/>
                  <w:szCs w:val="20"/>
                </w:rPr>
                <w:id w:val="-2102788959"/>
                <w:showingPlcHdr/>
                <w:text/>
              </w:sdtPr>
              <w:sdtEndPr/>
              <w:sdtContent>
                <w:r w:rsidR="00710651" w:rsidRPr="001C544C">
                  <w:rPr>
                    <w:rStyle w:val="PlaceholderText"/>
                    <w:rFonts w:ascii="Arial" w:hAnsi="Arial" w:cs="Arial"/>
                    <w:sz w:val="20"/>
                    <w:szCs w:val="20"/>
                  </w:rPr>
                  <w:t>Enter total for all generators.</w:t>
                </w:r>
              </w:sdtContent>
            </w:sdt>
          </w:p>
        </w:tc>
      </w:tr>
      <w:tr w:rsidR="00710651" w:rsidRPr="002B7E7C" w14:paraId="477AA4E0" w14:textId="77777777" w:rsidTr="008A5809">
        <w:trPr>
          <w:trHeight w:val="648"/>
        </w:trPr>
        <w:tc>
          <w:tcPr>
            <w:tcW w:w="11088"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96A1DDC" w14:textId="77777777" w:rsidR="000E2C8F" w:rsidRPr="001C544C" w:rsidRDefault="00710651" w:rsidP="000E2C8F">
            <w:pPr>
              <w:ind w:right="90"/>
              <w:rPr>
                <w:rFonts w:ascii="Arial" w:eastAsia="Arial Unicode MS" w:hAnsi="Arial" w:cs="Arial"/>
                <w:b/>
                <w:sz w:val="22"/>
                <w:szCs w:val="22"/>
                <w:shd w:val="clear" w:color="auto" w:fill="D9D9D9" w:themeFill="background1" w:themeFillShade="D9"/>
              </w:rPr>
            </w:pPr>
            <w:r w:rsidRPr="001C544C">
              <w:rPr>
                <w:rFonts w:ascii="Arial" w:eastAsia="Arial Unicode MS" w:hAnsi="Arial" w:cs="Arial"/>
                <w:b/>
                <w:sz w:val="22"/>
                <w:szCs w:val="22"/>
              </w:rPr>
              <w:t xml:space="preserve">PART </w:t>
            </w:r>
            <w:r w:rsidRPr="001C544C">
              <w:rPr>
                <w:rFonts w:ascii="Arial" w:eastAsia="Arial Unicode MS" w:hAnsi="Arial" w:cs="Arial"/>
                <w:b/>
                <w:sz w:val="22"/>
                <w:szCs w:val="22"/>
                <w:shd w:val="clear" w:color="auto" w:fill="D9D9D9" w:themeFill="background1" w:themeFillShade="D9"/>
              </w:rPr>
              <w:t xml:space="preserve">II. </w:t>
            </w:r>
            <w:r w:rsidR="00CC241F" w:rsidRPr="001C544C">
              <w:rPr>
                <w:rFonts w:ascii="Arial" w:eastAsia="Arial Unicode MS" w:hAnsi="Arial" w:cs="Arial"/>
                <w:b/>
                <w:sz w:val="22"/>
                <w:szCs w:val="22"/>
                <w:shd w:val="clear" w:color="auto" w:fill="D9D9D9" w:themeFill="background1" w:themeFillShade="D9"/>
              </w:rPr>
              <w:t xml:space="preserve"> </w:t>
            </w:r>
            <w:r w:rsidRPr="001C544C">
              <w:rPr>
                <w:rFonts w:ascii="Arial" w:eastAsia="Arial Unicode MS" w:hAnsi="Arial" w:cs="Arial"/>
                <w:b/>
                <w:sz w:val="22"/>
                <w:szCs w:val="22"/>
                <w:shd w:val="clear" w:color="auto" w:fill="D9D9D9" w:themeFill="background1" w:themeFillShade="D9"/>
              </w:rPr>
              <w:t xml:space="preserve">VRE </w:t>
            </w:r>
            <w:r w:rsidR="000B7553" w:rsidRPr="001C544C">
              <w:rPr>
                <w:rFonts w:ascii="Arial" w:eastAsia="Arial Unicode MS" w:hAnsi="Arial" w:cs="Arial"/>
                <w:b/>
                <w:sz w:val="22"/>
                <w:szCs w:val="22"/>
                <w:shd w:val="clear" w:color="auto" w:fill="D9D9D9" w:themeFill="background1" w:themeFillShade="D9"/>
              </w:rPr>
              <w:t>Generator Information</w:t>
            </w:r>
            <w:r w:rsidRPr="001C544C">
              <w:rPr>
                <w:rFonts w:ascii="Arial" w:eastAsia="Arial Unicode MS" w:hAnsi="Arial" w:cs="Arial"/>
                <w:b/>
                <w:sz w:val="22"/>
                <w:szCs w:val="22"/>
                <w:shd w:val="clear" w:color="auto" w:fill="D9D9D9" w:themeFill="background1" w:themeFillShade="D9"/>
              </w:rPr>
              <w:t xml:space="preserve"> </w:t>
            </w:r>
            <w:r w:rsidR="00997E76" w:rsidRPr="001C544C">
              <w:rPr>
                <w:rFonts w:ascii="Arial" w:eastAsia="Arial Unicode MS" w:hAnsi="Arial" w:cs="Arial"/>
                <w:b/>
                <w:sz w:val="22"/>
                <w:szCs w:val="22"/>
                <w:shd w:val="clear" w:color="auto" w:fill="D9D9D9" w:themeFill="background1" w:themeFillShade="D9"/>
              </w:rPr>
              <w:t xml:space="preserve"> </w:t>
            </w:r>
            <w:r w:rsidRPr="001C544C">
              <w:rPr>
                <w:rFonts w:ascii="Arial" w:eastAsia="Arial Unicode MS" w:hAnsi="Arial" w:cs="Arial"/>
                <w:b/>
                <w:sz w:val="22"/>
                <w:szCs w:val="22"/>
                <w:shd w:val="clear" w:color="auto" w:fill="D9D9D9" w:themeFill="background1" w:themeFillShade="D9"/>
              </w:rPr>
              <w:t xml:space="preserve">(If listing </w:t>
            </w:r>
            <w:r w:rsidR="000E2C8F" w:rsidRPr="001C544C">
              <w:rPr>
                <w:rFonts w:ascii="Arial" w:eastAsia="Arial Unicode MS" w:hAnsi="Arial" w:cs="Arial"/>
                <w:b/>
                <w:sz w:val="22"/>
                <w:szCs w:val="22"/>
                <w:shd w:val="clear" w:color="auto" w:fill="D9D9D9" w:themeFill="background1" w:themeFillShade="D9"/>
              </w:rPr>
              <w:t>multiple</w:t>
            </w:r>
            <w:r w:rsidR="005C227A" w:rsidRPr="001C544C">
              <w:rPr>
                <w:rFonts w:ascii="Arial" w:eastAsia="Arial Unicode MS" w:hAnsi="Arial" w:cs="Arial"/>
                <w:b/>
                <w:sz w:val="22"/>
                <w:szCs w:val="22"/>
                <w:shd w:val="clear" w:color="auto" w:fill="D9D9D9" w:themeFill="background1" w:themeFillShade="D9"/>
              </w:rPr>
              <w:t xml:space="preserve"> </w:t>
            </w:r>
            <w:r w:rsidRPr="001C544C">
              <w:rPr>
                <w:rFonts w:ascii="Arial" w:eastAsia="Arial Unicode MS" w:hAnsi="Arial" w:cs="Arial"/>
                <w:b/>
                <w:sz w:val="22"/>
                <w:szCs w:val="22"/>
                <w:shd w:val="clear" w:color="auto" w:fill="D9D9D9" w:themeFill="background1" w:themeFillShade="D9"/>
              </w:rPr>
              <w:t>generator</w:t>
            </w:r>
            <w:r w:rsidR="000E2C8F" w:rsidRPr="001C544C">
              <w:rPr>
                <w:rFonts w:ascii="Arial" w:eastAsia="Arial Unicode MS" w:hAnsi="Arial" w:cs="Arial"/>
                <w:b/>
                <w:sz w:val="22"/>
                <w:szCs w:val="22"/>
                <w:shd w:val="clear" w:color="auto" w:fill="D9D9D9" w:themeFill="background1" w:themeFillShade="D9"/>
              </w:rPr>
              <w:t>s</w:t>
            </w:r>
            <w:r w:rsidRPr="001C544C">
              <w:rPr>
                <w:rFonts w:ascii="Arial" w:eastAsia="Arial Unicode MS" w:hAnsi="Arial" w:cs="Arial"/>
                <w:b/>
                <w:sz w:val="22"/>
                <w:szCs w:val="22"/>
                <w:shd w:val="clear" w:color="auto" w:fill="D9D9D9" w:themeFill="background1" w:themeFillShade="D9"/>
              </w:rPr>
              <w:t xml:space="preserve">, please </w:t>
            </w:r>
            <w:r w:rsidR="000E2C8F" w:rsidRPr="001C544C">
              <w:rPr>
                <w:rFonts w:ascii="Arial" w:eastAsia="Arial Unicode MS" w:hAnsi="Arial" w:cs="Arial"/>
                <w:b/>
                <w:sz w:val="22"/>
                <w:szCs w:val="22"/>
                <w:shd w:val="clear" w:color="auto" w:fill="D9D9D9" w:themeFill="background1" w:themeFillShade="D9"/>
              </w:rPr>
              <w:t>complete</w:t>
            </w:r>
            <w:r w:rsidRPr="001C544C">
              <w:rPr>
                <w:rFonts w:ascii="Arial" w:eastAsia="Arial Unicode MS" w:hAnsi="Arial" w:cs="Arial"/>
                <w:b/>
                <w:sz w:val="22"/>
                <w:szCs w:val="22"/>
                <w:shd w:val="clear" w:color="auto" w:fill="D9D9D9" w:themeFill="background1" w:themeFillShade="D9"/>
              </w:rPr>
              <w:t xml:space="preserve"> the</w:t>
            </w:r>
          </w:p>
          <w:p w14:paraId="2E27C9EF" w14:textId="4FAD3801" w:rsidR="00710651" w:rsidRPr="001C544C" w:rsidRDefault="00F463A8" w:rsidP="000E2C8F">
            <w:pPr>
              <w:ind w:right="90"/>
              <w:rPr>
                <w:rFonts w:ascii="Arial" w:hAnsi="Arial" w:cs="Arial"/>
                <w:b/>
                <w:sz w:val="22"/>
                <w:szCs w:val="22"/>
              </w:rPr>
            </w:pPr>
            <w:hyperlink r:id="rId8" w:history="1">
              <w:r w:rsidR="00710651" w:rsidRPr="001C544C">
                <w:rPr>
                  <w:rStyle w:val="Hyperlink"/>
                  <w:rFonts w:ascii="Arial" w:eastAsia="Arial Unicode MS" w:hAnsi="Arial" w:cs="Arial"/>
                  <w:b/>
                  <w:sz w:val="22"/>
                  <w:szCs w:val="22"/>
                  <w:shd w:val="clear" w:color="auto" w:fill="D9D9D9" w:themeFill="background1" w:themeFillShade="D9"/>
                </w:rPr>
                <w:t>VRE Generator Form</w:t>
              </w:r>
            </w:hyperlink>
            <w:r w:rsidR="00710651" w:rsidRPr="001C544C">
              <w:rPr>
                <w:rFonts w:ascii="Arial" w:eastAsia="Arial Unicode MS" w:hAnsi="Arial" w:cs="Arial"/>
                <w:b/>
                <w:sz w:val="22"/>
                <w:szCs w:val="22"/>
                <w:shd w:val="clear" w:color="auto" w:fill="D9D9D9" w:themeFill="background1" w:themeFillShade="D9"/>
              </w:rPr>
              <w:t xml:space="preserve"> and </w:t>
            </w:r>
            <w:r w:rsidR="000E2C8F" w:rsidRPr="001C544C">
              <w:rPr>
                <w:rFonts w:ascii="Arial" w:eastAsia="Arial Unicode MS" w:hAnsi="Arial" w:cs="Arial"/>
                <w:b/>
                <w:sz w:val="22"/>
                <w:szCs w:val="22"/>
                <w:shd w:val="clear" w:color="auto" w:fill="D9D9D9" w:themeFill="background1" w:themeFillShade="D9"/>
              </w:rPr>
              <w:t>include that</w:t>
            </w:r>
            <w:r w:rsidR="00710651" w:rsidRPr="001C544C">
              <w:rPr>
                <w:rFonts w:ascii="Arial" w:eastAsia="Arial Unicode MS" w:hAnsi="Arial" w:cs="Arial"/>
                <w:b/>
                <w:sz w:val="22"/>
                <w:szCs w:val="22"/>
                <w:shd w:val="clear" w:color="auto" w:fill="D9D9D9" w:themeFill="background1" w:themeFillShade="D9"/>
              </w:rPr>
              <w:t xml:space="preserve"> completed form with </w:t>
            </w:r>
            <w:r w:rsidR="000E2C8F" w:rsidRPr="001C544C">
              <w:rPr>
                <w:rFonts w:ascii="Arial" w:eastAsia="Arial Unicode MS" w:hAnsi="Arial" w:cs="Arial"/>
                <w:b/>
                <w:sz w:val="22"/>
                <w:szCs w:val="22"/>
                <w:shd w:val="clear" w:color="auto" w:fill="D9D9D9" w:themeFill="background1" w:themeFillShade="D9"/>
              </w:rPr>
              <w:t>this</w:t>
            </w:r>
            <w:r w:rsidR="00710651" w:rsidRPr="001C544C">
              <w:rPr>
                <w:rFonts w:ascii="Arial" w:eastAsia="Arial Unicode MS" w:hAnsi="Arial" w:cs="Arial"/>
                <w:b/>
                <w:sz w:val="22"/>
                <w:szCs w:val="22"/>
                <w:shd w:val="clear" w:color="auto" w:fill="D9D9D9" w:themeFill="background1" w:themeFillShade="D9"/>
              </w:rPr>
              <w:t xml:space="preserve"> application</w:t>
            </w:r>
            <w:r w:rsidR="0006776A" w:rsidRPr="001C544C">
              <w:rPr>
                <w:rFonts w:ascii="Arial" w:eastAsia="Arial Unicode MS" w:hAnsi="Arial" w:cs="Arial"/>
                <w:b/>
                <w:sz w:val="22"/>
                <w:szCs w:val="22"/>
                <w:shd w:val="clear" w:color="auto" w:fill="D9D9D9" w:themeFill="background1" w:themeFillShade="D9"/>
              </w:rPr>
              <w:t xml:space="preserve"> when submitting</w:t>
            </w:r>
            <w:r w:rsidR="00710651" w:rsidRPr="001C544C">
              <w:rPr>
                <w:rFonts w:ascii="Arial" w:eastAsia="Arial Unicode MS" w:hAnsi="Arial" w:cs="Arial"/>
                <w:b/>
                <w:sz w:val="22"/>
                <w:szCs w:val="22"/>
                <w:shd w:val="clear" w:color="auto" w:fill="D9D9D9" w:themeFill="background1" w:themeFillShade="D9"/>
              </w:rPr>
              <w:t>.)</w:t>
            </w:r>
          </w:p>
        </w:tc>
      </w:tr>
      <w:tr w:rsidR="005F390E" w:rsidRPr="002B7E7C" w14:paraId="63136B18" w14:textId="77777777" w:rsidTr="00281CF2">
        <w:trPr>
          <w:trHeight w:val="432"/>
        </w:trPr>
        <w:tc>
          <w:tcPr>
            <w:tcW w:w="1108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4713F10D" w14:textId="3E38D351" w:rsidR="005F390E" w:rsidRPr="001C544C" w:rsidRDefault="00F463A8" w:rsidP="000E2C8F">
            <w:pPr>
              <w:rPr>
                <w:rFonts w:ascii="Arial" w:eastAsia="Arial Unicode MS" w:hAnsi="Arial" w:cs="Arial"/>
                <w:b/>
                <w:sz w:val="20"/>
                <w:szCs w:val="20"/>
              </w:rPr>
            </w:pPr>
            <w:sdt>
              <w:sdtPr>
                <w:rPr>
                  <w:rFonts w:ascii="Arial" w:eastAsia="Arial Unicode MS" w:hAnsi="Arial" w:cs="Arial"/>
                  <w:sz w:val="20"/>
                  <w:szCs w:val="20"/>
                </w:rPr>
                <w:id w:val="-207335421"/>
                <w14:checkbox>
                  <w14:checked w14:val="0"/>
                  <w14:checkedState w14:val="2612" w14:font="MS Gothic"/>
                  <w14:uncheckedState w14:val="2610" w14:font="MS Gothic"/>
                </w14:checkbox>
              </w:sdtPr>
              <w:sdtEndPr/>
              <w:sdtContent>
                <w:r w:rsidR="000C71C3" w:rsidRPr="001C544C">
                  <w:rPr>
                    <w:rFonts w:ascii="Segoe UI Symbol" w:eastAsia="MS Gothic" w:hAnsi="Segoe UI Symbol" w:cs="Segoe UI Symbol"/>
                    <w:sz w:val="20"/>
                    <w:szCs w:val="20"/>
                  </w:rPr>
                  <w:t>☐</w:t>
                </w:r>
              </w:sdtContent>
            </w:sdt>
            <w:r w:rsidR="005F390E" w:rsidRPr="001C544C">
              <w:rPr>
                <w:rFonts w:ascii="Arial" w:hAnsi="Arial" w:cs="Arial"/>
                <w:b/>
                <w:sz w:val="20"/>
                <w:szCs w:val="20"/>
              </w:rPr>
              <w:t xml:space="preserve"> If using the VRE Generator Form</w:t>
            </w:r>
            <w:r w:rsidR="000E2C8F" w:rsidRPr="001C544C">
              <w:rPr>
                <w:rFonts w:ascii="Arial" w:hAnsi="Arial" w:cs="Arial"/>
                <w:b/>
                <w:sz w:val="20"/>
                <w:szCs w:val="20"/>
              </w:rPr>
              <w:t xml:space="preserve"> for multiple generators</w:t>
            </w:r>
            <w:r w:rsidR="005F390E" w:rsidRPr="001C544C">
              <w:rPr>
                <w:rFonts w:ascii="Arial" w:hAnsi="Arial" w:cs="Arial"/>
                <w:b/>
                <w:sz w:val="20"/>
                <w:szCs w:val="20"/>
              </w:rPr>
              <w:t>, check this box and move on to Part III.</w:t>
            </w:r>
          </w:p>
        </w:tc>
      </w:tr>
      <w:tr w:rsidR="00FD5256" w:rsidRPr="002B7E7C" w14:paraId="0F95F043" w14:textId="77777777" w:rsidTr="00FD5256">
        <w:trPr>
          <w:trHeight w:val="648"/>
        </w:trPr>
        <w:tc>
          <w:tcPr>
            <w:tcW w:w="11088"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3B408413" w14:textId="77777777" w:rsidR="00FD5256" w:rsidRPr="001C544C" w:rsidRDefault="00FD5256" w:rsidP="00FD5256">
            <w:pPr>
              <w:spacing w:before="20"/>
              <w:rPr>
                <w:rFonts w:ascii="Arial" w:eastAsia="Arial Unicode MS" w:hAnsi="Arial" w:cs="Arial"/>
                <w:b/>
                <w:sz w:val="20"/>
                <w:szCs w:val="20"/>
              </w:rPr>
            </w:pPr>
            <w:r w:rsidRPr="001C544C">
              <w:rPr>
                <w:rFonts w:ascii="Arial" w:hAnsi="Arial" w:cs="Arial"/>
                <w:b/>
                <w:sz w:val="20"/>
                <w:szCs w:val="20"/>
              </w:rPr>
              <w:t>Generator Name</w:t>
            </w:r>
            <w:r w:rsidRPr="001C544C">
              <w:rPr>
                <w:rFonts w:ascii="Arial" w:eastAsia="Arial Unicode MS" w:hAnsi="Arial" w:cs="Arial"/>
                <w:b/>
                <w:sz w:val="20"/>
                <w:szCs w:val="20"/>
              </w:rPr>
              <w:t>:</w:t>
            </w:r>
          </w:p>
          <w:p w14:paraId="557F4C10" w14:textId="35179B34" w:rsidR="00FD5256" w:rsidRPr="001C544C" w:rsidRDefault="00F463A8" w:rsidP="00FD5256">
            <w:pPr>
              <w:spacing w:before="20"/>
              <w:ind w:right="-274"/>
              <w:rPr>
                <w:rFonts w:ascii="Arial" w:hAnsi="Arial" w:cs="Arial"/>
                <w:sz w:val="20"/>
                <w:szCs w:val="20"/>
              </w:rPr>
            </w:pPr>
            <w:sdt>
              <w:sdtPr>
                <w:rPr>
                  <w:rFonts w:ascii="Arial" w:hAnsi="Arial" w:cs="Arial"/>
                  <w:sz w:val="20"/>
                  <w:szCs w:val="20"/>
                </w:rPr>
                <w:id w:val="1305358733"/>
                <w:showingPlcHdr/>
                <w:text/>
              </w:sdtPr>
              <w:sdtEndPr/>
              <w:sdtContent>
                <w:r w:rsidR="00FD5256" w:rsidRPr="001C544C">
                  <w:rPr>
                    <w:rStyle w:val="PlaceholderText"/>
                    <w:rFonts w:ascii="Arial" w:hAnsi="Arial" w:cs="Arial"/>
                    <w:sz w:val="20"/>
                    <w:szCs w:val="20"/>
                  </w:rPr>
                  <w:t>Enter generator name, if single generator.</w:t>
                </w:r>
              </w:sdtContent>
            </w:sdt>
          </w:p>
        </w:tc>
      </w:tr>
      <w:tr w:rsidR="00FD5256" w:rsidRPr="002B7E7C" w14:paraId="4AABB160" w14:textId="77777777" w:rsidTr="00FD5256">
        <w:trPr>
          <w:trHeight w:val="648"/>
        </w:trPr>
        <w:tc>
          <w:tcPr>
            <w:tcW w:w="11088"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57AB3177" w14:textId="77777777" w:rsidR="00FD5256" w:rsidRPr="001C544C" w:rsidRDefault="00FD5256" w:rsidP="00FD5256">
            <w:pPr>
              <w:spacing w:before="20"/>
              <w:ind w:right="-274"/>
              <w:rPr>
                <w:rFonts w:ascii="Arial" w:hAnsi="Arial" w:cs="Arial"/>
                <w:b/>
                <w:sz w:val="20"/>
                <w:szCs w:val="20"/>
              </w:rPr>
            </w:pPr>
            <w:r w:rsidRPr="001C544C">
              <w:rPr>
                <w:rFonts w:ascii="Arial" w:hAnsi="Arial" w:cs="Arial"/>
                <w:b/>
                <w:sz w:val="20"/>
                <w:szCs w:val="20"/>
              </w:rPr>
              <w:t>Generator Street Address:</w:t>
            </w:r>
          </w:p>
          <w:p w14:paraId="5D957B65" w14:textId="19432B6D" w:rsidR="00FD5256" w:rsidRPr="001C544C" w:rsidRDefault="00F463A8" w:rsidP="00FD5256">
            <w:pPr>
              <w:spacing w:before="20"/>
              <w:rPr>
                <w:rFonts w:ascii="Arial" w:eastAsia="Arial Unicode MS" w:hAnsi="Arial" w:cs="Arial"/>
                <w:sz w:val="20"/>
                <w:szCs w:val="20"/>
              </w:rPr>
            </w:pPr>
            <w:sdt>
              <w:sdtPr>
                <w:rPr>
                  <w:rFonts w:ascii="Arial" w:hAnsi="Arial" w:cs="Arial"/>
                  <w:sz w:val="20"/>
                  <w:szCs w:val="20"/>
                </w:rPr>
                <w:id w:val="-1649431284"/>
                <w:showingPlcHdr/>
                <w:text/>
              </w:sdtPr>
              <w:sdtEndPr>
                <w:rPr>
                  <w:rStyle w:val="PlaceholderText"/>
                  <w:color w:val="808080"/>
                </w:rPr>
              </w:sdtEndPr>
              <w:sdtContent>
                <w:r w:rsidR="00FD5256" w:rsidRPr="001C544C">
                  <w:rPr>
                    <w:rStyle w:val="PlaceholderText"/>
                    <w:rFonts w:ascii="Arial" w:hAnsi="Arial" w:cs="Arial"/>
                    <w:sz w:val="20"/>
                    <w:szCs w:val="20"/>
                  </w:rPr>
                  <w:t>Enter generator physical address.</w:t>
                </w:r>
              </w:sdtContent>
            </w:sdt>
          </w:p>
        </w:tc>
      </w:tr>
      <w:tr w:rsidR="00FD5256" w:rsidRPr="002B7E7C" w14:paraId="655387F8" w14:textId="77777777" w:rsidTr="00FD5256">
        <w:trPr>
          <w:trHeight w:val="648"/>
        </w:trPr>
        <w:tc>
          <w:tcPr>
            <w:tcW w:w="369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7C087FE" w14:textId="0B138404" w:rsidR="00FD5256" w:rsidRPr="001C544C" w:rsidRDefault="00FD5256" w:rsidP="00FD5256">
            <w:pPr>
              <w:spacing w:before="20"/>
              <w:ind w:right="-270"/>
              <w:rPr>
                <w:rFonts w:ascii="Arial" w:hAnsi="Arial" w:cs="Arial"/>
                <w:b/>
                <w:sz w:val="20"/>
                <w:szCs w:val="20"/>
              </w:rPr>
            </w:pPr>
            <w:r w:rsidRPr="001C544C">
              <w:rPr>
                <w:rFonts w:ascii="Arial" w:hAnsi="Arial" w:cs="Arial"/>
                <w:b/>
                <w:sz w:val="20"/>
                <w:szCs w:val="20"/>
              </w:rPr>
              <w:t>City:</w:t>
            </w:r>
          </w:p>
          <w:p w14:paraId="702DE620" w14:textId="77777777" w:rsidR="00FD5256" w:rsidRPr="001C544C" w:rsidRDefault="00F463A8" w:rsidP="00FD5256">
            <w:pPr>
              <w:spacing w:before="20"/>
              <w:ind w:right="-270"/>
              <w:rPr>
                <w:rFonts w:ascii="Arial" w:hAnsi="Arial" w:cs="Arial"/>
                <w:sz w:val="20"/>
                <w:szCs w:val="20"/>
              </w:rPr>
            </w:pPr>
            <w:sdt>
              <w:sdtPr>
                <w:rPr>
                  <w:rFonts w:ascii="Arial" w:hAnsi="Arial" w:cs="Arial"/>
                  <w:sz w:val="20"/>
                  <w:szCs w:val="20"/>
                </w:rPr>
                <w:id w:val="718249861"/>
                <w:showingPlcHdr/>
                <w:text/>
              </w:sdtPr>
              <w:sdtEndPr/>
              <w:sdtContent>
                <w:r w:rsidR="00FD5256" w:rsidRPr="001C544C">
                  <w:rPr>
                    <w:rStyle w:val="PlaceholderText"/>
                    <w:rFonts w:ascii="Arial" w:hAnsi="Arial" w:cs="Arial"/>
                    <w:sz w:val="20"/>
                    <w:szCs w:val="20"/>
                  </w:rPr>
                  <w:t>Enter city.</w:t>
                </w:r>
              </w:sdtContent>
            </w:sdt>
          </w:p>
        </w:tc>
        <w:tc>
          <w:tcPr>
            <w:tcW w:w="21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24513" w14:textId="3633B82A" w:rsidR="00FD5256" w:rsidRPr="001C544C" w:rsidRDefault="00FD5256" w:rsidP="00FD5256">
            <w:pPr>
              <w:spacing w:before="20"/>
              <w:ind w:right="-270"/>
              <w:rPr>
                <w:rFonts w:ascii="Arial" w:hAnsi="Arial" w:cs="Arial"/>
                <w:b/>
                <w:sz w:val="20"/>
                <w:szCs w:val="20"/>
              </w:rPr>
            </w:pPr>
            <w:r w:rsidRPr="001C544C">
              <w:rPr>
                <w:rFonts w:ascii="Arial" w:hAnsi="Arial" w:cs="Arial"/>
                <w:b/>
                <w:sz w:val="20"/>
                <w:szCs w:val="20"/>
              </w:rPr>
              <w:t>State:</w:t>
            </w:r>
          </w:p>
          <w:p w14:paraId="2280AFAA" w14:textId="77777777" w:rsidR="00FD5256" w:rsidRPr="001C544C" w:rsidRDefault="00F463A8" w:rsidP="00FD5256">
            <w:pPr>
              <w:spacing w:before="20"/>
              <w:ind w:right="-270"/>
              <w:rPr>
                <w:rFonts w:ascii="Arial" w:hAnsi="Arial" w:cs="Arial"/>
                <w:sz w:val="20"/>
                <w:szCs w:val="20"/>
              </w:rPr>
            </w:pPr>
            <w:sdt>
              <w:sdtPr>
                <w:rPr>
                  <w:rFonts w:ascii="Arial" w:hAnsi="Arial" w:cs="Arial"/>
                  <w:sz w:val="20"/>
                  <w:szCs w:val="20"/>
                </w:rPr>
                <w:id w:val="51433517"/>
                <w:showingPlcHdr/>
                <w:text/>
              </w:sdtPr>
              <w:sdtEndPr/>
              <w:sdtContent>
                <w:r w:rsidR="00FD5256" w:rsidRPr="001C544C">
                  <w:rPr>
                    <w:rStyle w:val="PlaceholderText"/>
                    <w:rFonts w:ascii="Arial" w:hAnsi="Arial" w:cs="Arial"/>
                    <w:sz w:val="20"/>
                    <w:szCs w:val="20"/>
                  </w:rPr>
                  <w:t>Enter state.</w:t>
                </w:r>
              </w:sdtContent>
            </w:sdt>
          </w:p>
        </w:tc>
        <w:tc>
          <w:tcPr>
            <w:tcW w:w="524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DDFC45B" w14:textId="57F0290F" w:rsidR="00FD5256" w:rsidRPr="001C544C" w:rsidRDefault="00FD5256" w:rsidP="00FD5256">
            <w:pPr>
              <w:spacing w:before="20"/>
              <w:ind w:right="-270"/>
              <w:rPr>
                <w:rFonts w:ascii="Arial" w:hAnsi="Arial" w:cs="Arial"/>
                <w:b/>
                <w:sz w:val="20"/>
                <w:szCs w:val="20"/>
              </w:rPr>
            </w:pPr>
            <w:r w:rsidRPr="001C544C">
              <w:rPr>
                <w:rFonts w:ascii="Arial" w:hAnsi="Arial" w:cs="Arial"/>
                <w:b/>
                <w:sz w:val="20"/>
                <w:szCs w:val="20"/>
              </w:rPr>
              <w:t>Zip Code:</w:t>
            </w:r>
          </w:p>
          <w:p w14:paraId="4C7CA85B" w14:textId="77777777" w:rsidR="00FD5256" w:rsidRPr="001C544C" w:rsidRDefault="00F463A8" w:rsidP="00FD5256">
            <w:pPr>
              <w:spacing w:before="20"/>
              <w:ind w:right="-270"/>
              <w:rPr>
                <w:rFonts w:ascii="Arial" w:hAnsi="Arial" w:cs="Arial"/>
                <w:sz w:val="20"/>
                <w:szCs w:val="20"/>
              </w:rPr>
            </w:pPr>
            <w:sdt>
              <w:sdtPr>
                <w:rPr>
                  <w:rFonts w:ascii="Arial" w:hAnsi="Arial" w:cs="Arial"/>
                  <w:sz w:val="20"/>
                  <w:szCs w:val="20"/>
                </w:rPr>
                <w:id w:val="-920716439"/>
                <w:showingPlcHdr/>
                <w:text/>
              </w:sdtPr>
              <w:sdtEndPr/>
              <w:sdtContent>
                <w:r w:rsidR="00FD5256" w:rsidRPr="001C544C">
                  <w:rPr>
                    <w:rStyle w:val="PlaceholderText"/>
                    <w:rFonts w:ascii="Arial" w:hAnsi="Arial" w:cs="Arial"/>
                    <w:sz w:val="20"/>
                    <w:szCs w:val="20"/>
                  </w:rPr>
                  <w:t>Enter zip.</w:t>
                </w:r>
              </w:sdtContent>
            </w:sdt>
          </w:p>
        </w:tc>
      </w:tr>
      <w:tr w:rsidR="00FD5256" w:rsidRPr="002B7E7C" w14:paraId="3E4FC01F" w14:textId="77777777" w:rsidTr="00FD5256">
        <w:trPr>
          <w:trHeight w:val="648"/>
        </w:trPr>
        <w:tc>
          <w:tcPr>
            <w:tcW w:w="369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09417EC" w14:textId="426AE0FC" w:rsidR="00FD5256" w:rsidRPr="001C544C" w:rsidRDefault="0093707A" w:rsidP="00FD5256">
            <w:pPr>
              <w:spacing w:before="20"/>
              <w:ind w:right="90"/>
              <w:rPr>
                <w:rFonts w:ascii="Arial" w:hAnsi="Arial" w:cs="Arial"/>
                <w:b/>
                <w:sz w:val="20"/>
                <w:szCs w:val="20"/>
              </w:rPr>
            </w:pPr>
            <w:r w:rsidRPr="001C544C">
              <w:rPr>
                <w:rFonts w:ascii="Arial" w:hAnsi="Arial" w:cs="Arial"/>
                <w:b/>
                <w:sz w:val="20"/>
                <w:szCs w:val="20"/>
              </w:rPr>
              <w:t>Generator Online D</w:t>
            </w:r>
            <w:r w:rsidR="00FD5256" w:rsidRPr="001C544C">
              <w:rPr>
                <w:rFonts w:ascii="Arial" w:hAnsi="Arial" w:cs="Arial"/>
                <w:b/>
                <w:sz w:val="20"/>
                <w:szCs w:val="20"/>
              </w:rPr>
              <w:t>ate (MM/YY):</w:t>
            </w:r>
          </w:p>
          <w:sdt>
            <w:sdtPr>
              <w:rPr>
                <w:rFonts w:ascii="Arial" w:eastAsia="Arial Unicode MS" w:hAnsi="Arial" w:cs="Arial"/>
                <w:sz w:val="20"/>
                <w:szCs w:val="20"/>
              </w:rPr>
              <w:alias w:val="Date"/>
              <w:tag w:val="Date"/>
              <w:id w:val="1205833778"/>
              <w:showingPlcHdr/>
              <w:text/>
            </w:sdtPr>
            <w:sdtEndPr/>
            <w:sdtContent>
              <w:p w14:paraId="5C66A8FA" w14:textId="77777777" w:rsidR="00FD5256" w:rsidRPr="001C544C" w:rsidRDefault="00FD5256" w:rsidP="00FD5256">
                <w:pPr>
                  <w:spacing w:before="20"/>
                  <w:ind w:right="-270"/>
                  <w:rPr>
                    <w:rFonts w:ascii="Arial" w:hAnsi="Arial" w:cs="Arial"/>
                    <w:sz w:val="20"/>
                    <w:szCs w:val="20"/>
                  </w:rPr>
                </w:pPr>
                <w:r w:rsidRPr="001C544C">
                  <w:rPr>
                    <w:rStyle w:val="PlaceholderText"/>
                    <w:rFonts w:ascii="Arial" w:hAnsi="Arial" w:cs="Arial"/>
                    <w:sz w:val="20"/>
                    <w:szCs w:val="20"/>
                  </w:rPr>
                  <w:t>Enter date.</w:t>
                </w:r>
              </w:p>
            </w:sdtContent>
          </w:sdt>
        </w:tc>
        <w:tc>
          <w:tcPr>
            <w:tcW w:w="33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6D5C67" w14:textId="77777777" w:rsidR="00FD5256" w:rsidRPr="001C544C" w:rsidRDefault="00FD5256" w:rsidP="00FD5256">
            <w:pPr>
              <w:spacing w:before="20"/>
              <w:rPr>
                <w:rFonts w:ascii="Arial" w:eastAsia="Arial Unicode MS" w:hAnsi="Arial" w:cs="Arial"/>
                <w:b/>
                <w:sz w:val="20"/>
                <w:szCs w:val="20"/>
              </w:rPr>
            </w:pPr>
            <w:r w:rsidRPr="001C544C">
              <w:rPr>
                <w:rFonts w:ascii="Arial" w:eastAsia="Arial Unicode MS" w:hAnsi="Arial" w:cs="Arial"/>
                <w:b/>
                <w:sz w:val="20"/>
                <w:szCs w:val="20"/>
              </w:rPr>
              <w:t>Generation Year:</w:t>
            </w:r>
          </w:p>
          <w:p w14:paraId="237ED69A" w14:textId="77777777" w:rsidR="00FD5256" w:rsidRPr="001C544C" w:rsidRDefault="00F463A8" w:rsidP="00FD5256">
            <w:pPr>
              <w:spacing w:before="20"/>
              <w:ind w:right="-270"/>
              <w:rPr>
                <w:rFonts w:ascii="Arial" w:hAnsi="Arial" w:cs="Arial"/>
                <w:sz w:val="20"/>
                <w:szCs w:val="20"/>
              </w:rPr>
            </w:pPr>
            <w:sdt>
              <w:sdtPr>
                <w:rPr>
                  <w:rFonts w:ascii="Arial" w:eastAsia="Arial Unicode MS" w:hAnsi="Arial" w:cs="Arial"/>
                  <w:sz w:val="20"/>
                  <w:szCs w:val="20"/>
                </w:rPr>
                <w:id w:val="-1148670588"/>
                <w:showingPlcHdr/>
                <w:text/>
              </w:sdtPr>
              <w:sdtEndPr/>
              <w:sdtContent>
                <w:r w:rsidR="00FD5256" w:rsidRPr="001C544C">
                  <w:rPr>
                    <w:rStyle w:val="PlaceholderText"/>
                    <w:rFonts w:ascii="Arial" w:hAnsi="Arial" w:cs="Arial"/>
                    <w:sz w:val="20"/>
                    <w:szCs w:val="20"/>
                  </w:rPr>
                  <w:t>Enter year.</w:t>
                </w:r>
              </w:sdtContent>
            </w:sdt>
          </w:p>
        </w:tc>
        <w:tc>
          <w:tcPr>
            <w:tcW w:w="4068" w:type="dxa"/>
            <w:tcBorders>
              <w:top w:val="single" w:sz="4" w:space="0" w:color="auto"/>
              <w:left w:val="single" w:sz="4" w:space="0" w:color="auto"/>
              <w:bottom w:val="single" w:sz="4" w:space="0" w:color="auto"/>
              <w:right w:val="single" w:sz="12" w:space="0" w:color="auto"/>
            </w:tcBorders>
            <w:shd w:val="clear" w:color="auto" w:fill="auto"/>
            <w:vAlign w:val="center"/>
          </w:tcPr>
          <w:p w14:paraId="53FB9D19" w14:textId="222D2C9D" w:rsidR="00FD5256" w:rsidRPr="001C544C" w:rsidRDefault="00FD5256" w:rsidP="00FD5256">
            <w:pPr>
              <w:spacing w:before="20"/>
              <w:rPr>
                <w:rFonts w:ascii="Arial" w:eastAsia="Arial Unicode MS" w:hAnsi="Arial" w:cs="Arial"/>
                <w:b/>
                <w:sz w:val="20"/>
                <w:szCs w:val="20"/>
              </w:rPr>
            </w:pPr>
            <w:r w:rsidRPr="001C544C">
              <w:rPr>
                <w:rFonts w:ascii="Arial" w:eastAsia="Arial Unicode MS" w:hAnsi="Arial" w:cs="Arial"/>
                <w:b/>
                <w:sz w:val="20"/>
                <w:szCs w:val="20"/>
              </w:rPr>
              <w:t xml:space="preserve">Eligible </w:t>
            </w:r>
            <w:r w:rsidR="0006776A" w:rsidRPr="001C544C">
              <w:rPr>
                <w:rFonts w:ascii="Arial" w:eastAsia="Arial Unicode MS" w:hAnsi="Arial" w:cs="Arial"/>
                <w:b/>
                <w:sz w:val="20"/>
                <w:szCs w:val="20"/>
              </w:rPr>
              <w:t>Generation (</w:t>
            </w:r>
            <w:r w:rsidRPr="001C544C">
              <w:rPr>
                <w:rFonts w:ascii="Arial" w:eastAsia="Arial Unicode MS" w:hAnsi="Arial" w:cs="Arial"/>
                <w:b/>
                <w:sz w:val="20"/>
                <w:szCs w:val="20"/>
              </w:rPr>
              <w:t>MWh</w:t>
            </w:r>
            <w:r w:rsidR="0006776A" w:rsidRPr="001C544C">
              <w:rPr>
                <w:rFonts w:ascii="Arial" w:eastAsia="Arial Unicode MS" w:hAnsi="Arial" w:cs="Arial"/>
                <w:b/>
                <w:sz w:val="20"/>
                <w:szCs w:val="20"/>
              </w:rPr>
              <w:t>)</w:t>
            </w:r>
            <w:r w:rsidRPr="001C544C">
              <w:rPr>
                <w:rFonts w:ascii="Arial" w:eastAsia="Arial Unicode MS" w:hAnsi="Arial" w:cs="Arial"/>
                <w:b/>
                <w:sz w:val="20"/>
                <w:szCs w:val="20"/>
              </w:rPr>
              <w:t>:</w:t>
            </w:r>
          </w:p>
          <w:sdt>
            <w:sdtPr>
              <w:rPr>
                <w:rFonts w:ascii="Arial" w:eastAsia="Arial Unicode MS" w:hAnsi="Arial" w:cs="Arial"/>
                <w:sz w:val="20"/>
                <w:szCs w:val="20"/>
              </w:rPr>
              <w:id w:val="539088752"/>
              <w:showingPlcHdr/>
              <w:text/>
            </w:sdtPr>
            <w:sdtEndPr/>
            <w:sdtContent>
              <w:p w14:paraId="76C6A909" w14:textId="77777777" w:rsidR="00FD5256" w:rsidRPr="001C544C" w:rsidRDefault="00FD5256" w:rsidP="00FD5256">
                <w:pPr>
                  <w:spacing w:before="20"/>
                  <w:ind w:right="-270"/>
                  <w:rPr>
                    <w:rFonts w:ascii="Arial" w:hAnsi="Arial" w:cs="Arial"/>
                    <w:sz w:val="20"/>
                    <w:szCs w:val="20"/>
                  </w:rPr>
                </w:pPr>
                <w:r w:rsidRPr="001C544C">
                  <w:rPr>
                    <w:rStyle w:val="PlaceholderText"/>
                    <w:rFonts w:ascii="Arial" w:hAnsi="Arial" w:cs="Arial"/>
                    <w:sz w:val="20"/>
                    <w:szCs w:val="20"/>
                  </w:rPr>
                  <w:t>Enter quantity of MWh</w:t>
                </w:r>
              </w:p>
            </w:sdtContent>
          </w:sdt>
        </w:tc>
      </w:tr>
      <w:tr w:rsidR="008A5809" w:rsidRPr="002B7E7C" w14:paraId="024C374C" w14:textId="77777777" w:rsidTr="001E3E85">
        <w:trPr>
          <w:trHeight w:val="432"/>
        </w:trPr>
        <w:tc>
          <w:tcPr>
            <w:tcW w:w="5544" w:type="dxa"/>
            <w:gridSpan w:val="4"/>
            <w:tcBorders>
              <w:top w:val="single" w:sz="4" w:space="0" w:color="auto"/>
              <w:left w:val="single" w:sz="12" w:space="0" w:color="auto"/>
              <w:bottom w:val="nil"/>
              <w:right w:val="nil"/>
            </w:tcBorders>
            <w:shd w:val="clear" w:color="auto" w:fill="auto"/>
            <w:vAlign w:val="center"/>
          </w:tcPr>
          <w:p w14:paraId="18E6B4E5" w14:textId="6FE063B4" w:rsidR="008A5809" w:rsidRPr="001C544C" w:rsidRDefault="008A5809" w:rsidP="008A5809">
            <w:pPr>
              <w:spacing w:before="20"/>
              <w:ind w:right="-274"/>
              <w:rPr>
                <w:rFonts w:ascii="Arial" w:eastAsia="Arial Unicode MS" w:hAnsi="Arial" w:cs="Arial"/>
                <w:sz w:val="20"/>
                <w:szCs w:val="20"/>
              </w:rPr>
            </w:pPr>
            <w:r w:rsidRPr="001C544C">
              <w:rPr>
                <w:rFonts w:ascii="Arial" w:eastAsia="Arial Unicode MS" w:hAnsi="Arial" w:cs="Arial"/>
                <w:b/>
                <w:sz w:val="20"/>
                <w:szCs w:val="20"/>
              </w:rPr>
              <w:t>Enter CEC RPS ID Number:</w:t>
            </w:r>
            <w:r w:rsidRPr="001C544C">
              <w:rPr>
                <w:rFonts w:ascii="Arial" w:eastAsia="Arial Unicode MS" w:hAnsi="Arial" w:cs="Arial"/>
                <w:sz w:val="20"/>
                <w:szCs w:val="20"/>
              </w:rPr>
              <w:t xml:space="preserve">  </w:t>
            </w:r>
            <w:sdt>
              <w:sdtPr>
                <w:rPr>
                  <w:rFonts w:ascii="Arial" w:eastAsia="Arial Unicode MS" w:hAnsi="Arial" w:cs="Arial"/>
                  <w:sz w:val="20"/>
                  <w:szCs w:val="20"/>
                </w:rPr>
                <w:id w:val="372884408"/>
                <w:showingPlcHdr/>
                <w:text/>
              </w:sdtPr>
              <w:sdtEndPr/>
              <w:sdtContent>
                <w:r w:rsidRPr="001C544C">
                  <w:rPr>
                    <w:rStyle w:val="PlaceholderText"/>
                    <w:rFonts w:ascii="Arial" w:hAnsi="Arial" w:cs="Arial"/>
                    <w:sz w:val="20"/>
                    <w:szCs w:val="20"/>
                  </w:rPr>
                  <w:t>Enter RPS ID.</w:t>
                </w:r>
              </w:sdtContent>
            </w:sdt>
          </w:p>
        </w:tc>
        <w:tc>
          <w:tcPr>
            <w:tcW w:w="5544" w:type="dxa"/>
            <w:gridSpan w:val="4"/>
            <w:tcBorders>
              <w:top w:val="single" w:sz="4" w:space="0" w:color="auto"/>
              <w:left w:val="nil"/>
              <w:bottom w:val="nil"/>
              <w:right w:val="single" w:sz="12" w:space="0" w:color="auto"/>
            </w:tcBorders>
            <w:shd w:val="clear" w:color="auto" w:fill="auto"/>
            <w:vAlign w:val="center"/>
          </w:tcPr>
          <w:p w14:paraId="1DC0A37A" w14:textId="52855A2E" w:rsidR="008A5809" w:rsidRPr="001C544C" w:rsidRDefault="008A5809" w:rsidP="008A5809">
            <w:pPr>
              <w:spacing w:before="20"/>
              <w:ind w:right="-274"/>
              <w:rPr>
                <w:rFonts w:ascii="Arial" w:eastAsia="Arial Unicode MS" w:hAnsi="Arial" w:cs="Arial"/>
                <w:sz w:val="20"/>
                <w:szCs w:val="20"/>
              </w:rPr>
            </w:pPr>
            <w:r w:rsidRPr="001C544C">
              <w:rPr>
                <w:rFonts w:ascii="Arial" w:eastAsia="Arial Unicode MS" w:hAnsi="Arial" w:cs="Arial"/>
                <w:b/>
                <w:sz w:val="20"/>
                <w:szCs w:val="20"/>
              </w:rPr>
              <w:t>Enter WREGIS ID:</w:t>
            </w:r>
            <w:r w:rsidRPr="001C544C">
              <w:rPr>
                <w:rFonts w:ascii="Arial" w:eastAsia="Arial Unicode MS" w:hAnsi="Arial" w:cs="Arial"/>
                <w:sz w:val="20"/>
                <w:szCs w:val="20"/>
              </w:rPr>
              <w:t xml:space="preserve">  </w:t>
            </w:r>
            <w:sdt>
              <w:sdtPr>
                <w:rPr>
                  <w:rFonts w:ascii="Arial" w:eastAsia="Arial Unicode MS" w:hAnsi="Arial" w:cs="Arial"/>
                  <w:sz w:val="20"/>
                  <w:szCs w:val="20"/>
                </w:rPr>
                <w:id w:val="-2090690259"/>
                <w:showingPlcHdr/>
                <w:text/>
              </w:sdtPr>
              <w:sdtEndPr/>
              <w:sdtContent>
                <w:r w:rsidRPr="001C544C">
                  <w:rPr>
                    <w:rStyle w:val="PlaceholderText"/>
                    <w:rFonts w:ascii="Arial" w:hAnsi="Arial" w:cs="Arial"/>
                    <w:sz w:val="20"/>
                    <w:szCs w:val="20"/>
                  </w:rPr>
                  <w:t>Enter WREGIS ID.</w:t>
                </w:r>
              </w:sdtContent>
            </w:sdt>
          </w:p>
        </w:tc>
      </w:tr>
      <w:tr w:rsidR="00FD5256" w:rsidRPr="002B7E7C" w14:paraId="3B1ACA51" w14:textId="77777777" w:rsidTr="001E3E85">
        <w:trPr>
          <w:trHeight w:val="576"/>
        </w:trPr>
        <w:tc>
          <w:tcPr>
            <w:tcW w:w="11088" w:type="dxa"/>
            <w:gridSpan w:val="8"/>
            <w:tcBorders>
              <w:top w:val="nil"/>
              <w:left w:val="single" w:sz="12" w:space="0" w:color="auto"/>
              <w:bottom w:val="single" w:sz="4" w:space="0" w:color="auto"/>
              <w:right w:val="single" w:sz="12" w:space="0" w:color="auto"/>
            </w:tcBorders>
            <w:shd w:val="clear" w:color="auto" w:fill="auto"/>
            <w:vAlign w:val="center"/>
          </w:tcPr>
          <w:p w14:paraId="15676859" w14:textId="1A7CE456" w:rsidR="00FD5256" w:rsidRPr="001C544C" w:rsidRDefault="001E3E85" w:rsidP="001E3E85">
            <w:pPr>
              <w:spacing w:before="20"/>
              <w:rPr>
                <w:rFonts w:ascii="Arial" w:eastAsia="Arial Unicode MS" w:hAnsi="Arial" w:cs="Arial"/>
                <w:sz w:val="20"/>
                <w:szCs w:val="20"/>
              </w:rPr>
            </w:pPr>
            <w:r w:rsidRPr="001C544C">
              <w:rPr>
                <w:rFonts w:ascii="Arial" w:eastAsia="Arial Unicode MS" w:hAnsi="Arial" w:cs="Arial"/>
                <w:i/>
                <w:sz w:val="20"/>
                <w:szCs w:val="20"/>
              </w:rPr>
              <w:t>If there is no CEC R</w:t>
            </w:r>
            <w:r w:rsidR="00FD5256" w:rsidRPr="001C544C">
              <w:rPr>
                <w:rFonts w:ascii="Arial" w:eastAsia="Arial Unicode MS" w:hAnsi="Arial" w:cs="Arial"/>
                <w:i/>
                <w:sz w:val="20"/>
                <w:szCs w:val="20"/>
              </w:rPr>
              <w:t xml:space="preserve">PS ID Number, </w:t>
            </w:r>
            <w:r w:rsidRPr="001C544C">
              <w:rPr>
                <w:rFonts w:ascii="Arial" w:eastAsia="Arial Unicode MS" w:hAnsi="Arial" w:cs="Arial"/>
                <w:i/>
                <w:sz w:val="20"/>
                <w:szCs w:val="20"/>
              </w:rPr>
              <w:t xml:space="preserve">please </w:t>
            </w:r>
            <w:r w:rsidR="00FD5256" w:rsidRPr="001C544C">
              <w:rPr>
                <w:rFonts w:ascii="Arial" w:hAnsi="Arial" w:cs="Arial"/>
                <w:i/>
                <w:sz w:val="20"/>
                <w:szCs w:val="20"/>
              </w:rPr>
              <w:t xml:space="preserve">attach </w:t>
            </w:r>
            <w:r w:rsidRPr="001C544C">
              <w:rPr>
                <w:rFonts w:ascii="Arial" w:hAnsi="Arial" w:cs="Arial"/>
                <w:i/>
                <w:sz w:val="20"/>
                <w:szCs w:val="20"/>
              </w:rPr>
              <w:t xml:space="preserve">either </w:t>
            </w:r>
            <w:r w:rsidR="00FD5256" w:rsidRPr="001C544C">
              <w:rPr>
                <w:rFonts w:ascii="Arial" w:hAnsi="Arial" w:cs="Arial"/>
                <w:i/>
                <w:sz w:val="20"/>
                <w:szCs w:val="20"/>
              </w:rPr>
              <w:t xml:space="preserve">a copy of the utility’s final approval of incentive letter or proof of </w:t>
            </w:r>
            <w:r w:rsidRPr="001C544C">
              <w:rPr>
                <w:rFonts w:ascii="Arial" w:hAnsi="Arial" w:cs="Arial"/>
                <w:i/>
                <w:sz w:val="20"/>
                <w:szCs w:val="20"/>
              </w:rPr>
              <w:t xml:space="preserve">approval for </w:t>
            </w:r>
            <w:r w:rsidR="00FD5256" w:rsidRPr="001C544C">
              <w:rPr>
                <w:rFonts w:ascii="Arial" w:hAnsi="Arial" w:cs="Arial"/>
                <w:i/>
                <w:sz w:val="20"/>
                <w:szCs w:val="20"/>
              </w:rPr>
              <w:t>interconnection</w:t>
            </w:r>
            <w:r w:rsidR="00FD5256" w:rsidRPr="001C544C">
              <w:rPr>
                <w:rFonts w:ascii="Arial" w:eastAsia="Arial Unicode MS" w:hAnsi="Arial" w:cs="Arial"/>
                <w:i/>
                <w:sz w:val="20"/>
                <w:szCs w:val="20"/>
              </w:rPr>
              <w:t>.</w:t>
            </w:r>
          </w:p>
        </w:tc>
      </w:tr>
      <w:tr w:rsidR="00FD5256" w:rsidRPr="002B7E7C" w14:paraId="29041300" w14:textId="77777777" w:rsidTr="001E3E85">
        <w:trPr>
          <w:trHeight w:val="1584"/>
        </w:trPr>
        <w:tc>
          <w:tcPr>
            <w:tcW w:w="11088" w:type="dxa"/>
            <w:gridSpan w:val="8"/>
            <w:tcBorders>
              <w:top w:val="single" w:sz="4" w:space="0" w:color="auto"/>
              <w:left w:val="single" w:sz="12" w:space="0" w:color="auto"/>
              <w:bottom w:val="single" w:sz="12" w:space="0" w:color="auto"/>
              <w:right w:val="single" w:sz="12" w:space="0" w:color="auto"/>
            </w:tcBorders>
            <w:shd w:val="clear" w:color="auto" w:fill="auto"/>
            <w:vAlign w:val="center"/>
          </w:tcPr>
          <w:p w14:paraId="7F7EE5EE" w14:textId="4B8F6C7C" w:rsidR="00FD5256" w:rsidRPr="001C544C" w:rsidRDefault="00FD5256" w:rsidP="008A5809">
            <w:pPr>
              <w:rPr>
                <w:rFonts w:ascii="Arial" w:eastAsia="Arial Unicode MS" w:hAnsi="Arial" w:cs="Arial"/>
                <w:b/>
                <w:sz w:val="20"/>
                <w:szCs w:val="20"/>
              </w:rPr>
            </w:pPr>
            <w:bookmarkStart w:id="0" w:name="_GoBack"/>
            <w:r w:rsidRPr="001C544C">
              <w:rPr>
                <w:rFonts w:ascii="Arial" w:eastAsia="Arial Unicode MS" w:hAnsi="Arial" w:cs="Arial"/>
                <w:b/>
                <w:sz w:val="20"/>
                <w:szCs w:val="20"/>
              </w:rPr>
              <w:t>How does the electricity meet the requirement</w:t>
            </w:r>
            <w:r w:rsidR="00214DE5" w:rsidRPr="001C544C">
              <w:rPr>
                <w:rFonts w:ascii="Arial" w:eastAsia="Arial Unicode MS" w:hAnsi="Arial" w:cs="Arial"/>
                <w:b/>
                <w:sz w:val="20"/>
                <w:szCs w:val="20"/>
              </w:rPr>
              <w:t xml:space="preserve"> that it must be directly delivered to California</w:t>
            </w:r>
            <w:r w:rsidRPr="001C544C">
              <w:rPr>
                <w:rFonts w:ascii="Arial" w:eastAsia="Arial Unicode MS" w:hAnsi="Arial" w:cs="Arial"/>
                <w:b/>
                <w:sz w:val="20"/>
                <w:szCs w:val="20"/>
              </w:rPr>
              <w:t>?</w:t>
            </w:r>
          </w:p>
          <w:p w14:paraId="0DD050CF" w14:textId="7A6E960A" w:rsidR="00FD5256" w:rsidRPr="001C544C" w:rsidRDefault="00FD5256" w:rsidP="008A5809">
            <w:pPr>
              <w:rPr>
                <w:rFonts w:ascii="Arial" w:eastAsia="Arial Unicode MS" w:hAnsi="Arial" w:cs="Arial"/>
                <w:b/>
                <w:sz w:val="20"/>
                <w:szCs w:val="20"/>
              </w:rPr>
            </w:pPr>
            <w:r w:rsidRPr="001C544C">
              <w:rPr>
                <w:rFonts w:ascii="Arial" w:eastAsia="Arial Unicode MS" w:hAnsi="Arial" w:cs="Arial"/>
                <w:b/>
                <w:sz w:val="20"/>
                <w:szCs w:val="20"/>
              </w:rPr>
              <w:t>(See instructions for additional information on the requirement.)</w:t>
            </w:r>
          </w:p>
          <w:p w14:paraId="0BB8BE57" w14:textId="63DEECE9" w:rsidR="00FD5256" w:rsidRPr="001C544C" w:rsidRDefault="00F463A8" w:rsidP="00214DE5">
            <w:pPr>
              <w:spacing w:before="60"/>
              <w:ind w:left="575" w:right="-274" w:hanging="575"/>
              <w:rPr>
                <w:rFonts w:ascii="Arial" w:eastAsia="Arial Unicode MS" w:hAnsi="Arial" w:cs="Arial"/>
                <w:sz w:val="20"/>
                <w:szCs w:val="20"/>
              </w:rPr>
            </w:pPr>
            <w:sdt>
              <w:sdtPr>
                <w:rPr>
                  <w:rFonts w:ascii="Arial" w:eastAsia="Arial Unicode MS" w:hAnsi="Arial" w:cs="Arial"/>
                  <w:sz w:val="20"/>
                  <w:szCs w:val="20"/>
                </w:rPr>
                <w:id w:val="1576086273"/>
                <w14:checkbox>
                  <w14:checked w14:val="0"/>
                  <w14:checkedState w14:val="2612" w14:font="MS Gothic"/>
                  <w14:uncheckedState w14:val="2610" w14:font="MS Gothic"/>
                </w14:checkbox>
              </w:sdtPr>
              <w:sdtEndPr/>
              <w:sdtContent>
                <w:r w:rsidR="000C71C3" w:rsidRPr="001C544C">
                  <w:rPr>
                    <w:rFonts w:ascii="Segoe UI Symbol" w:eastAsia="MS Gothic" w:hAnsi="Segoe UI Symbol" w:cs="Segoe UI Symbol"/>
                    <w:sz w:val="20"/>
                    <w:szCs w:val="20"/>
                  </w:rPr>
                  <w:t>☐</w:t>
                </w:r>
              </w:sdtContent>
            </w:sdt>
            <w:r w:rsidR="00214DE5" w:rsidRPr="001C544C">
              <w:rPr>
                <w:rFonts w:ascii="Arial" w:eastAsia="Arial Unicode MS" w:hAnsi="Arial" w:cs="Arial"/>
                <w:sz w:val="20"/>
                <w:szCs w:val="20"/>
              </w:rPr>
              <w:t xml:space="preserve">  1. The generator is l</w:t>
            </w:r>
            <w:r w:rsidR="00FD5256" w:rsidRPr="001C544C">
              <w:rPr>
                <w:rFonts w:ascii="Arial" w:eastAsia="Arial Unicode MS" w:hAnsi="Arial" w:cs="Arial"/>
                <w:sz w:val="20"/>
                <w:szCs w:val="20"/>
              </w:rPr>
              <w:t xml:space="preserve">ocated in California or </w:t>
            </w:r>
            <w:r w:rsidR="00214DE5" w:rsidRPr="001C544C">
              <w:rPr>
                <w:rFonts w:ascii="Arial" w:eastAsia="Arial Unicode MS" w:hAnsi="Arial" w:cs="Arial"/>
                <w:sz w:val="20"/>
                <w:szCs w:val="20"/>
              </w:rPr>
              <w:t xml:space="preserve">has a </w:t>
            </w:r>
            <w:r w:rsidR="00FD5256" w:rsidRPr="001C544C">
              <w:rPr>
                <w:rFonts w:ascii="Arial" w:eastAsia="Arial Unicode MS" w:hAnsi="Arial" w:cs="Arial"/>
                <w:sz w:val="20"/>
                <w:szCs w:val="20"/>
              </w:rPr>
              <w:t>first point of interconnection with a California balancing authority or distribution system.</w:t>
            </w:r>
          </w:p>
          <w:p w14:paraId="496AB85E" w14:textId="02FB0513" w:rsidR="00FD5256" w:rsidRPr="001C544C" w:rsidRDefault="00F463A8" w:rsidP="008A5809">
            <w:pPr>
              <w:ind w:right="-270"/>
              <w:rPr>
                <w:rFonts w:ascii="Arial" w:eastAsia="Arial Unicode MS" w:hAnsi="Arial" w:cs="Arial"/>
                <w:sz w:val="20"/>
                <w:szCs w:val="20"/>
              </w:rPr>
            </w:pPr>
            <w:sdt>
              <w:sdtPr>
                <w:rPr>
                  <w:rFonts w:ascii="Arial" w:eastAsia="Arial Unicode MS" w:hAnsi="Arial" w:cs="Arial"/>
                  <w:sz w:val="20"/>
                  <w:szCs w:val="20"/>
                </w:rPr>
                <w:id w:val="615952233"/>
                <w14:checkbox>
                  <w14:checked w14:val="0"/>
                  <w14:checkedState w14:val="2612" w14:font="MS Gothic"/>
                  <w14:uncheckedState w14:val="2610" w14:font="MS Gothic"/>
                </w14:checkbox>
              </w:sdtPr>
              <w:sdtEndPr/>
              <w:sdtContent>
                <w:r w:rsidR="000C71C3" w:rsidRPr="001C544C">
                  <w:rPr>
                    <w:rFonts w:ascii="Segoe UI Symbol" w:eastAsia="MS Gothic" w:hAnsi="Segoe UI Symbol" w:cs="Segoe UI Symbol"/>
                    <w:sz w:val="20"/>
                    <w:szCs w:val="20"/>
                  </w:rPr>
                  <w:t>☐</w:t>
                </w:r>
              </w:sdtContent>
            </w:sdt>
            <w:r w:rsidR="00214DE5" w:rsidRPr="001C544C">
              <w:rPr>
                <w:rFonts w:ascii="Arial" w:eastAsia="Arial Unicode MS" w:hAnsi="Arial" w:cs="Arial"/>
                <w:sz w:val="20"/>
                <w:szCs w:val="20"/>
              </w:rPr>
              <w:t xml:space="preserve">  2. The e</w:t>
            </w:r>
            <w:r w:rsidR="00FD5256" w:rsidRPr="001C544C">
              <w:rPr>
                <w:rFonts w:ascii="Arial" w:eastAsia="Arial Unicode MS" w:hAnsi="Arial" w:cs="Arial"/>
                <w:sz w:val="20"/>
                <w:szCs w:val="20"/>
              </w:rPr>
              <w:t>lectricity is scheduled into a California balancing authority on a continuous transmission path.</w:t>
            </w:r>
          </w:p>
          <w:p w14:paraId="1E2FC0CC" w14:textId="4E7259A3" w:rsidR="00FD5256" w:rsidRPr="001C544C" w:rsidRDefault="00F463A8" w:rsidP="00214DE5">
            <w:pPr>
              <w:tabs>
                <w:tab w:val="left" w:pos="9495"/>
              </w:tabs>
              <w:ind w:right="-270"/>
              <w:rPr>
                <w:rFonts w:ascii="Arial" w:hAnsi="Arial" w:cs="Arial"/>
                <w:sz w:val="18"/>
                <w:szCs w:val="18"/>
              </w:rPr>
            </w:pPr>
            <w:sdt>
              <w:sdtPr>
                <w:rPr>
                  <w:rFonts w:ascii="Arial" w:eastAsia="Arial Unicode MS" w:hAnsi="Arial" w:cs="Arial"/>
                  <w:sz w:val="20"/>
                  <w:szCs w:val="20"/>
                </w:rPr>
                <w:id w:val="-1391640662"/>
                <w14:checkbox>
                  <w14:checked w14:val="0"/>
                  <w14:checkedState w14:val="2612" w14:font="MS Gothic"/>
                  <w14:uncheckedState w14:val="2610" w14:font="MS Gothic"/>
                </w14:checkbox>
              </w:sdtPr>
              <w:sdtEndPr/>
              <w:sdtContent>
                <w:r w:rsidR="00FD5256" w:rsidRPr="001C544C">
                  <w:rPr>
                    <w:rFonts w:ascii="Segoe UI Symbol" w:eastAsia="MS Gothic" w:hAnsi="Segoe UI Symbol" w:cs="Segoe UI Symbol"/>
                    <w:sz w:val="20"/>
                    <w:szCs w:val="20"/>
                  </w:rPr>
                  <w:t>☐</w:t>
                </w:r>
              </w:sdtContent>
            </w:sdt>
            <w:r w:rsidR="00FD5256" w:rsidRPr="001C544C">
              <w:rPr>
                <w:rFonts w:ascii="Arial" w:eastAsia="Arial Unicode MS" w:hAnsi="Arial" w:cs="Arial"/>
                <w:sz w:val="20"/>
                <w:szCs w:val="20"/>
              </w:rPr>
              <w:t xml:space="preserve">  3. </w:t>
            </w:r>
            <w:r w:rsidR="00214DE5" w:rsidRPr="001C544C">
              <w:rPr>
                <w:rFonts w:ascii="Arial" w:eastAsia="Arial Unicode MS" w:hAnsi="Arial" w:cs="Arial"/>
                <w:sz w:val="20"/>
                <w:szCs w:val="20"/>
              </w:rPr>
              <w:t>The electricity is transferred to the California grid via a dynamic transfer agreement</w:t>
            </w:r>
            <w:r w:rsidR="00BE4300" w:rsidRPr="001C544C">
              <w:rPr>
                <w:rFonts w:ascii="Arial" w:eastAsia="Arial Unicode MS" w:hAnsi="Arial" w:cs="Arial"/>
                <w:sz w:val="20"/>
                <w:szCs w:val="20"/>
              </w:rPr>
              <w:t>.</w:t>
            </w:r>
          </w:p>
        </w:tc>
      </w:tr>
      <w:bookmarkEnd w:id="0"/>
    </w:tbl>
    <w:p w14:paraId="48469874" w14:textId="21242B4A" w:rsidR="008A5809" w:rsidRPr="002B7E7C" w:rsidRDefault="008A5809">
      <w:pPr>
        <w:rPr>
          <w:rFonts w:ascii="Avenir LT Std 35 Light" w:hAnsi="Avenir LT Std 35 Light"/>
        </w:rPr>
      </w:pPr>
    </w:p>
    <w:p w14:paraId="58B25628" w14:textId="78ECAE89" w:rsidR="008A5809" w:rsidRPr="002B7E7C" w:rsidRDefault="008A5809" w:rsidP="008A5809">
      <w:pPr>
        <w:tabs>
          <w:tab w:val="right" w:pos="9990"/>
        </w:tabs>
        <w:rPr>
          <w:rFonts w:ascii="Avenir LT Std 35 Light" w:hAnsi="Avenir LT Std 35 Light" w:cs="Arial"/>
          <w:sz w:val="20"/>
          <w:szCs w:val="20"/>
        </w:rPr>
      </w:pPr>
      <w:r w:rsidRPr="002B7E7C">
        <w:rPr>
          <w:rFonts w:ascii="Avenir LT Std 35 Light" w:hAnsi="Avenir LT Std 35 Light" w:cs="Arial"/>
          <w:sz w:val="20"/>
          <w:szCs w:val="20"/>
        </w:rPr>
        <w:tab/>
        <w:t>CONTINUED ON NEXT PAGE</w:t>
      </w:r>
    </w:p>
    <w:p w14:paraId="73967588" w14:textId="74255ECA" w:rsidR="00FD5256" w:rsidRPr="002B7E7C" w:rsidRDefault="00FD5256" w:rsidP="008A5809">
      <w:pPr>
        <w:tabs>
          <w:tab w:val="right" w:pos="9990"/>
        </w:tabs>
        <w:ind w:firstLine="720"/>
        <w:rPr>
          <w:rFonts w:ascii="Avenir LT Std 35 Light" w:hAnsi="Avenir LT Std 35 Light"/>
        </w:rPr>
      </w:pPr>
      <w:r w:rsidRPr="002B7E7C">
        <w:rPr>
          <w:rFonts w:ascii="Avenir LT Std 35 Light" w:hAnsi="Avenir LT Std 35 Light"/>
        </w:rPr>
        <w:br w:type="page"/>
      </w:r>
    </w:p>
    <w:tbl>
      <w:tblPr>
        <w:tblW w:w="1108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5249"/>
      </w:tblGrid>
      <w:tr w:rsidR="00FD5256" w:rsidRPr="002B7E7C" w14:paraId="3642B814" w14:textId="77777777" w:rsidTr="00281CF2">
        <w:trPr>
          <w:trHeight w:val="648"/>
        </w:trPr>
        <w:tc>
          <w:tcPr>
            <w:tcW w:w="1108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C59A604" w14:textId="64B2C47B" w:rsidR="00FD5256" w:rsidRPr="002B7E7C" w:rsidRDefault="00FD5256" w:rsidP="00FD5256">
            <w:pPr>
              <w:ind w:right="-270"/>
              <w:rPr>
                <w:rFonts w:ascii="Avenir LT Std 35 Light" w:eastAsia="Arial Unicode MS" w:hAnsi="Avenir LT Std 35 Light" w:cs="Arial"/>
                <w:b/>
                <w:sz w:val="22"/>
                <w:szCs w:val="22"/>
              </w:rPr>
            </w:pPr>
            <w:r w:rsidRPr="002B7E7C">
              <w:rPr>
                <w:rFonts w:ascii="Avenir LT Std 35 Light" w:eastAsia="Arial Unicode MS" w:hAnsi="Avenir LT Std 35 Light" w:cs="Arial"/>
                <w:b/>
                <w:sz w:val="22"/>
                <w:szCs w:val="22"/>
              </w:rPr>
              <w:lastRenderedPageBreak/>
              <w:t>Part III.  Additional Information a</w:t>
            </w:r>
            <w:r w:rsidR="0006776A" w:rsidRPr="002B7E7C">
              <w:rPr>
                <w:rFonts w:ascii="Avenir LT Std 35 Light" w:eastAsia="Arial Unicode MS" w:hAnsi="Avenir LT Std 35 Light" w:cs="Arial"/>
                <w:b/>
                <w:sz w:val="22"/>
                <w:szCs w:val="22"/>
              </w:rPr>
              <w:t>nd Checkl</w:t>
            </w:r>
            <w:r w:rsidRPr="002B7E7C">
              <w:rPr>
                <w:rFonts w:ascii="Avenir LT Std 35 Light" w:eastAsia="Arial Unicode MS" w:hAnsi="Avenir LT Std 35 Light" w:cs="Arial"/>
                <w:b/>
                <w:sz w:val="22"/>
                <w:szCs w:val="22"/>
              </w:rPr>
              <w:t>ist</w:t>
            </w:r>
          </w:p>
        </w:tc>
      </w:tr>
      <w:tr w:rsidR="00FD5256" w:rsidRPr="002B7E7C" w14:paraId="41F6B5D1" w14:textId="77777777" w:rsidTr="00281CF2">
        <w:trPr>
          <w:trHeight w:val="1790"/>
        </w:trPr>
        <w:tc>
          <w:tcPr>
            <w:tcW w:w="1108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9C9BD3" w14:textId="0ADA3CB4" w:rsidR="00FD5256" w:rsidRPr="002B7E7C" w:rsidRDefault="00FD5256" w:rsidP="00FD5256">
            <w:pPr>
              <w:spacing w:before="60" w:after="60"/>
              <w:ind w:right="72"/>
              <w:rPr>
                <w:rFonts w:ascii="Avenir LT Std 35 Light" w:hAnsi="Avenir LT Std 35 Light" w:cs="Arial"/>
                <w:b/>
                <w:sz w:val="20"/>
                <w:szCs w:val="20"/>
              </w:rPr>
            </w:pPr>
            <w:r w:rsidRPr="002B7E7C">
              <w:rPr>
                <w:rFonts w:ascii="Avenir LT Std 35 Light" w:hAnsi="Avenir LT Std 35 Light" w:cs="Arial"/>
                <w:b/>
                <w:sz w:val="20"/>
                <w:szCs w:val="20"/>
              </w:rPr>
              <w:t xml:space="preserve">Please provide, as applicable, the </w:t>
            </w:r>
            <w:r w:rsidR="00BE4300" w:rsidRPr="002B7E7C">
              <w:rPr>
                <w:rFonts w:ascii="Avenir LT Std 35 Light" w:hAnsi="Avenir LT Std 35 Light" w:cs="Arial"/>
                <w:b/>
                <w:sz w:val="20"/>
                <w:szCs w:val="20"/>
              </w:rPr>
              <w:t xml:space="preserve">following </w:t>
            </w:r>
            <w:r w:rsidRPr="002B7E7C">
              <w:rPr>
                <w:rFonts w:ascii="Avenir LT Std 35 Light" w:hAnsi="Avenir LT Std 35 Light" w:cs="Arial"/>
                <w:b/>
                <w:sz w:val="20"/>
                <w:szCs w:val="20"/>
              </w:rPr>
              <w:t>attachments to document eligibility:</w:t>
            </w:r>
          </w:p>
          <w:p w14:paraId="5F4279AE" w14:textId="3561436F" w:rsidR="00FD5256" w:rsidRPr="002B7E7C" w:rsidRDefault="00344DE2" w:rsidP="00247095">
            <w:pPr>
              <w:pStyle w:val="ListParagraph"/>
              <w:numPr>
                <w:ilvl w:val="0"/>
                <w:numId w:val="36"/>
              </w:numPr>
              <w:spacing w:afterLines="60" w:after="144"/>
              <w:contextualSpacing w:val="0"/>
              <w:rPr>
                <w:rFonts w:ascii="Avenir LT Std 35 Light" w:hAnsi="Avenir LT Std 35 Light" w:cs="Arial"/>
                <w:sz w:val="20"/>
                <w:szCs w:val="20"/>
              </w:rPr>
            </w:pPr>
            <w:r w:rsidRPr="002B7E7C">
              <w:rPr>
                <w:rFonts w:ascii="Avenir LT Std 35 Light" w:hAnsi="Avenir LT Std 35 Light" w:cs="Arial"/>
                <w:sz w:val="20"/>
                <w:szCs w:val="20"/>
              </w:rPr>
              <w:t>Submit either d</w:t>
            </w:r>
            <w:r w:rsidR="00FD5256" w:rsidRPr="002B7E7C">
              <w:rPr>
                <w:rFonts w:ascii="Avenir LT Std 35 Light" w:hAnsi="Avenir LT Std 35 Light" w:cs="Arial"/>
                <w:sz w:val="20"/>
                <w:szCs w:val="20"/>
              </w:rPr>
              <w:t xml:space="preserve">ocumentation of </w:t>
            </w:r>
            <w:r w:rsidR="00CC758E" w:rsidRPr="002B7E7C">
              <w:rPr>
                <w:rFonts w:ascii="Avenir LT Std 35 Light" w:hAnsi="Avenir LT Std 35 Light" w:cs="Arial"/>
                <w:sz w:val="20"/>
                <w:szCs w:val="20"/>
              </w:rPr>
              <w:t xml:space="preserve">a </w:t>
            </w:r>
            <w:r w:rsidR="00FD5256" w:rsidRPr="002B7E7C">
              <w:rPr>
                <w:rFonts w:ascii="Avenir LT Std 35 Light" w:hAnsi="Avenir LT Std 35 Light" w:cs="Arial"/>
                <w:sz w:val="20"/>
                <w:szCs w:val="20"/>
              </w:rPr>
              <w:t xml:space="preserve">contract or settlement data </w:t>
            </w:r>
            <w:r w:rsidRPr="002B7E7C">
              <w:rPr>
                <w:rFonts w:ascii="Avenir LT Std 35 Light" w:hAnsi="Avenir LT Std 35 Light" w:cs="Arial"/>
                <w:sz w:val="20"/>
                <w:szCs w:val="20"/>
              </w:rPr>
              <w:t>that demonstrates</w:t>
            </w:r>
            <w:r w:rsidR="00FD5256" w:rsidRPr="002B7E7C">
              <w:rPr>
                <w:rFonts w:ascii="Avenir LT Std 35 Light" w:hAnsi="Avenir LT Std 35 Light" w:cs="Arial"/>
                <w:sz w:val="20"/>
                <w:szCs w:val="20"/>
              </w:rPr>
              <w:t xml:space="preserve"> the sale to and purchase of the electricity/RECs associated with the generation </w:t>
            </w:r>
            <w:r w:rsidR="00CC758E" w:rsidRPr="002B7E7C">
              <w:rPr>
                <w:rFonts w:ascii="Avenir LT Std 35 Light" w:hAnsi="Avenir LT Std 35 Light" w:cs="Arial"/>
                <w:sz w:val="20"/>
                <w:szCs w:val="20"/>
              </w:rPr>
              <w:t xml:space="preserve">either </w:t>
            </w:r>
            <w:r w:rsidR="00FD5256" w:rsidRPr="002B7E7C">
              <w:rPr>
                <w:rFonts w:ascii="Avenir LT Std 35 Light" w:hAnsi="Avenir LT Std 35 Light" w:cs="Arial"/>
                <w:sz w:val="20"/>
                <w:szCs w:val="20"/>
              </w:rPr>
              <w:t xml:space="preserve">to the end-user or </w:t>
            </w:r>
            <w:r w:rsidR="00CC758E" w:rsidRPr="002B7E7C">
              <w:rPr>
                <w:rFonts w:ascii="Avenir LT Std 35 Light" w:hAnsi="Avenir LT Std 35 Light" w:cs="Arial"/>
                <w:sz w:val="20"/>
                <w:szCs w:val="20"/>
              </w:rPr>
              <w:t xml:space="preserve">to an </w:t>
            </w:r>
            <w:r w:rsidR="00FD5256" w:rsidRPr="002B7E7C">
              <w:rPr>
                <w:rFonts w:ascii="Avenir LT Std 35 Light" w:hAnsi="Avenir LT Std 35 Light" w:cs="Arial"/>
                <w:sz w:val="20"/>
                <w:szCs w:val="20"/>
              </w:rPr>
              <w:t xml:space="preserve">entity purchasing on behalf of the end-user.  Evidence can include, but is not limited to, contracts, invoices, </w:t>
            </w:r>
            <w:r w:rsidR="000C71C3" w:rsidRPr="002B7E7C">
              <w:rPr>
                <w:rFonts w:ascii="Avenir LT Std 35 Light" w:hAnsi="Avenir LT Std 35 Light" w:cs="Arial"/>
                <w:sz w:val="20"/>
                <w:szCs w:val="20"/>
              </w:rPr>
              <w:t>and</w:t>
            </w:r>
            <w:r w:rsidR="00FD5256" w:rsidRPr="002B7E7C">
              <w:rPr>
                <w:rFonts w:ascii="Avenir LT Std 35 Light" w:hAnsi="Avenir LT Std 35 Light" w:cs="Arial"/>
                <w:sz w:val="20"/>
                <w:szCs w:val="20"/>
              </w:rPr>
              <w:t xml:space="preserve"> receipts.  Confidential information may be redacted if the non-redacted information provides </w:t>
            </w:r>
            <w:r w:rsidR="00CC758E" w:rsidRPr="002B7E7C">
              <w:rPr>
                <w:rFonts w:ascii="Avenir LT Std 35 Light" w:hAnsi="Avenir LT Std 35 Light" w:cs="Arial"/>
                <w:sz w:val="20"/>
                <w:szCs w:val="20"/>
              </w:rPr>
              <w:t>sufficient detail</w:t>
            </w:r>
            <w:r w:rsidR="00FD5256" w:rsidRPr="002B7E7C">
              <w:rPr>
                <w:rFonts w:ascii="Avenir LT Std 35 Light" w:hAnsi="Avenir LT Std 35 Light" w:cs="Arial"/>
                <w:sz w:val="20"/>
                <w:szCs w:val="20"/>
              </w:rPr>
              <w:t xml:space="preserve"> for CARB to validate the application.  CARB may contact the appl</w:t>
            </w:r>
            <w:r w:rsidR="00CC758E" w:rsidRPr="002B7E7C">
              <w:rPr>
                <w:rFonts w:ascii="Avenir LT Std 35 Light" w:hAnsi="Avenir LT Std 35 Light" w:cs="Arial"/>
                <w:sz w:val="20"/>
                <w:szCs w:val="20"/>
              </w:rPr>
              <w:t>icant to verify purchases</w:t>
            </w:r>
            <w:r w:rsidR="00FD5256" w:rsidRPr="002B7E7C">
              <w:rPr>
                <w:rFonts w:ascii="Avenir LT Std 35 Light" w:hAnsi="Avenir LT Std 35 Light" w:cs="Arial"/>
                <w:sz w:val="20"/>
                <w:szCs w:val="20"/>
              </w:rPr>
              <w:t xml:space="preserve"> and may request additional documentation to substantiate the claim</w:t>
            </w:r>
            <w:r w:rsidR="00CC758E" w:rsidRPr="002B7E7C">
              <w:rPr>
                <w:rFonts w:ascii="Avenir LT Std 35 Light" w:hAnsi="Avenir LT Std 35 Light" w:cs="Arial"/>
                <w:sz w:val="20"/>
                <w:szCs w:val="20"/>
              </w:rPr>
              <w:t xml:space="preserve"> if needed</w:t>
            </w:r>
            <w:r w:rsidR="00FD5256" w:rsidRPr="002B7E7C">
              <w:rPr>
                <w:rFonts w:ascii="Avenir LT Std 35 Light" w:hAnsi="Avenir LT Std 35 Light" w:cs="Arial"/>
                <w:sz w:val="20"/>
                <w:szCs w:val="20"/>
              </w:rPr>
              <w:t>.</w:t>
            </w:r>
          </w:p>
          <w:p w14:paraId="359C7693" w14:textId="68FA0815" w:rsidR="00FD5256" w:rsidRPr="002B7E7C" w:rsidRDefault="00FD5256" w:rsidP="00247095">
            <w:pPr>
              <w:pStyle w:val="ListParagraph"/>
              <w:numPr>
                <w:ilvl w:val="0"/>
                <w:numId w:val="36"/>
              </w:numPr>
              <w:spacing w:afterLines="60" w:after="144"/>
              <w:contextualSpacing w:val="0"/>
              <w:rPr>
                <w:rFonts w:ascii="Avenir LT Std 35 Light" w:hAnsi="Avenir LT Std 35 Light" w:cs="Arial"/>
                <w:sz w:val="20"/>
                <w:szCs w:val="20"/>
              </w:rPr>
            </w:pPr>
            <w:r w:rsidRPr="002B7E7C">
              <w:rPr>
                <w:rFonts w:ascii="Avenir LT Std 35 Light" w:hAnsi="Avenir LT Std 35 Light" w:cs="Arial"/>
                <w:sz w:val="20"/>
                <w:szCs w:val="20"/>
              </w:rPr>
              <w:t xml:space="preserve">For all generators registered in WREGIS, please </w:t>
            </w:r>
            <w:r w:rsidR="00344DE2" w:rsidRPr="002B7E7C">
              <w:rPr>
                <w:rFonts w:ascii="Avenir LT Std 35 Light" w:hAnsi="Avenir LT Std 35 Light" w:cs="Arial"/>
                <w:sz w:val="20"/>
                <w:szCs w:val="20"/>
              </w:rPr>
              <w:t>submit</w:t>
            </w:r>
            <w:r w:rsidRPr="002B7E7C">
              <w:rPr>
                <w:rFonts w:ascii="Avenir LT Std 35 Light" w:hAnsi="Avenir LT Std 35 Light" w:cs="Arial"/>
                <w:sz w:val="20"/>
                <w:szCs w:val="20"/>
              </w:rPr>
              <w:t xml:space="preserve"> a copy of the WREGIS REC Retirement Report by email in both portable document format (</w:t>
            </w:r>
            <w:r w:rsidR="0006776A" w:rsidRPr="002B7E7C">
              <w:rPr>
                <w:rFonts w:ascii="Avenir LT Std 35 Light" w:hAnsi="Avenir LT Std 35 Light" w:cs="Arial"/>
                <w:sz w:val="20"/>
                <w:szCs w:val="20"/>
              </w:rPr>
              <w:t>PDF</w:t>
            </w:r>
            <w:r w:rsidRPr="002B7E7C">
              <w:rPr>
                <w:rFonts w:ascii="Avenir LT Std 35 Light" w:hAnsi="Avenir LT Std 35 Light" w:cs="Arial"/>
                <w:sz w:val="20"/>
                <w:szCs w:val="20"/>
              </w:rPr>
              <w:t xml:space="preserve">) </w:t>
            </w:r>
            <w:r w:rsidRPr="002B7E7C">
              <w:rPr>
                <w:rFonts w:ascii="Avenir LT Std 35 Light" w:hAnsi="Avenir LT Std 35 Light" w:cs="Arial"/>
                <w:sz w:val="20"/>
                <w:szCs w:val="20"/>
                <w:u w:val="single"/>
              </w:rPr>
              <w:t>and</w:t>
            </w:r>
            <w:r w:rsidRPr="002B7E7C">
              <w:rPr>
                <w:rFonts w:ascii="Avenir LT Std 35 Light" w:hAnsi="Avenir LT Std 35 Light" w:cs="Arial"/>
                <w:sz w:val="20"/>
                <w:szCs w:val="20"/>
              </w:rPr>
              <w:t xml:space="preserve"> Excel</w:t>
            </w:r>
            <w:r w:rsidR="0006776A" w:rsidRPr="002B7E7C">
              <w:rPr>
                <w:rFonts w:ascii="Avenir LT Std 35 Light" w:hAnsi="Avenir LT Std 35 Light" w:cs="Arial"/>
                <w:sz w:val="20"/>
                <w:szCs w:val="20"/>
              </w:rPr>
              <w:t xml:space="preserve"> formats</w:t>
            </w:r>
            <w:r w:rsidRPr="002B7E7C">
              <w:rPr>
                <w:rFonts w:ascii="Avenir LT Std 35 Light" w:hAnsi="Avenir LT Std 35 Light" w:cs="Arial"/>
                <w:sz w:val="20"/>
                <w:szCs w:val="20"/>
              </w:rPr>
              <w:t xml:space="preserve">.  The WREGIS REC Retirement Report must document that the REC serial number(s) associated with </w:t>
            </w:r>
            <w:r w:rsidR="0006776A" w:rsidRPr="002B7E7C">
              <w:rPr>
                <w:rFonts w:ascii="Avenir LT Std 35 Light" w:hAnsi="Avenir LT Std 35 Light" w:cs="Arial"/>
                <w:sz w:val="20"/>
                <w:szCs w:val="20"/>
              </w:rPr>
              <w:t>amount of eligible</w:t>
            </w:r>
            <w:r w:rsidRPr="002B7E7C">
              <w:rPr>
                <w:rFonts w:ascii="Avenir LT Std 35 Light" w:hAnsi="Avenir LT Std 35 Light" w:cs="Arial"/>
                <w:sz w:val="20"/>
                <w:szCs w:val="20"/>
              </w:rPr>
              <w:t xml:space="preserve"> electricity </w:t>
            </w:r>
            <w:r w:rsidR="0006776A" w:rsidRPr="002B7E7C">
              <w:rPr>
                <w:rFonts w:ascii="Avenir LT Std 35 Light" w:hAnsi="Avenir LT Std 35 Light" w:cs="Arial"/>
                <w:sz w:val="20"/>
                <w:szCs w:val="20"/>
              </w:rPr>
              <w:t>claimed</w:t>
            </w:r>
            <w:r w:rsidRPr="002B7E7C">
              <w:rPr>
                <w:rFonts w:ascii="Avenir LT Std 35 Light" w:hAnsi="Avenir LT Std 35 Light" w:cs="Arial"/>
                <w:sz w:val="20"/>
                <w:szCs w:val="20"/>
              </w:rPr>
              <w:t xml:space="preserve"> in Part II </w:t>
            </w:r>
            <w:r w:rsidR="00247095" w:rsidRPr="002B7E7C">
              <w:rPr>
                <w:rFonts w:ascii="Avenir LT Std 35 Light" w:hAnsi="Avenir LT Std 35 Light" w:cs="Arial"/>
                <w:sz w:val="20"/>
                <w:szCs w:val="20"/>
              </w:rPr>
              <w:t>(or o</w:t>
            </w:r>
            <w:r w:rsidRPr="002B7E7C">
              <w:rPr>
                <w:rFonts w:ascii="Avenir LT Std 35 Light" w:hAnsi="Avenir LT Std 35 Light" w:cs="Arial"/>
                <w:sz w:val="20"/>
                <w:szCs w:val="20"/>
              </w:rPr>
              <w:t>n the VRE Generator Form</w:t>
            </w:r>
            <w:r w:rsidR="00247095" w:rsidRPr="002B7E7C">
              <w:rPr>
                <w:rFonts w:ascii="Avenir LT Std 35 Light" w:hAnsi="Avenir LT Std 35 Light" w:cs="Arial"/>
                <w:sz w:val="20"/>
                <w:szCs w:val="20"/>
              </w:rPr>
              <w:t>)</w:t>
            </w:r>
            <w:r w:rsidRPr="002B7E7C">
              <w:rPr>
                <w:rFonts w:ascii="Avenir LT Std 35 Light" w:hAnsi="Avenir LT Std 35 Light" w:cs="Arial"/>
                <w:sz w:val="20"/>
                <w:szCs w:val="20"/>
              </w:rPr>
              <w:t xml:space="preserve"> have been retired for the California Cap-and-Trade Regulation’s Voluntary Renewable Electricity Program.</w:t>
            </w:r>
          </w:p>
          <w:p w14:paraId="5063C4E0" w14:textId="288D492E" w:rsidR="00FD5256" w:rsidRPr="002B7E7C" w:rsidRDefault="00FD5256" w:rsidP="00247095">
            <w:pPr>
              <w:pStyle w:val="ListParagraph"/>
              <w:numPr>
                <w:ilvl w:val="0"/>
                <w:numId w:val="36"/>
              </w:numPr>
              <w:spacing w:afterLines="60" w:after="144"/>
              <w:rPr>
                <w:rFonts w:ascii="Avenir LT Std 35 Light" w:hAnsi="Avenir LT Std 35 Light" w:cs="Arial"/>
                <w:sz w:val="20"/>
                <w:szCs w:val="20"/>
              </w:rPr>
            </w:pPr>
            <w:r w:rsidRPr="002B7E7C">
              <w:rPr>
                <w:rFonts w:ascii="Avenir LT Std 35 Light" w:hAnsi="Avenir LT Std 35 Light" w:cs="Arial"/>
                <w:sz w:val="20"/>
                <w:szCs w:val="20"/>
              </w:rPr>
              <w:t xml:space="preserve">If the </w:t>
            </w:r>
            <w:r w:rsidR="00247095" w:rsidRPr="002B7E7C">
              <w:rPr>
                <w:rFonts w:ascii="Avenir LT Std 35 Light" w:hAnsi="Avenir LT Std 35 Light" w:cs="Arial"/>
                <w:sz w:val="20"/>
                <w:szCs w:val="20"/>
              </w:rPr>
              <w:t xml:space="preserve">claimed electricity </w:t>
            </w:r>
            <w:r w:rsidRPr="002B7E7C">
              <w:rPr>
                <w:rFonts w:ascii="Avenir LT Std 35 Light" w:hAnsi="Avenir LT Std 35 Light" w:cs="Arial"/>
                <w:sz w:val="20"/>
                <w:szCs w:val="20"/>
              </w:rPr>
              <w:t xml:space="preserve">is </w:t>
            </w:r>
            <w:r w:rsidR="00247095" w:rsidRPr="002B7E7C">
              <w:rPr>
                <w:rFonts w:ascii="Avenir LT Std 35 Light" w:hAnsi="Avenir LT Std 35 Light" w:cs="Arial"/>
                <w:sz w:val="20"/>
                <w:szCs w:val="20"/>
              </w:rPr>
              <w:t xml:space="preserve">from </w:t>
            </w:r>
            <w:r w:rsidRPr="002B7E7C">
              <w:rPr>
                <w:rFonts w:ascii="Avenir LT Std 35 Light" w:hAnsi="Avenir LT Std 35 Light" w:cs="Arial"/>
                <w:sz w:val="20"/>
                <w:szCs w:val="20"/>
              </w:rPr>
              <w:t xml:space="preserve">a solar generation installation and the RECs are not tracked in WREGIS, </w:t>
            </w:r>
            <w:r w:rsidR="00247095" w:rsidRPr="002B7E7C">
              <w:rPr>
                <w:rFonts w:ascii="Avenir LT Std 35 Light" w:hAnsi="Avenir LT Std 35 Light" w:cs="Arial"/>
                <w:sz w:val="20"/>
                <w:szCs w:val="20"/>
              </w:rPr>
              <w:t>submit</w:t>
            </w:r>
            <w:r w:rsidRPr="002B7E7C">
              <w:rPr>
                <w:rFonts w:ascii="Avenir LT Std 35 Light" w:hAnsi="Avenir LT Std 35 Light" w:cs="Arial"/>
                <w:sz w:val="20"/>
                <w:szCs w:val="20"/>
              </w:rPr>
              <w:t xml:space="preserve"> alternative tracking system data </w:t>
            </w:r>
            <w:r w:rsidR="00247095" w:rsidRPr="002B7E7C">
              <w:rPr>
                <w:rFonts w:ascii="Avenir LT Std 35 Light" w:hAnsi="Avenir LT Std 35 Light" w:cs="Arial"/>
                <w:sz w:val="20"/>
                <w:szCs w:val="20"/>
              </w:rPr>
              <w:t>that documents</w:t>
            </w:r>
            <w:r w:rsidRPr="002B7E7C">
              <w:rPr>
                <w:rFonts w:ascii="Avenir LT Std 35 Light" w:hAnsi="Avenir LT Std 35 Light" w:cs="Arial"/>
                <w:sz w:val="20"/>
                <w:szCs w:val="20"/>
              </w:rPr>
              <w:t xml:space="preserve"> the month and year of the generation, such as copies of invoices or other documentation </w:t>
            </w:r>
            <w:r w:rsidR="00247095" w:rsidRPr="002B7E7C">
              <w:rPr>
                <w:rFonts w:ascii="Avenir LT Std 35 Light" w:hAnsi="Avenir LT Std 35 Light" w:cs="Arial"/>
                <w:sz w:val="20"/>
                <w:szCs w:val="20"/>
              </w:rPr>
              <w:t>that confirms</w:t>
            </w:r>
            <w:r w:rsidRPr="002B7E7C">
              <w:rPr>
                <w:rFonts w:ascii="Avenir LT Std 35 Light" w:hAnsi="Avenir LT Std 35 Light" w:cs="Arial"/>
                <w:sz w:val="20"/>
                <w:szCs w:val="20"/>
              </w:rPr>
              <w:t xml:space="preserve"> the </w:t>
            </w:r>
            <w:r w:rsidR="00247095" w:rsidRPr="002B7E7C">
              <w:rPr>
                <w:rFonts w:ascii="Avenir LT Std 35 Light" w:hAnsi="Avenir LT Std 35 Light" w:cs="Arial"/>
                <w:sz w:val="20"/>
                <w:szCs w:val="20"/>
              </w:rPr>
              <w:t>amount</w:t>
            </w:r>
            <w:r w:rsidRPr="002B7E7C">
              <w:rPr>
                <w:rFonts w:ascii="Avenir LT Std 35 Light" w:hAnsi="Avenir LT Std 35 Light" w:cs="Arial"/>
                <w:sz w:val="20"/>
                <w:szCs w:val="20"/>
              </w:rPr>
              <w:t xml:space="preserve"> of electricity/RECs claimed. </w:t>
            </w:r>
            <w:r w:rsidR="00247095" w:rsidRPr="002B7E7C">
              <w:rPr>
                <w:rFonts w:ascii="Avenir LT Std 35 Light" w:hAnsi="Avenir LT Std 35 Light" w:cs="Arial"/>
                <w:sz w:val="20"/>
                <w:szCs w:val="20"/>
              </w:rPr>
              <w:t xml:space="preserve"> </w:t>
            </w:r>
            <w:r w:rsidRPr="002B7E7C">
              <w:rPr>
                <w:rFonts w:ascii="Avenir LT Std 35 Light" w:hAnsi="Avenir LT Std 35 Light" w:cs="Arial"/>
                <w:sz w:val="20"/>
                <w:szCs w:val="20"/>
              </w:rPr>
              <w:t>In addition, include documentation that the RECs were not used in any other mandatory or voluntary program</w:t>
            </w:r>
            <w:r w:rsidR="00247095" w:rsidRPr="002B7E7C">
              <w:rPr>
                <w:rFonts w:ascii="Avenir LT Std 35 Light" w:hAnsi="Avenir LT Std 35 Light" w:cs="Arial"/>
                <w:sz w:val="20"/>
                <w:szCs w:val="20"/>
              </w:rPr>
              <w:t>,</w:t>
            </w:r>
            <w:r w:rsidRPr="002B7E7C">
              <w:rPr>
                <w:rFonts w:ascii="Avenir LT Std 35 Light" w:hAnsi="Avenir LT Std 35 Light" w:cs="Arial"/>
                <w:sz w:val="20"/>
                <w:szCs w:val="20"/>
              </w:rPr>
              <w:t xml:space="preserve"> such as a Green-e attestation of sale.</w:t>
            </w:r>
          </w:p>
          <w:p w14:paraId="6FCA4777" w14:textId="535BE2B9" w:rsidR="00FD5256" w:rsidRPr="002B7E7C" w:rsidRDefault="00247095" w:rsidP="00247095">
            <w:pPr>
              <w:numPr>
                <w:ilvl w:val="0"/>
                <w:numId w:val="36"/>
              </w:numPr>
              <w:spacing w:afterLines="60" w:after="144"/>
              <w:ind w:right="72"/>
              <w:contextualSpacing/>
              <w:rPr>
                <w:rFonts w:ascii="Avenir LT Std 35 Light" w:hAnsi="Avenir LT Std 35 Light" w:cs="Arial"/>
                <w:sz w:val="20"/>
                <w:szCs w:val="20"/>
              </w:rPr>
            </w:pPr>
            <w:r w:rsidRPr="002B7E7C">
              <w:rPr>
                <w:rFonts w:ascii="Avenir LT Std 35 Light" w:hAnsi="Avenir LT Std 35 Light" w:cs="Arial"/>
                <w:sz w:val="20"/>
                <w:szCs w:val="20"/>
              </w:rPr>
              <w:t>If the claimed electricity is from a solar generation installation and the RECs are not tracked in WREGIS</w:t>
            </w:r>
            <w:r w:rsidR="00FD5256" w:rsidRPr="002B7E7C">
              <w:rPr>
                <w:rFonts w:ascii="Avenir LT Std 35 Light" w:hAnsi="Avenir LT Std 35 Light" w:cs="Arial"/>
                <w:sz w:val="20"/>
                <w:szCs w:val="20"/>
              </w:rPr>
              <w:t xml:space="preserve">, submit </w:t>
            </w:r>
            <w:r w:rsidRPr="002B7E7C">
              <w:rPr>
                <w:rFonts w:ascii="Avenir LT Std 35 Light" w:hAnsi="Avenir LT Std 35 Light" w:cs="Arial"/>
                <w:sz w:val="20"/>
                <w:szCs w:val="20"/>
              </w:rPr>
              <w:t xml:space="preserve">either </w:t>
            </w:r>
            <w:r w:rsidR="00FD5256" w:rsidRPr="002B7E7C">
              <w:rPr>
                <w:rFonts w:ascii="Avenir LT Std 35 Light" w:hAnsi="Avenir LT Std 35 Light" w:cs="Arial"/>
                <w:sz w:val="20"/>
                <w:szCs w:val="20"/>
              </w:rPr>
              <w:t xml:space="preserve">documentation </w:t>
            </w:r>
            <w:r w:rsidRPr="002B7E7C">
              <w:rPr>
                <w:rFonts w:ascii="Avenir LT Std 35 Light" w:hAnsi="Avenir LT Std 35 Light" w:cs="Arial"/>
                <w:sz w:val="20"/>
                <w:szCs w:val="20"/>
              </w:rPr>
              <w:t>that confirms</w:t>
            </w:r>
            <w:r w:rsidR="00FD5256" w:rsidRPr="002B7E7C">
              <w:rPr>
                <w:rFonts w:ascii="Avenir LT Std 35 Light" w:hAnsi="Avenir LT Std 35 Light" w:cs="Arial"/>
                <w:sz w:val="20"/>
                <w:szCs w:val="20"/>
              </w:rPr>
              <w:t xml:space="preserve"> final approval of the solar electric incentive</w:t>
            </w:r>
            <w:r w:rsidRPr="002B7E7C">
              <w:rPr>
                <w:rFonts w:ascii="Avenir LT Std 35 Light" w:hAnsi="Avenir LT Std 35 Light" w:cs="Arial"/>
                <w:sz w:val="20"/>
                <w:szCs w:val="20"/>
              </w:rPr>
              <w:t xml:space="preserve">, such as the utility letter or email, </w:t>
            </w:r>
            <w:r w:rsidR="00FD5256" w:rsidRPr="002B7E7C">
              <w:rPr>
                <w:rFonts w:ascii="Avenir LT Std 35 Light" w:hAnsi="Avenir LT Std 35 Light" w:cs="Arial"/>
                <w:sz w:val="20"/>
                <w:szCs w:val="20"/>
              </w:rPr>
              <w:t>or documentation from a California electrical distribution utility approving the interconnection of the solar system.</w:t>
            </w:r>
          </w:p>
          <w:p w14:paraId="7031CF9D" w14:textId="0A7E8C25" w:rsidR="00FD5256" w:rsidRPr="002B7E7C" w:rsidRDefault="00FD5256" w:rsidP="00344DE2">
            <w:pPr>
              <w:pStyle w:val="ListParagraph"/>
              <w:numPr>
                <w:ilvl w:val="0"/>
                <w:numId w:val="36"/>
              </w:numPr>
              <w:spacing w:afterLines="60" w:after="144"/>
              <w:rPr>
                <w:rFonts w:ascii="Avenir LT Std 35 Light" w:hAnsi="Avenir LT Std 35 Light" w:cs="Arial"/>
                <w:sz w:val="20"/>
                <w:szCs w:val="20"/>
              </w:rPr>
            </w:pPr>
            <w:r w:rsidRPr="002B7E7C">
              <w:rPr>
                <w:rFonts w:ascii="Avenir LT Std 35 Light" w:hAnsi="Avenir LT Std 35 Light" w:cs="Arial"/>
                <w:sz w:val="20"/>
                <w:szCs w:val="20"/>
              </w:rPr>
              <w:t xml:space="preserve">If the </w:t>
            </w:r>
            <w:r w:rsidR="00344DE2" w:rsidRPr="002B7E7C">
              <w:rPr>
                <w:rFonts w:ascii="Avenir LT Std 35 Light" w:hAnsi="Avenir LT Std 35 Light" w:cs="Arial"/>
                <w:sz w:val="20"/>
                <w:szCs w:val="20"/>
              </w:rPr>
              <w:t xml:space="preserve">claimed </w:t>
            </w:r>
            <w:r w:rsidRPr="002B7E7C">
              <w:rPr>
                <w:rFonts w:ascii="Avenir LT Std 35 Light" w:hAnsi="Avenir LT Std 35 Light" w:cs="Arial"/>
                <w:sz w:val="20"/>
                <w:szCs w:val="20"/>
              </w:rPr>
              <w:t xml:space="preserve">electricity is transferred to the California grid via a dynamic transfer agreement, </w:t>
            </w:r>
            <w:r w:rsidR="00344DE2" w:rsidRPr="002B7E7C">
              <w:rPr>
                <w:rFonts w:ascii="Avenir LT Std 35 Light" w:hAnsi="Avenir LT Std 35 Light" w:cs="Arial"/>
                <w:sz w:val="20"/>
                <w:szCs w:val="20"/>
              </w:rPr>
              <w:t xml:space="preserve">submit either </w:t>
            </w:r>
            <w:r w:rsidRPr="002B7E7C">
              <w:rPr>
                <w:rFonts w:ascii="Avenir LT Std 35 Light" w:hAnsi="Avenir LT Std 35 Light" w:cs="Arial"/>
                <w:sz w:val="20"/>
                <w:szCs w:val="20"/>
              </w:rPr>
              <w:t>a copy of the portion of the dynamic transfer agreemen</w:t>
            </w:r>
            <w:r w:rsidR="00344DE2" w:rsidRPr="002B7E7C">
              <w:rPr>
                <w:rFonts w:ascii="Avenir LT Std 35 Light" w:hAnsi="Avenir LT Std 35 Light" w:cs="Arial"/>
                <w:sz w:val="20"/>
                <w:szCs w:val="20"/>
              </w:rPr>
              <w:t>t that identifies the generator</w:t>
            </w:r>
            <w:r w:rsidRPr="002B7E7C">
              <w:rPr>
                <w:rFonts w:ascii="Avenir LT Std 35 Light" w:hAnsi="Avenir LT Std 35 Light" w:cs="Arial"/>
                <w:sz w:val="20"/>
                <w:szCs w:val="20"/>
              </w:rPr>
              <w:t xml:space="preserve"> or other evidence that the voluntary renewable electricity is imported from a generator under a dynamic transfer agreement.</w:t>
            </w:r>
          </w:p>
        </w:tc>
      </w:tr>
      <w:tr w:rsidR="0010260A" w:rsidRPr="002B7E7C" w14:paraId="5B275545" w14:textId="77777777" w:rsidTr="00BE4300">
        <w:trPr>
          <w:trHeight w:val="648"/>
        </w:trPr>
        <w:tc>
          <w:tcPr>
            <w:tcW w:w="1108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D798D1D" w14:textId="77777777" w:rsidR="0010260A" w:rsidRPr="002B7E7C" w:rsidRDefault="0010260A" w:rsidP="00B3312B">
            <w:pPr>
              <w:rPr>
                <w:rFonts w:ascii="Avenir LT Std 35 Light" w:hAnsi="Avenir LT Std 35 Light" w:cs="Arial"/>
                <w:b/>
                <w:sz w:val="22"/>
                <w:szCs w:val="22"/>
              </w:rPr>
            </w:pPr>
            <w:r w:rsidRPr="002B7E7C">
              <w:rPr>
                <w:rFonts w:ascii="Avenir LT Std 35 Light" w:hAnsi="Avenir LT Std 35 Light" w:cs="Arial"/>
                <w:b/>
                <w:sz w:val="22"/>
                <w:szCs w:val="22"/>
              </w:rPr>
              <w:t xml:space="preserve">Part </w:t>
            </w:r>
            <w:r w:rsidR="00B3312B" w:rsidRPr="002B7E7C">
              <w:rPr>
                <w:rFonts w:ascii="Avenir LT Std 35 Light" w:hAnsi="Avenir LT Std 35 Light" w:cs="Arial"/>
                <w:b/>
                <w:sz w:val="22"/>
                <w:szCs w:val="22"/>
              </w:rPr>
              <w:t>IV</w:t>
            </w:r>
            <w:r w:rsidRPr="002B7E7C">
              <w:rPr>
                <w:rFonts w:ascii="Avenir LT Std 35 Light" w:hAnsi="Avenir LT Std 35 Light" w:cs="Arial"/>
                <w:b/>
                <w:sz w:val="22"/>
                <w:szCs w:val="22"/>
              </w:rPr>
              <w:t xml:space="preserve">.  </w:t>
            </w:r>
            <w:r w:rsidR="000C297C" w:rsidRPr="002B7E7C">
              <w:rPr>
                <w:rFonts w:ascii="Avenir LT Std 35 Light" w:hAnsi="Avenir LT Std 35 Light" w:cs="Arial"/>
                <w:b/>
                <w:sz w:val="22"/>
                <w:szCs w:val="22"/>
              </w:rPr>
              <w:t>Attestations and Signature</w:t>
            </w:r>
          </w:p>
        </w:tc>
      </w:tr>
      <w:tr w:rsidR="000C297C" w:rsidRPr="002B7E7C" w14:paraId="6B89B580" w14:textId="77777777" w:rsidTr="00BE4300">
        <w:trPr>
          <w:trHeight w:val="809"/>
        </w:trPr>
        <w:tc>
          <w:tcPr>
            <w:tcW w:w="11088" w:type="dxa"/>
            <w:gridSpan w:val="2"/>
            <w:tcBorders>
              <w:top w:val="single" w:sz="12" w:space="0" w:color="auto"/>
              <w:left w:val="single" w:sz="12" w:space="0" w:color="auto"/>
              <w:bottom w:val="nil"/>
              <w:right w:val="single" w:sz="12" w:space="0" w:color="auto"/>
            </w:tcBorders>
            <w:shd w:val="clear" w:color="auto" w:fill="auto"/>
          </w:tcPr>
          <w:p w14:paraId="0EFF19B4" w14:textId="6E8836AA" w:rsidR="000C297C" w:rsidRPr="002B7E7C" w:rsidRDefault="0093707A" w:rsidP="0093707A">
            <w:pPr>
              <w:suppressAutoHyphens/>
              <w:contextualSpacing/>
              <w:rPr>
                <w:rFonts w:ascii="Avenir LT Std 35 Light" w:hAnsi="Avenir LT Std 35 Light" w:cs="Arial"/>
                <w:sz w:val="20"/>
                <w:szCs w:val="20"/>
                <w:lang w:eastAsia="ar-SA"/>
              </w:rPr>
            </w:pPr>
            <w:r w:rsidRPr="002B7E7C">
              <w:rPr>
                <w:rFonts w:ascii="Avenir LT Std 35 Light" w:hAnsi="Avenir LT Std 35 Light" w:cs="Arial"/>
                <w:sz w:val="20"/>
                <w:szCs w:val="20"/>
              </w:rPr>
              <w:t>I certify under penalty of perjury of the laws of the State of California that I have not authorized use of, or sold, any renewable electricity credits or any claims to the emissions, or lack of emissions, for electricity for which I am seeking ARB allowance retirement, in any other voluntary or mandatory program.</w:t>
            </w:r>
          </w:p>
        </w:tc>
      </w:tr>
      <w:tr w:rsidR="000C297C" w:rsidRPr="002B7E7C" w14:paraId="605E6A4B" w14:textId="77777777" w:rsidTr="00BE4300">
        <w:trPr>
          <w:trHeight w:val="809"/>
        </w:trPr>
        <w:tc>
          <w:tcPr>
            <w:tcW w:w="11088" w:type="dxa"/>
            <w:gridSpan w:val="2"/>
            <w:tcBorders>
              <w:top w:val="nil"/>
              <w:left w:val="single" w:sz="12" w:space="0" w:color="auto"/>
              <w:bottom w:val="single" w:sz="4" w:space="0" w:color="auto"/>
              <w:right w:val="single" w:sz="12" w:space="0" w:color="auto"/>
            </w:tcBorders>
            <w:shd w:val="clear" w:color="auto" w:fill="auto"/>
          </w:tcPr>
          <w:p w14:paraId="1D04E8A9" w14:textId="1FF952EC" w:rsidR="000C297C" w:rsidRPr="002B7E7C" w:rsidRDefault="0093707A" w:rsidP="0093707A">
            <w:pPr>
              <w:suppressAutoHyphens/>
              <w:spacing w:after="120"/>
              <w:rPr>
                <w:rFonts w:ascii="Avenir LT Std 35 Light" w:hAnsi="Avenir LT Std 35 Light" w:cs="Arial"/>
                <w:sz w:val="20"/>
                <w:szCs w:val="20"/>
                <w:lang w:eastAsia="ar-SA"/>
              </w:rPr>
            </w:pPr>
            <w:r w:rsidRPr="002B7E7C">
              <w:rPr>
                <w:rFonts w:ascii="Avenir LT Std 35 Light" w:hAnsi="Avenir LT Std 35 Light" w:cs="Arial"/>
                <w:sz w:val="20"/>
                <w:szCs w:val="20"/>
              </w:rPr>
              <w:t xml:space="preserve">I understand I am voluntarily participating in the California Greenhouse Gas Cap-and-Trade Program under title 17, Cal. Code of </w:t>
            </w:r>
            <w:proofErr w:type="spellStart"/>
            <w:r w:rsidRPr="002B7E7C">
              <w:rPr>
                <w:rFonts w:ascii="Avenir LT Std 35 Light" w:hAnsi="Avenir LT Std 35 Light" w:cs="Arial"/>
                <w:sz w:val="20"/>
                <w:szCs w:val="20"/>
              </w:rPr>
              <w:t>Regs</w:t>
            </w:r>
            <w:proofErr w:type="spellEnd"/>
            <w:r w:rsidRPr="002B7E7C">
              <w:rPr>
                <w:rFonts w:ascii="Avenir LT Std 35 Light" w:hAnsi="Avenir LT Std 35 Light" w:cs="Arial"/>
                <w:sz w:val="20"/>
                <w:szCs w:val="20"/>
              </w:rPr>
              <w:t>. article 5, and by doing so, I am now subject to all regulatory requirements and enforcement mechanisms of this voluntary renewable electricity program and subject myself to the jurisdiction of California as the exclusive venue to resolve any and all disputes.</w:t>
            </w:r>
          </w:p>
        </w:tc>
      </w:tr>
      <w:tr w:rsidR="0010260A" w:rsidRPr="002B7E7C" w14:paraId="136224F5" w14:textId="77777777" w:rsidTr="00281CF2">
        <w:trPr>
          <w:trHeight w:val="576"/>
        </w:trPr>
        <w:tc>
          <w:tcPr>
            <w:tcW w:w="5839" w:type="dxa"/>
            <w:tcBorders>
              <w:top w:val="single" w:sz="4" w:space="0" w:color="auto"/>
              <w:left w:val="single" w:sz="12" w:space="0" w:color="auto"/>
              <w:bottom w:val="single" w:sz="4" w:space="0" w:color="auto"/>
              <w:right w:val="single" w:sz="4" w:space="0" w:color="auto"/>
            </w:tcBorders>
            <w:shd w:val="clear" w:color="auto" w:fill="auto"/>
            <w:vAlign w:val="center"/>
          </w:tcPr>
          <w:p w14:paraId="7C2780F1" w14:textId="1FB27771" w:rsidR="0010260A" w:rsidRPr="002B7E7C" w:rsidRDefault="00CC241F" w:rsidP="00CC241F">
            <w:pPr>
              <w:rPr>
                <w:rFonts w:ascii="Avenir LT Std 35 Light" w:hAnsi="Avenir LT Std 35 Light" w:cs="Arial"/>
                <w:b/>
                <w:caps/>
                <w:sz w:val="20"/>
                <w:szCs w:val="20"/>
              </w:rPr>
            </w:pPr>
            <w:r w:rsidRPr="002B7E7C">
              <w:rPr>
                <w:rFonts w:ascii="Avenir LT Std 35 Light" w:hAnsi="Avenir LT Std 35 Light" w:cs="Arial"/>
                <w:b/>
                <w:sz w:val="20"/>
                <w:szCs w:val="20"/>
              </w:rPr>
              <w:t>Printed Name</w:t>
            </w:r>
            <w:r w:rsidR="00370870" w:rsidRPr="002B7E7C">
              <w:rPr>
                <w:rFonts w:ascii="Avenir LT Std 35 Light" w:hAnsi="Avenir LT Std 35 Light" w:cs="Arial"/>
                <w:b/>
                <w:sz w:val="20"/>
                <w:szCs w:val="20"/>
              </w:rPr>
              <w:t>:</w:t>
            </w:r>
          </w:p>
        </w:tc>
        <w:tc>
          <w:tcPr>
            <w:tcW w:w="5249" w:type="dxa"/>
            <w:tcBorders>
              <w:top w:val="single" w:sz="4" w:space="0" w:color="auto"/>
              <w:left w:val="single" w:sz="4" w:space="0" w:color="auto"/>
              <w:bottom w:val="single" w:sz="4" w:space="0" w:color="auto"/>
              <w:right w:val="single" w:sz="12" w:space="0" w:color="auto"/>
            </w:tcBorders>
            <w:shd w:val="clear" w:color="auto" w:fill="auto"/>
            <w:vAlign w:val="center"/>
          </w:tcPr>
          <w:p w14:paraId="6C6254F5" w14:textId="5E29EA4E" w:rsidR="0010260A" w:rsidRPr="002B7E7C" w:rsidRDefault="00CC241F" w:rsidP="00CC241F">
            <w:pPr>
              <w:rPr>
                <w:rFonts w:ascii="Avenir LT Std 35 Light" w:hAnsi="Avenir LT Std 35 Light" w:cs="Arial"/>
                <w:b/>
                <w:caps/>
                <w:sz w:val="20"/>
                <w:szCs w:val="20"/>
              </w:rPr>
            </w:pPr>
            <w:r w:rsidRPr="002B7E7C">
              <w:rPr>
                <w:rFonts w:ascii="Avenir LT Std 35 Light" w:hAnsi="Avenir LT Std 35 Light" w:cs="Arial"/>
                <w:b/>
                <w:sz w:val="20"/>
                <w:szCs w:val="20"/>
              </w:rPr>
              <w:t>Signature</w:t>
            </w:r>
            <w:r w:rsidR="00370870" w:rsidRPr="002B7E7C">
              <w:rPr>
                <w:rFonts w:ascii="Avenir LT Std 35 Light" w:hAnsi="Avenir LT Std 35 Light" w:cs="Arial"/>
                <w:b/>
                <w:sz w:val="20"/>
                <w:szCs w:val="20"/>
              </w:rPr>
              <w:t>:</w:t>
            </w:r>
          </w:p>
        </w:tc>
      </w:tr>
      <w:tr w:rsidR="0010260A" w:rsidRPr="002B7E7C" w14:paraId="346BC099" w14:textId="77777777" w:rsidTr="00281CF2">
        <w:trPr>
          <w:trHeight w:val="576"/>
        </w:trPr>
        <w:tc>
          <w:tcPr>
            <w:tcW w:w="5839" w:type="dxa"/>
            <w:tcBorders>
              <w:top w:val="single" w:sz="4" w:space="0" w:color="auto"/>
              <w:left w:val="single" w:sz="12" w:space="0" w:color="auto"/>
              <w:bottom w:val="single" w:sz="12" w:space="0" w:color="auto"/>
              <w:right w:val="single" w:sz="4" w:space="0" w:color="auto"/>
            </w:tcBorders>
            <w:shd w:val="clear" w:color="auto" w:fill="auto"/>
            <w:vAlign w:val="center"/>
          </w:tcPr>
          <w:p w14:paraId="598B10B3" w14:textId="69DEEA8B" w:rsidR="0010260A" w:rsidRPr="002B7E7C" w:rsidRDefault="00370870" w:rsidP="00CC241F">
            <w:pPr>
              <w:rPr>
                <w:rFonts w:ascii="Avenir LT Std 35 Light" w:hAnsi="Avenir LT Std 35 Light" w:cs="Arial"/>
                <w:b/>
                <w:caps/>
                <w:sz w:val="20"/>
                <w:szCs w:val="20"/>
              </w:rPr>
            </w:pPr>
            <w:r w:rsidRPr="002B7E7C">
              <w:rPr>
                <w:rFonts w:ascii="Avenir LT Std 35 Light" w:hAnsi="Avenir LT Std 35 Light" w:cs="Arial"/>
                <w:b/>
                <w:sz w:val="20"/>
                <w:szCs w:val="20"/>
              </w:rPr>
              <w:t>Title:</w:t>
            </w:r>
          </w:p>
        </w:tc>
        <w:tc>
          <w:tcPr>
            <w:tcW w:w="5249" w:type="dxa"/>
            <w:tcBorders>
              <w:top w:val="single" w:sz="4" w:space="0" w:color="auto"/>
              <w:left w:val="single" w:sz="4" w:space="0" w:color="auto"/>
              <w:bottom w:val="single" w:sz="12" w:space="0" w:color="auto"/>
              <w:right w:val="single" w:sz="12" w:space="0" w:color="auto"/>
            </w:tcBorders>
            <w:shd w:val="clear" w:color="auto" w:fill="auto"/>
            <w:vAlign w:val="center"/>
          </w:tcPr>
          <w:p w14:paraId="4877BBC8" w14:textId="4454B0CE" w:rsidR="0010260A" w:rsidRPr="002B7E7C" w:rsidRDefault="00370870" w:rsidP="00CC241F">
            <w:pPr>
              <w:rPr>
                <w:rFonts w:ascii="Avenir LT Std 35 Light" w:hAnsi="Avenir LT Std 35 Light" w:cs="Arial"/>
                <w:b/>
                <w:caps/>
                <w:sz w:val="20"/>
                <w:szCs w:val="20"/>
              </w:rPr>
            </w:pPr>
            <w:r w:rsidRPr="002B7E7C">
              <w:rPr>
                <w:rFonts w:ascii="Avenir LT Std 35 Light" w:hAnsi="Avenir LT Std 35 Light" w:cs="Arial"/>
                <w:b/>
                <w:sz w:val="20"/>
                <w:szCs w:val="20"/>
              </w:rPr>
              <w:t>Date:</w:t>
            </w:r>
          </w:p>
        </w:tc>
      </w:tr>
    </w:tbl>
    <w:p w14:paraId="0AC02A8E" w14:textId="1C43B8A5" w:rsidR="001C544C" w:rsidRPr="002B7E7C" w:rsidRDefault="001C544C" w:rsidP="001C544C">
      <w:pPr>
        <w:spacing w:before="1440"/>
        <w:rPr>
          <w:rFonts w:ascii="Avenir LT Std 35 Light" w:hAnsi="Avenir LT Std 35 Light" w:cs="Arial"/>
        </w:rPr>
      </w:pPr>
    </w:p>
    <w:tbl>
      <w:tblPr>
        <w:tblW w:w="11088" w:type="dxa"/>
        <w:tblInd w:w="-1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3600"/>
        <w:gridCol w:w="3150"/>
        <w:gridCol w:w="3258"/>
      </w:tblGrid>
      <w:tr w:rsidR="00FD5256" w:rsidRPr="002B7E7C" w14:paraId="754E5BBD" w14:textId="77777777" w:rsidTr="00680184">
        <w:trPr>
          <w:trHeight w:val="648"/>
        </w:trPr>
        <w:tc>
          <w:tcPr>
            <w:tcW w:w="1080" w:type="dxa"/>
            <w:shd w:val="clear" w:color="auto" w:fill="F2DBDB" w:themeFill="accent2" w:themeFillTint="33"/>
            <w:vAlign w:val="center"/>
          </w:tcPr>
          <w:p w14:paraId="4E9C7521" w14:textId="77777777" w:rsidR="00FD5256" w:rsidRPr="002B7E7C" w:rsidRDefault="00FD5256" w:rsidP="00FD5256">
            <w:pPr>
              <w:jc w:val="center"/>
              <w:rPr>
                <w:rFonts w:ascii="Avenir LT Std 35 Light" w:hAnsi="Avenir LT Std 35 Light"/>
                <w:b/>
                <w:i/>
                <w:sz w:val="16"/>
                <w:szCs w:val="16"/>
              </w:rPr>
            </w:pPr>
            <w:r w:rsidRPr="002B7E7C">
              <w:rPr>
                <w:rFonts w:ascii="Avenir LT Std 35 Light" w:hAnsi="Avenir LT Std 35 Light"/>
                <w:b/>
                <w:i/>
                <w:sz w:val="16"/>
                <w:szCs w:val="16"/>
              </w:rPr>
              <w:t>CARB Staff Use Only</w:t>
            </w:r>
          </w:p>
        </w:tc>
        <w:tc>
          <w:tcPr>
            <w:tcW w:w="3600" w:type="dxa"/>
            <w:shd w:val="clear" w:color="auto" w:fill="F2DBDB" w:themeFill="accent2" w:themeFillTint="33"/>
          </w:tcPr>
          <w:p w14:paraId="63464CD3" w14:textId="77777777" w:rsidR="00FD5256" w:rsidRPr="002B7E7C" w:rsidRDefault="00FD5256" w:rsidP="00FD5256">
            <w:pPr>
              <w:jc w:val="center"/>
              <w:rPr>
                <w:rFonts w:ascii="Avenir LT Std 35 Light" w:hAnsi="Avenir LT Std 35 Light"/>
                <w:b/>
                <w:i/>
                <w:sz w:val="16"/>
                <w:szCs w:val="16"/>
              </w:rPr>
            </w:pPr>
            <w:r w:rsidRPr="002B7E7C">
              <w:rPr>
                <w:rFonts w:ascii="Avenir LT Std 35 Light" w:hAnsi="Avenir LT Std 35 Light"/>
                <w:b/>
                <w:i/>
                <w:sz w:val="16"/>
                <w:szCs w:val="16"/>
              </w:rPr>
              <w:t>Date Application Received:</w:t>
            </w:r>
          </w:p>
        </w:tc>
        <w:tc>
          <w:tcPr>
            <w:tcW w:w="3150" w:type="dxa"/>
            <w:shd w:val="clear" w:color="auto" w:fill="F2DBDB" w:themeFill="accent2" w:themeFillTint="33"/>
          </w:tcPr>
          <w:p w14:paraId="1AFE32B1" w14:textId="77777777" w:rsidR="00FD5256" w:rsidRPr="002B7E7C" w:rsidRDefault="00FD5256" w:rsidP="00FD5256">
            <w:pPr>
              <w:jc w:val="center"/>
              <w:rPr>
                <w:rFonts w:ascii="Avenir LT Std 35 Light" w:hAnsi="Avenir LT Std 35 Light"/>
                <w:b/>
                <w:i/>
                <w:sz w:val="16"/>
                <w:szCs w:val="16"/>
              </w:rPr>
            </w:pPr>
            <w:r w:rsidRPr="002B7E7C">
              <w:rPr>
                <w:rFonts w:ascii="Avenir LT Std 35 Light" w:hAnsi="Avenir LT Std 35 Light"/>
                <w:b/>
                <w:i/>
                <w:sz w:val="16"/>
                <w:szCs w:val="16"/>
              </w:rPr>
              <w:t>CARB Tracking Number:</w:t>
            </w:r>
          </w:p>
        </w:tc>
        <w:tc>
          <w:tcPr>
            <w:tcW w:w="3258" w:type="dxa"/>
            <w:shd w:val="clear" w:color="auto" w:fill="F2DBDB" w:themeFill="accent2" w:themeFillTint="33"/>
          </w:tcPr>
          <w:p w14:paraId="24EB6354" w14:textId="77777777" w:rsidR="00FD5256" w:rsidRPr="002B7E7C" w:rsidRDefault="00FD5256" w:rsidP="00FD5256">
            <w:pPr>
              <w:jc w:val="center"/>
              <w:rPr>
                <w:rFonts w:ascii="Avenir LT Std 35 Light" w:hAnsi="Avenir LT Std 35 Light"/>
                <w:b/>
                <w:i/>
                <w:sz w:val="16"/>
                <w:szCs w:val="16"/>
              </w:rPr>
            </w:pPr>
            <w:r w:rsidRPr="002B7E7C">
              <w:rPr>
                <w:rFonts w:ascii="Avenir LT Std 35 Light" w:hAnsi="Avenir LT Std 35 Light"/>
                <w:b/>
                <w:i/>
                <w:sz w:val="16"/>
                <w:szCs w:val="16"/>
              </w:rPr>
              <w:t>Date Application Approved:</w:t>
            </w:r>
          </w:p>
        </w:tc>
      </w:tr>
    </w:tbl>
    <w:p w14:paraId="4EFD47F4" w14:textId="236CA327" w:rsidR="004E4C14" w:rsidRPr="002B7E7C" w:rsidRDefault="004E4C14" w:rsidP="00183D34">
      <w:pPr>
        <w:pBdr>
          <w:bottom w:val="single" w:sz="12" w:space="1" w:color="auto"/>
        </w:pBdr>
        <w:ind w:left="-1080" w:right="792"/>
        <w:rPr>
          <w:rFonts w:ascii="Avenir LT Std 35 Light" w:hAnsi="Avenir LT Std 35 Light" w:cs="Arial"/>
          <w:b/>
          <w:sz w:val="22"/>
          <w:szCs w:val="22"/>
        </w:rPr>
      </w:pPr>
      <w:r w:rsidRPr="002B7E7C">
        <w:rPr>
          <w:rFonts w:ascii="Avenir LT Std 35 Light" w:hAnsi="Avenir LT Std 35 Light" w:cs="Arial"/>
          <w:b/>
          <w:sz w:val="22"/>
          <w:szCs w:val="22"/>
        </w:rPr>
        <w:lastRenderedPageBreak/>
        <w:t xml:space="preserve">Background </w:t>
      </w:r>
      <w:r w:rsidR="00183D34" w:rsidRPr="002B7E7C">
        <w:rPr>
          <w:rFonts w:ascii="Avenir LT Std 35 Light" w:hAnsi="Avenir LT Std 35 Light" w:cs="Arial"/>
          <w:b/>
          <w:sz w:val="22"/>
          <w:szCs w:val="22"/>
        </w:rPr>
        <w:t>on</w:t>
      </w:r>
      <w:r w:rsidRPr="002B7E7C">
        <w:rPr>
          <w:rFonts w:ascii="Avenir LT Std 35 Light" w:hAnsi="Avenir LT Std 35 Light" w:cs="Arial"/>
          <w:b/>
          <w:sz w:val="22"/>
          <w:szCs w:val="22"/>
        </w:rPr>
        <w:t xml:space="preserve"> the Voluntary Renewable Electricity </w:t>
      </w:r>
      <w:r w:rsidR="00183D34" w:rsidRPr="002B7E7C">
        <w:rPr>
          <w:rFonts w:ascii="Avenir LT Std 35 Light" w:hAnsi="Avenir LT Std 35 Light" w:cs="Arial"/>
          <w:b/>
          <w:sz w:val="22"/>
          <w:szCs w:val="22"/>
        </w:rPr>
        <w:t>(VRE) Program</w:t>
      </w:r>
    </w:p>
    <w:p w14:paraId="65BE38B3" w14:textId="52C6085C" w:rsidR="007C4238" w:rsidRPr="002B7E7C" w:rsidRDefault="00AF7C71" w:rsidP="00F61EBE">
      <w:pPr>
        <w:spacing w:before="120"/>
        <w:ind w:left="-1080" w:right="792"/>
        <w:rPr>
          <w:rFonts w:ascii="Avenir LT Std 35 Light" w:hAnsi="Avenir LT Std 35 Light" w:cs="Arial"/>
          <w:sz w:val="22"/>
          <w:szCs w:val="22"/>
        </w:rPr>
      </w:pPr>
      <w:r w:rsidRPr="002B7E7C">
        <w:rPr>
          <w:rFonts w:ascii="Avenir LT Std 35 Light" w:hAnsi="Avenir LT Std 35 Light" w:cs="Arial"/>
          <w:sz w:val="22"/>
          <w:szCs w:val="22"/>
        </w:rPr>
        <w:t>Section 95841.1 of the Cap-and-Trade Regulation</w:t>
      </w:r>
      <w:r w:rsidR="002B1250" w:rsidRPr="002B7E7C">
        <w:rPr>
          <w:rFonts w:ascii="Avenir LT Std 35 Light" w:hAnsi="Avenir LT Std 35 Light" w:cs="Arial"/>
          <w:sz w:val="22"/>
          <w:szCs w:val="22"/>
        </w:rPr>
        <w:t xml:space="preserve"> (Regulation)</w:t>
      </w:r>
      <w:r w:rsidRPr="002B7E7C">
        <w:rPr>
          <w:rFonts w:ascii="Avenir LT Std 35 Light" w:hAnsi="Avenir LT Std 35 Light" w:cs="Arial"/>
          <w:sz w:val="22"/>
          <w:szCs w:val="22"/>
        </w:rPr>
        <w:t xml:space="preserve"> describes the requirements and process for </w:t>
      </w:r>
      <w:r w:rsidR="0093707A" w:rsidRPr="002B7E7C">
        <w:rPr>
          <w:rFonts w:ascii="Avenir LT Std 35 Light" w:hAnsi="Avenir LT Std 35 Light" w:cs="Arial"/>
          <w:sz w:val="22"/>
          <w:szCs w:val="22"/>
        </w:rPr>
        <w:t>the California Air Resources Board (</w:t>
      </w:r>
      <w:r w:rsidR="000E17E6" w:rsidRPr="002B7E7C">
        <w:rPr>
          <w:rFonts w:ascii="Avenir LT Std 35 Light" w:hAnsi="Avenir LT Std 35 Light" w:cs="Arial"/>
          <w:sz w:val="22"/>
          <w:szCs w:val="22"/>
        </w:rPr>
        <w:t>C</w:t>
      </w:r>
      <w:r w:rsidR="00FE7953" w:rsidRPr="002B7E7C">
        <w:rPr>
          <w:rFonts w:ascii="Avenir LT Std 35 Light" w:hAnsi="Avenir LT Std 35 Light" w:cs="Arial"/>
          <w:sz w:val="22"/>
          <w:szCs w:val="22"/>
        </w:rPr>
        <w:t>ARB</w:t>
      </w:r>
      <w:r w:rsidR="0093707A" w:rsidRPr="002B7E7C">
        <w:rPr>
          <w:rFonts w:ascii="Avenir LT Std 35 Light" w:hAnsi="Avenir LT Std 35 Light" w:cs="Arial"/>
          <w:sz w:val="22"/>
          <w:szCs w:val="22"/>
        </w:rPr>
        <w:t>) to retire</w:t>
      </w:r>
      <w:r w:rsidR="00E53FE4" w:rsidRPr="002B7E7C">
        <w:rPr>
          <w:rFonts w:ascii="Avenir LT Std 35 Light" w:hAnsi="Avenir LT Std 35 Light" w:cs="Arial"/>
          <w:sz w:val="22"/>
          <w:szCs w:val="22"/>
        </w:rPr>
        <w:t xml:space="preserve"> allowances from the Voluntary Renewable Electricity </w:t>
      </w:r>
      <w:r w:rsidR="00183D34" w:rsidRPr="002B7E7C">
        <w:rPr>
          <w:rFonts w:ascii="Avenir LT Std 35 Light" w:hAnsi="Avenir LT Std 35 Light" w:cs="Arial"/>
          <w:sz w:val="22"/>
          <w:szCs w:val="22"/>
        </w:rPr>
        <w:t xml:space="preserve">(VRE) </w:t>
      </w:r>
      <w:r w:rsidR="005C3ACD" w:rsidRPr="002B7E7C">
        <w:rPr>
          <w:rFonts w:ascii="Avenir LT Std 35 Light" w:hAnsi="Avenir LT Std 35 Light" w:cs="Arial"/>
          <w:sz w:val="22"/>
          <w:szCs w:val="22"/>
        </w:rPr>
        <w:t xml:space="preserve">Reserve </w:t>
      </w:r>
      <w:r w:rsidR="00E53FE4" w:rsidRPr="002B7E7C">
        <w:rPr>
          <w:rFonts w:ascii="Avenir LT Std 35 Light" w:hAnsi="Avenir LT Std 35 Light" w:cs="Arial"/>
          <w:sz w:val="22"/>
          <w:szCs w:val="22"/>
        </w:rPr>
        <w:t>Account</w:t>
      </w:r>
      <w:r w:rsidRPr="002B7E7C">
        <w:rPr>
          <w:rFonts w:ascii="Avenir LT Std 35 Light" w:hAnsi="Avenir LT Std 35 Light" w:cs="Arial"/>
          <w:sz w:val="22"/>
          <w:szCs w:val="22"/>
        </w:rPr>
        <w:t xml:space="preserve">.  This </w:t>
      </w:r>
      <w:r w:rsidR="00183D34" w:rsidRPr="002B7E7C">
        <w:rPr>
          <w:rFonts w:ascii="Avenir LT Std 35 Light" w:hAnsi="Avenir LT Std 35 Light" w:cs="Arial"/>
          <w:sz w:val="22"/>
          <w:szCs w:val="22"/>
        </w:rPr>
        <w:t xml:space="preserve">VRE </w:t>
      </w:r>
      <w:r w:rsidR="00566A86" w:rsidRPr="002B7E7C">
        <w:rPr>
          <w:rFonts w:ascii="Avenir LT Std 35 Light" w:hAnsi="Avenir LT Std 35 Light" w:cs="Arial"/>
          <w:sz w:val="22"/>
          <w:szCs w:val="22"/>
        </w:rPr>
        <w:t xml:space="preserve">Application </w:t>
      </w:r>
      <w:r w:rsidRPr="002B7E7C">
        <w:rPr>
          <w:rFonts w:ascii="Avenir LT Std 35 Light" w:hAnsi="Avenir LT Std 35 Light" w:cs="Arial"/>
          <w:sz w:val="22"/>
          <w:szCs w:val="22"/>
        </w:rPr>
        <w:t xml:space="preserve">is designed to fulfill the </w:t>
      </w:r>
      <w:r w:rsidR="00FE7953" w:rsidRPr="002B7E7C">
        <w:rPr>
          <w:rFonts w:ascii="Avenir LT Std 35 Light" w:hAnsi="Avenir LT Std 35 Light" w:cs="Arial"/>
          <w:sz w:val="22"/>
          <w:szCs w:val="22"/>
        </w:rPr>
        <w:t xml:space="preserve">reporting </w:t>
      </w:r>
      <w:r w:rsidRPr="002B7E7C">
        <w:rPr>
          <w:rFonts w:ascii="Avenir LT Std 35 Light" w:hAnsi="Avenir LT Std 35 Light" w:cs="Arial"/>
          <w:sz w:val="22"/>
          <w:szCs w:val="22"/>
        </w:rPr>
        <w:t xml:space="preserve">requirements of </w:t>
      </w:r>
      <w:r w:rsidR="0093707A" w:rsidRPr="002B7E7C">
        <w:rPr>
          <w:rFonts w:ascii="Avenir LT Std 35 Light" w:hAnsi="Avenir LT Std 35 Light" w:cs="Arial"/>
          <w:sz w:val="22"/>
          <w:szCs w:val="22"/>
        </w:rPr>
        <w:t xml:space="preserve">section </w:t>
      </w:r>
      <w:r w:rsidRPr="002B7E7C">
        <w:rPr>
          <w:rFonts w:ascii="Avenir LT Std 35 Light" w:hAnsi="Avenir LT Std 35 Light" w:cs="Arial"/>
          <w:sz w:val="22"/>
          <w:szCs w:val="22"/>
        </w:rPr>
        <w:t>95</w:t>
      </w:r>
      <w:r w:rsidR="00E53FE4" w:rsidRPr="002B7E7C">
        <w:rPr>
          <w:rFonts w:ascii="Avenir LT Std 35 Light" w:hAnsi="Avenir LT Std 35 Light" w:cs="Arial"/>
          <w:sz w:val="22"/>
          <w:szCs w:val="22"/>
        </w:rPr>
        <w:t>841.1</w:t>
      </w:r>
      <w:r w:rsidRPr="002B7E7C">
        <w:rPr>
          <w:rFonts w:ascii="Avenir LT Std 35 Light" w:hAnsi="Avenir LT Std 35 Light" w:cs="Arial"/>
          <w:sz w:val="22"/>
          <w:szCs w:val="22"/>
        </w:rPr>
        <w:t xml:space="preserve"> </w:t>
      </w:r>
      <w:r w:rsidR="0093707A" w:rsidRPr="002B7E7C">
        <w:rPr>
          <w:rFonts w:ascii="Avenir LT Std 35 Light" w:hAnsi="Avenir LT Std 35 Light" w:cs="Arial"/>
          <w:sz w:val="22"/>
          <w:szCs w:val="22"/>
        </w:rPr>
        <w:t xml:space="preserve">for applicants requesting the retirement of </w:t>
      </w:r>
      <w:r w:rsidR="00E53FE4" w:rsidRPr="002B7E7C">
        <w:rPr>
          <w:rFonts w:ascii="Avenir LT Std 35 Light" w:hAnsi="Avenir LT Std 35 Light" w:cs="Arial"/>
          <w:sz w:val="22"/>
          <w:szCs w:val="22"/>
        </w:rPr>
        <w:t xml:space="preserve">allowances </w:t>
      </w:r>
      <w:r w:rsidR="0093707A" w:rsidRPr="002B7E7C">
        <w:rPr>
          <w:rFonts w:ascii="Avenir LT Std 35 Light" w:hAnsi="Avenir LT Std 35 Light" w:cs="Arial"/>
          <w:sz w:val="22"/>
          <w:szCs w:val="22"/>
        </w:rPr>
        <w:t>from</w:t>
      </w:r>
      <w:r w:rsidR="00633BD9" w:rsidRPr="002B7E7C">
        <w:rPr>
          <w:rFonts w:ascii="Avenir LT Std 35 Light" w:hAnsi="Avenir LT Std 35 Light" w:cs="Arial"/>
          <w:sz w:val="22"/>
          <w:szCs w:val="22"/>
        </w:rPr>
        <w:t xml:space="preserve"> the VRE </w:t>
      </w:r>
      <w:r w:rsidR="0093707A" w:rsidRPr="002B7E7C">
        <w:rPr>
          <w:rFonts w:ascii="Avenir LT Std 35 Light" w:hAnsi="Avenir LT Std 35 Light" w:cs="Arial"/>
          <w:sz w:val="22"/>
          <w:szCs w:val="22"/>
        </w:rPr>
        <w:t>Reserve Account</w:t>
      </w:r>
      <w:r w:rsidRPr="002B7E7C">
        <w:rPr>
          <w:rFonts w:ascii="Avenir LT Std 35 Light" w:hAnsi="Avenir LT Std 35 Light" w:cs="Arial"/>
          <w:sz w:val="22"/>
          <w:szCs w:val="22"/>
        </w:rPr>
        <w:t>.</w:t>
      </w:r>
    </w:p>
    <w:p w14:paraId="52DED7B8" w14:textId="61B2845E" w:rsidR="007C4238" w:rsidRPr="002B7E7C" w:rsidRDefault="005C3ACD" w:rsidP="00C81296">
      <w:pPr>
        <w:numPr>
          <w:ilvl w:val="0"/>
          <w:numId w:val="32"/>
        </w:numPr>
        <w:spacing w:before="120"/>
        <w:ind w:left="-360" w:right="792"/>
        <w:rPr>
          <w:rFonts w:ascii="Avenir LT Std 35 Light" w:hAnsi="Avenir LT Std 35 Light" w:cs="Arial"/>
          <w:sz w:val="22"/>
          <w:szCs w:val="22"/>
        </w:rPr>
      </w:pPr>
      <w:r w:rsidRPr="002B7E7C">
        <w:rPr>
          <w:rFonts w:ascii="Avenir LT Std 35 Light" w:eastAsia="Arial Unicode MS" w:hAnsi="Avenir LT Std 35 Light" w:cs="Arial"/>
          <w:sz w:val="22"/>
          <w:szCs w:val="22"/>
        </w:rPr>
        <w:t xml:space="preserve">To be eligible for retirement of allowances from the VRE </w:t>
      </w:r>
      <w:r w:rsidR="00214DE5" w:rsidRPr="002B7E7C">
        <w:rPr>
          <w:rFonts w:ascii="Avenir LT Std 35 Light" w:eastAsia="Arial Unicode MS" w:hAnsi="Avenir LT Std 35 Light" w:cs="Arial"/>
          <w:sz w:val="22"/>
          <w:szCs w:val="22"/>
        </w:rPr>
        <w:t>Reserve Account</w:t>
      </w:r>
      <w:r w:rsidRPr="002B7E7C">
        <w:rPr>
          <w:rFonts w:ascii="Avenir LT Std 35 Light" w:eastAsia="Arial Unicode MS" w:hAnsi="Avenir LT Std 35 Light" w:cs="Arial"/>
          <w:sz w:val="22"/>
          <w:szCs w:val="22"/>
        </w:rPr>
        <w:t xml:space="preserve">, </w:t>
      </w:r>
      <w:r w:rsidR="007C4238" w:rsidRPr="002B7E7C">
        <w:rPr>
          <w:rFonts w:ascii="Avenir LT Std 35 Light" w:eastAsia="Arial Unicode MS" w:hAnsi="Avenir LT Std 35 Light" w:cs="Arial"/>
          <w:sz w:val="22"/>
          <w:szCs w:val="22"/>
        </w:rPr>
        <w:t>electricity must be delivered directly to the California grid and the generator must not have</w:t>
      </w:r>
      <w:r w:rsidR="00377F5C" w:rsidRPr="002B7E7C">
        <w:rPr>
          <w:rFonts w:ascii="Avenir LT Std 35 Light" w:eastAsia="Arial Unicode MS" w:hAnsi="Avenir LT Std 35 Light" w:cs="Arial"/>
          <w:sz w:val="22"/>
          <w:szCs w:val="22"/>
        </w:rPr>
        <w:t xml:space="preserve"> an online date or have</w:t>
      </w:r>
      <w:r w:rsidR="007C4238" w:rsidRPr="002B7E7C">
        <w:rPr>
          <w:rFonts w:ascii="Avenir LT Std 35 Light" w:eastAsia="Arial Unicode MS" w:hAnsi="Avenir LT Std 35 Light" w:cs="Arial"/>
          <w:sz w:val="22"/>
          <w:szCs w:val="22"/>
        </w:rPr>
        <w:t xml:space="preserve"> served load prior to July 1, 2005</w:t>
      </w:r>
      <w:r w:rsidR="002C3008" w:rsidRPr="002B7E7C">
        <w:rPr>
          <w:rFonts w:ascii="Avenir LT Std 35 Light" w:eastAsia="Arial Unicode MS" w:hAnsi="Avenir LT Std 35 Light" w:cs="Arial"/>
          <w:sz w:val="22"/>
          <w:szCs w:val="22"/>
        </w:rPr>
        <w:t xml:space="preserve">.  Further, the </w:t>
      </w:r>
      <w:r w:rsidR="00D629BB" w:rsidRPr="002B7E7C">
        <w:rPr>
          <w:rFonts w:ascii="Avenir LT Std 35 Light" w:eastAsia="Arial Unicode MS" w:hAnsi="Avenir LT Std 35 Light" w:cs="Arial"/>
          <w:sz w:val="22"/>
          <w:szCs w:val="22"/>
        </w:rPr>
        <w:t>generator</w:t>
      </w:r>
      <w:r w:rsidR="002C3008" w:rsidRPr="002B7E7C">
        <w:rPr>
          <w:rFonts w:ascii="Avenir LT Std 35 Light" w:eastAsia="Arial Unicode MS" w:hAnsi="Avenir LT Std 35 Light" w:cs="Arial"/>
          <w:sz w:val="22"/>
          <w:szCs w:val="22"/>
        </w:rPr>
        <w:t xml:space="preserve"> </w:t>
      </w:r>
      <w:r w:rsidR="007C4238" w:rsidRPr="002B7E7C">
        <w:rPr>
          <w:rFonts w:ascii="Avenir LT Std 35 Light" w:eastAsia="Arial Unicode MS" w:hAnsi="Avenir LT Std 35 Light" w:cs="Arial"/>
          <w:sz w:val="22"/>
          <w:szCs w:val="22"/>
        </w:rPr>
        <w:t xml:space="preserve">must either </w:t>
      </w:r>
      <w:r w:rsidR="00214DE5" w:rsidRPr="002B7E7C">
        <w:rPr>
          <w:rFonts w:ascii="Avenir LT Std 35 Light" w:eastAsia="Arial Unicode MS" w:hAnsi="Avenir LT Std 35 Light" w:cs="Arial"/>
          <w:sz w:val="22"/>
          <w:szCs w:val="22"/>
        </w:rPr>
        <w:t xml:space="preserve">(1) </w:t>
      </w:r>
      <w:r w:rsidR="007C4238" w:rsidRPr="002B7E7C">
        <w:rPr>
          <w:rFonts w:ascii="Avenir LT Std 35 Light" w:eastAsia="Arial Unicode MS" w:hAnsi="Avenir LT Std 35 Light" w:cs="Arial"/>
          <w:sz w:val="22"/>
          <w:szCs w:val="22"/>
        </w:rPr>
        <w:t xml:space="preserve">be </w:t>
      </w:r>
      <w:r w:rsidR="00DF172C" w:rsidRPr="002B7E7C">
        <w:rPr>
          <w:rFonts w:ascii="Avenir LT Std 35 Light" w:eastAsia="Arial Unicode MS" w:hAnsi="Avenir LT Std 35 Light" w:cs="Arial"/>
          <w:sz w:val="22"/>
          <w:szCs w:val="22"/>
        </w:rPr>
        <w:t>Renewables Portfolio Standard (</w:t>
      </w:r>
      <w:r w:rsidR="007C4238" w:rsidRPr="002B7E7C">
        <w:rPr>
          <w:rFonts w:ascii="Avenir LT Std 35 Light" w:eastAsia="Arial Unicode MS" w:hAnsi="Avenir LT Std 35 Light" w:cs="Arial"/>
          <w:sz w:val="22"/>
          <w:szCs w:val="22"/>
        </w:rPr>
        <w:t>RPS</w:t>
      </w:r>
      <w:r w:rsidR="00DF172C" w:rsidRPr="002B7E7C">
        <w:rPr>
          <w:rFonts w:ascii="Avenir LT Std 35 Light" w:eastAsia="Arial Unicode MS" w:hAnsi="Avenir LT Std 35 Light" w:cs="Arial"/>
          <w:sz w:val="22"/>
          <w:szCs w:val="22"/>
        </w:rPr>
        <w:t>)</w:t>
      </w:r>
      <w:r w:rsidR="007C4238" w:rsidRPr="002B7E7C">
        <w:rPr>
          <w:rFonts w:ascii="Avenir LT Std 35 Light" w:eastAsia="Arial Unicode MS" w:hAnsi="Avenir LT Std 35 Light" w:cs="Arial"/>
          <w:sz w:val="22"/>
          <w:szCs w:val="22"/>
        </w:rPr>
        <w:t xml:space="preserve"> </w:t>
      </w:r>
      <w:r w:rsidR="005A0871" w:rsidRPr="002B7E7C">
        <w:rPr>
          <w:rFonts w:ascii="Avenir LT Std 35 Light" w:eastAsia="Arial Unicode MS" w:hAnsi="Avenir LT Std 35 Light" w:cs="Arial"/>
          <w:sz w:val="22"/>
          <w:szCs w:val="22"/>
        </w:rPr>
        <w:t>eligible</w:t>
      </w:r>
      <w:r w:rsidR="00214DE5" w:rsidRPr="002B7E7C">
        <w:rPr>
          <w:rFonts w:ascii="Avenir LT Std 35 Light" w:eastAsia="Arial Unicode MS" w:hAnsi="Avenir LT Std 35 Light" w:cs="Arial"/>
          <w:sz w:val="22"/>
          <w:szCs w:val="22"/>
        </w:rPr>
        <w:t>,</w:t>
      </w:r>
      <w:r w:rsidR="009571DB" w:rsidRPr="002B7E7C">
        <w:rPr>
          <w:rFonts w:ascii="Avenir LT Std 35 Light" w:eastAsia="Arial Unicode MS" w:hAnsi="Avenir LT Std 35 Light" w:cs="Arial"/>
          <w:sz w:val="22"/>
          <w:szCs w:val="22"/>
        </w:rPr>
        <w:t xml:space="preserve"> or </w:t>
      </w:r>
      <w:r w:rsidR="00214DE5" w:rsidRPr="002B7E7C">
        <w:rPr>
          <w:rFonts w:ascii="Avenir LT Std 35 Light" w:eastAsia="Arial Unicode MS" w:hAnsi="Avenir LT Std 35 Light" w:cs="Arial"/>
          <w:sz w:val="22"/>
          <w:szCs w:val="22"/>
        </w:rPr>
        <w:t xml:space="preserve">(2) have </w:t>
      </w:r>
      <w:r w:rsidR="004E22C2" w:rsidRPr="002B7E7C">
        <w:rPr>
          <w:rFonts w:ascii="Avenir LT Std 35 Light" w:eastAsia="Arial Unicode MS" w:hAnsi="Avenir LT Std 35 Light" w:cs="Arial"/>
          <w:sz w:val="22"/>
          <w:szCs w:val="22"/>
        </w:rPr>
        <w:t>received an incentive payment under the California Solar Electric Incentiv</w:t>
      </w:r>
      <w:r w:rsidR="00993570" w:rsidRPr="002B7E7C">
        <w:rPr>
          <w:rFonts w:ascii="Avenir LT Std 35 Light" w:eastAsia="Arial Unicode MS" w:hAnsi="Avenir LT Std 35 Light" w:cs="Arial"/>
          <w:sz w:val="22"/>
          <w:szCs w:val="22"/>
        </w:rPr>
        <w:t>e Program</w:t>
      </w:r>
      <w:r w:rsidR="00214DE5" w:rsidRPr="002B7E7C">
        <w:rPr>
          <w:rFonts w:ascii="Avenir LT Std 35 Light" w:eastAsia="Arial Unicode MS" w:hAnsi="Avenir LT Std 35 Light" w:cs="Arial"/>
          <w:sz w:val="22"/>
          <w:szCs w:val="22"/>
        </w:rPr>
        <w:t>,</w:t>
      </w:r>
      <w:r w:rsidR="00993570" w:rsidRPr="002B7E7C">
        <w:rPr>
          <w:rFonts w:ascii="Avenir LT Std 35 Light" w:eastAsia="Arial Unicode MS" w:hAnsi="Avenir LT Std 35 Light" w:cs="Arial"/>
          <w:sz w:val="22"/>
          <w:szCs w:val="22"/>
        </w:rPr>
        <w:t xml:space="preserve"> or </w:t>
      </w:r>
      <w:r w:rsidR="00214DE5" w:rsidRPr="002B7E7C">
        <w:rPr>
          <w:rFonts w:ascii="Avenir LT Std 35 Light" w:eastAsia="Arial Unicode MS" w:hAnsi="Avenir LT Std 35 Light" w:cs="Arial"/>
          <w:sz w:val="22"/>
          <w:szCs w:val="22"/>
        </w:rPr>
        <w:t xml:space="preserve">(3) </w:t>
      </w:r>
      <w:r w:rsidR="00993570" w:rsidRPr="002B7E7C">
        <w:rPr>
          <w:rFonts w:ascii="Avenir LT Std 35 Light" w:eastAsia="Arial Unicode MS" w:hAnsi="Avenir LT Std 35 Light" w:cs="Arial"/>
          <w:sz w:val="22"/>
          <w:szCs w:val="22"/>
        </w:rPr>
        <w:t>be a solar generation installation that</w:t>
      </w:r>
      <w:r w:rsidR="004E22C2" w:rsidRPr="002B7E7C">
        <w:rPr>
          <w:rFonts w:ascii="Avenir LT Std 35 Light" w:eastAsia="Arial Unicode MS" w:hAnsi="Avenir LT Std 35 Light" w:cs="Arial"/>
          <w:sz w:val="22"/>
          <w:szCs w:val="22"/>
        </w:rPr>
        <w:t xml:space="preserve"> received interconnectio</w:t>
      </w:r>
      <w:r w:rsidR="009571DB" w:rsidRPr="002B7E7C">
        <w:rPr>
          <w:rFonts w:ascii="Avenir LT Std 35 Light" w:eastAsia="Arial Unicode MS" w:hAnsi="Avenir LT Std 35 Light" w:cs="Arial"/>
          <w:sz w:val="22"/>
          <w:szCs w:val="22"/>
        </w:rPr>
        <w:t>n approval from a California electrical distribution utility</w:t>
      </w:r>
      <w:r w:rsidR="004E22C2" w:rsidRPr="002B7E7C">
        <w:rPr>
          <w:rFonts w:ascii="Avenir LT Std 35 Light" w:eastAsia="Arial Unicode MS" w:hAnsi="Avenir LT Std 35 Light" w:cs="Arial"/>
          <w:sz w:val="22"/>
          <w:szCs w:val="22"/>
        </w:rPr>
        <w:t>.</w:t>
      </w:r>
    </w:p>
    <w:p w14:paraId="4A06A20F" w14:textId="74D6B012" w:rsidR="007C4238" w:rsidRPr="002B7E7C" w:rsidRDefault="007C4238" w:rsidP="00C81296">
      <w:pPr>
        <w:numPr>
          <w:ilvl w:val="0"/>
          <w:numId w:val="32"/>
        </w:numPr>
        <w:tabs>
          <w:tab w:val="left" w:pos="360"/>
        </w:tabs>
        <w:spacing w:before="120"/>
        <w:ind w:left="-360" w:right="612"/>
        <w:rPr>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 xml:space="preserve">The applicant must provide </w:t>
      </w:r>
      <w:r w:rsidR="002372B3" w:rsidRPr="002B7E7C">
        <w:rPr>
          <w:rFonts w:ascii="Avenir LT Std 35 Light" w:eastAsia="Arial Unicode MS" w:hAnsi="Avenir LT Std 35 Light" w:cs="Arial"/>
          <w:sz w:val="22"/>
          <w:szCs w:val="22"/>
        </w:rPr>
        <w:t xml:space="preserve">the </w:t>
      </w:r>
      <w:r w:rsidR="00DF172C" w:rsidRPr="002B7E7C">
        <w:rPr>
          <w:rFonts w:ascii="Avenir LT Std 35 Light" w:hAnsi="Avenir LT Std 35 Light" w:cs="Arial"/>
          <w:sz w:val="22"/>
          <w:szCs w:val="22"/>
        </w:rPr>
        <w:t xml:space="preserve">Western Renewable Energy Generation Information System (WREGIS) </w:t>
      </w:r>
      <w:r w:rsidR="008B4BF2" w:rsidRPr="002B7E7C">
        <w:rPr>
          <w:rFonts w:ascii="Avenir LT Std 35 Light" w:eastAsia="Arial Unicode MS" w:hAnsi="Avenir LT Std 35 Light" w:cs="Arial"/>
          <w:sz w:val="22"/>
          <w:szCs w:val="22"/>
        </w:rPr>
        <w:t>Renewable Energy Credit</w:t>
      </w:r>
      <w:r w:rsidR="00997E76" w:rsidRPr="002B7E7C">
        <w:rPr>
          <w:rFonts w:ascii="Avenir LT Std 35 Light" w:eastAsia="Arial Unicode MS" w:hAnsi="Avenir LT Std 35 Light" w:cs="Arial"/>
          <w:sz w:val="22"/>
          <w:szCs w:val="22"/>
        </w:rPr>
        <w:t xml:space="preserve"> </w:t>
      </w:r>
      <w:r w:rsidR="008B4BF2" w:rsidRPr="002B7E7C">
        <w:rPr>
          <w:rFonts w:ascii="Avenir LT Std 35 Light" w:eastAsia="Arial Unicode MS" w:hAnsi="Avenir LT Std 35 Light" w:cs="Arial"/>
          <w:sz w:val="22"/>
          <w:szCs w:val="22"/>
        </w:rPr>
        <w:t>(</w:t>
      </w:r>
      <w:r w:rsidR="002372B3" w:rsidRPr="002B7E7C">
        <w:rPr>
          <w:rFonts w:ascii="Avenir LT Std 35 Light" w:eastAsia="Arial Unicode MS" w:hAnsi="Avenir LT Std 35 Light" w:cs="Arial"/>
          <w:sz w:val="22"/>
          <w:szCs w:val="22"/>
        </w:rPr>
        <w:t>REC</w:t>
      </w:r>
      <w:r w:rsidR="008B4BF2" w:rsidRPr="002B7E7C">
        <w:rPr>
          <w:rFonts w:ascii="Avenir LT Std 35 Light" w:eastAsia="Arial Unicode MS" w:hAnsi="Avenir LT Std 35 Light" w:cs="Arial"/>
          <w:sz w:val="22"/>
          <w:szCs w:val="22"/>
        </w:rPr>
        <w:t>)</w:t>
      </w:r>
      <w:r w:rsidR="002372B3" w:rsidRPr="002B7E7C">
        <w:rPr>
          <w:rFonts w:ascii="Avenir LT Std 35 Light" w:eastAsia="Arial Unicode MS" w:hAnsi="Avenir LT Std 35 Light" w:cs="Arial"/>
          <w:sz w:val="22"/>
          <w:szCs w:val="22"/>
        </w:rPr>
        <w:t xml:space="preserve"> Retirement Report as </w:t>
      </w:r>
      <w:r w:rsidRPr="002B7E7C">
        <w:rPr>
          <w:rFonts w:ascii="Avenir LT Std 35 Light" w:eastAsia="Arial Unicode MS" w:hAnsi="Avenir LT Std 35 Light" w:cs="Arial"/>
          <w:sz w:val="22"/>
          <w:szCs w:val="22"/>
        </w:rPr>
        <w:t>evidence that the RECs</w:t>
      </w:r>
      <w:r w:rsidR="00214DE5" w:rsidRPr="002B7E7C">
        <w:rPr>
          <w:rFonts w:ascii="Avenir LT Std 35 Light" w:eastAsia="Arial Unicode MS" w:hAnsi="Avenir LT Std 35 Light" w:cs="Arial"/>
          <w:sz w:val="22"/>
          <w:szCs w:val="22"/>
        </w:rPr>
        <w:t xml:space="preserve"> associated with the claimed generation</w:t>
      </w:r>
      <w:r w:rsidRPr="002B7E7C">
        <w:rPr>
          <w:rFonts w:ascii="Avenir LT Std 35 Light" w:eastAsia="Arial Unicode MS" w:hAnsi="Avenir LT Std 35 Light" w:cs="Arial"/>
          <w:sz w:val="22"/>
          <w:szCs w:val="22"/>
        </w:rPr>
        <w:t xml:space="preserve"> are retired</w:t>
      </w:r>
      <w:r w:rsidR="00BA223A" w:rsidRPr="002B7E7C">
        <w:rPr>
          <w:rFonts w:ascii="Avenir LT Std 35 Light" w:eastAsia="Arial Unicode MS" w:hAnsi="Avenir LT Std 35 Light" w:cs="Arial"/>
          <w:sz w:val="22"/>
          <w:szCs w:val="22"/>
        </w:rPr>
        <w:t xml:space="preserve"> in </w:t>
      </w:r>
      <w:r w:rsidRPr="002B7E7C">
        <w:rPr>
          <w:rFonts w:ascii="Avenir LT Std 35 Light" w:eastAsia="Arial Unicode MS" w:hAnsi="Avenir LT Std 35 Light" w:cs="Arial"/>
          <w:sz w:val="22"/>
          <w:szCs w:val="22"/>
        </w:rPr>
        <w:t>WREGIS</w:t>
      </w:r>
      <w:r w:rsidR="005A0871" w:rsidRPr="002B7E7C">
        <w:rPr>
          <w:rFonts w:ascii="Avenir LT Std 35 Light" w:eastAsia="Arial Unicode MS" w:hAnsi="Avenir LT Std 35 Light" w:cs="Arial"/>
          <w:sz w:val="22"/>
          <w:szCs w:val="22"/>
        </w:rPr>
        <w:t>.</w:t>
      </w:r>
    </w:p>
    <w:p w14:paraId="7B83E8B8" w14:textId="26FBEF0B" w:rsidR="004E22C2" w:rsidRPr="002B7E7C" w:rsidRDefault="004E22C2" w:rsidP="00C81296">
      <w:pPr>
        <w:numPr>
          <w:ilvl w:val="0"/>
          <w:numId w:val="32"/>
        </w:numPr>
        <w:spacing w:before="120"/>
        <w:ind w:left="-360" w:right="792"/>
        <w:rPr>
          <w:rFonts w:ascii="Avenir LT Std 35 Light" w:eastAsia="Arial Unicode MS" w:hAnsi="Avenir LT Std 35 Light" w:cs="Arial"/>
          <w:i/>
          <w:sz w:val="22"/>
          <w:szCs w:val="22"/>
        </w:rPr>
      </w:pPr>
      <w:r w:rsidRPr="002B7E7C">
        <w:rPr>
          <w:rFonts w:ascii="Avenir LT Std 35 Light" w:eastAsia="Arial Unicode MS" w:hAnsi="Avenir LT Std 35 Light" w:cs="Arial"/>
          <w:sz w:val="22"/>
          <w:szCs w:val="22"/>
        </w:rPr>
        <w:t>Allowances may only be retired for generation occurring in the p</w:t>
      </w:r>
      <w:r w:rsidR="00D86707" w:rsidRPr="002B7E7C">
        <w:rPr>
          <w:rFonts w:ascii="Avenir LT Std 35 Light" w:eastAsia="Arial Unicode MS" w:hAnsi="Avenir LT Std 35 Light" w:cs="Arial"/>
          <w:sz w:val="22"/>
          <w:szCs w:val="22"/>
        </w:rPr>
        <w:t xml:space="preserve">revious </w:t>
      </w:r>
      <w:r w:rsidR="00377F5C" w:rsidRPr="002B7E7C">
        <w:rPr>
          <w:rFonts w:ascii="Avenir LT Std 35 Light" w:eastAsia="Arial Unicode MS" w:hAnsi="Avenir LT Std 35 Light" w:cs="Arial"/>
          <w:sz w:val="22"/>
          <w:szCs w:val="22"/>
        </w:rPr>
        <w:t>calendar year.</w:t>
      </w:r>
      <w:r w:rsidR="00214DE5" w:rsidRPr="002B7E7C">
        <w:rPr>
          <w:rFonts w:ascii="Avenir LT Std 35 Light" w:eastAsia="Arial Unicode MS" w:hAnsi="Avenir LT Std 35 Light" w:cs="Arial"/>
          <w:sz w:val="22"/>
          <w:szCs w:val="22"/>
        </w:rPr>
        <w:t xml:space="preserve"> </w:t>
      </w:r>
      <w:r w:rsidR="00377F5C" w:rsidRPr="002B7E7C">
        <w:rPr>
          <w:rFonts w:ascii="Avenir LT Std 35 Light" w:eastAsia="Arial Unicode MS" w:hAnsi="Avenir LT Std 35 Light" w:cs="Arial"/>
          <w:sz w:val="22"/>
          <w:szCs w:val="22"/>
        </w:rPr>
        <w:t xml:space="preserve"> For example, </w:t>
      </w:r>
      <w:r w:rsidR="00D86707" w:rsidRPr="002B7E7C">
        <w:rPr>
          <w:rFonts w:ascii="Avenir LT Std 35 Light" w:eastAsia="Arial Unicode MS" w:hAnsi="Avenir LT Std 35 Light" w:cs="Arial"/>
          <w:sz w:val="22"/>
          <w:szCs w:val="22"/>
        </w:rPr>
        <w:t>applications</w:t>
      </w:r>
      <w:r w:rsidRPr="002B7E7C">
        <w:rPr>
          <w:rFonts w:ascii="Avenir LT Std 35 Light" w:eastAsia="Arial Unicode MS" w:hAnsi="Avenir LT Std 35 Light" w:cs="Arial"/>
          <w:sz w:val="22"/>
          <w:szCs w:val="22"/>
        </w:rPr>
        <w:t xml:space="preserve"> </w:t>
      </w:r>
      <w:r w:rsidR="00C65D40" w:rsidRPr="002B7E7C">
        <w:rPr>
          <w:rFonts w:ascii="Avenir LT Std 35 Light" w:eastAsia="Arial Unicode MS" w:hAnsi="Avenir LT Std 35 Light" w:cs="Arial"/>
          <w:sz w:val="22"/>
          <w:szCs w:val="22"/>
        </w:rPr>
        <w:t xml:space="preserve">submitted in 2019 </w:t>
      </w:r>
      <w:r w:rsidRPr="002B7E7C">
        <w:rPr>
          <w:rFonts w:ascii="Avenir LT Std 35 Light" w:eastAsia="Arial Unicode MS" w:hAnsi="Avenir LT Std 35 Light" w:cs="Arial"/>
          <w:sz w:val="22"/>
          <w:szCs w:val="22"/>
        </w:rPr>
        <w:t xml:space="preserve">may only </w:t>
      </w:r>
      <w:r w:rsidR="00C65D40" w:rsidRPr="002B7E7C">
        <w:rPr>
          <w:rFonts w:ascii="Avenir LT Std 35 Light" w:eastAsia="Arial Unicode MS" w:hAnsi="Avenir LT Std 35 Light" w:cs="Arial"/>
          <w:sz w:val="22"/>
          <w:szCs w:val="22"/>
        </w:rPr>
        <w:t>claim</w:t>
      </w:r>
      <w:r w:rsidRPr="002B7E7C">
        <w:rPr>
          <w:rFonts w:ascii="Avenir LT Std 35 Light" w:eastAsia="Arial Unicode MS" w:hAnsi="Avenir LT Std 35 Light" w:cs="Arial"/>
          <w:sz w:val="22"/>
          <w:szCs w:val="22"/>
        </w:rPr>
        <w:t xml:space="preserve"> generation </w:t>
      </w:r>
      <w:r w:rsidR="009571DB" w:rsidRPr="002B7E7C">
        <w:rPr>
          <w:rFonts w:ascii="Avenir LT Std 35 Light" w:eastAsia="Arial Unicode MS" w:hAnsi="Avenir LT Std 35 Light" w:cs="Arial"/>
          <w:sz w:val="22"/>
          <w:szCs w:val="22"/>
        </w:rPr>
        <w:t>from</w:t>
      </w:r>
      <w:r w:rsidRPr="002B7E7C">
        <w:rPr>
          <w:rFonts w:ascii="Avenir LT Std 35 Light" w:eastAsia="Arial Unicode MS" w:hAnsi="Avenir LT Std 35 Light" w:cs="Arial"/>
          <w:sz w:val="22"/>
          <w:szCs w:val="22"/>
        </w:rPr>
        <w:t xml:space="preserve"> </w:t>
      </w:r>
      <w:r w:rsidR="009571DB" w:rsidRPr="002B7E7C">
        <w:rPr>
          <w:rFonts w:ascii="Avenir LT Std 35 Light" w:eastAsia="Arial Unicode MS" w:hAnsi="Avenir LT Std 35 Light" w:cs="Arial"/>
          <w:sz w:val="22"/>
          <w:szCs w:val="22"/>
        </w:rPr>
        <w:t xml:space="preserve">the calendar year </w:t>
      </w:r>
      <w:r w:rsidR="00377F5C" w:rsidRPr="002B7E7C">
        <w:rPr>
          <w:rFonts w:ascii="Avenir LT Std 35 Light" w:eastAsia="Arial Unicode MS" w:hAnsi="Avenir LT Std 35 Light" w:cs="Arial"/>
          <w:sz w:val="22"/>
          <w:szCs w:val="22"/>
        </w:rPr>
        <w:t>2018</w:t>
      </w:r>
      <w:r w:rsidRPr="002B7E7C">
        <w:rPr>
          <w:rFonts w:ascii="Avenir LT Std 35 Light" w:eastAsia="Arial Unicode MS" w:hAnsi="Avenir LT Std 35 Light" w:cs="Arial"/>
          <w:sz w:val="22"/>
          <w:szCs w:val="22"/>
        </w:rPr>
        <w:t>.</w:t>
      </w:r>
    </w:p>
    <w:p w14:paraId="4619EA25" w14:textId="4A26C633" w:rsidR="00A70823" w:rsidRPr="00976E6C" w:rsidRDefault="00A70823" w:rsidP="00A70823">
      <w:pPr>
        <w:numPr>
          <w:ilvl w:val="0"/>
          <w:numId w:val="32"/>
        </w:numPr>
        <w:spacing w:before="120"/>
        <w:ind w:left="-360" w:right="792"/>
        <w:rPr>
          <w:rFonts w:ascii="Avenir LT Std 35 Light" w:eastAsia="Arial Unicode MS" w:hAnsi="Avenir LT Std 35 Light" w:cs="Arial"/>
          <w:sz w:val="22"/>
          <w:szCs w:val="22"/>
        </w:rPr>
      </w:pPr>
      <w:r w:rsidRPr="00976E6C">
        <w:rPr>
          <w:rFonts w:ascii="Avenir LT Std 35 Light" w:eastAsia="Arial Unicode MS" w:hAnsi="Avenir LT Std 35 Light" w:cs="Arial"/>
          <w:sz w:val="22"/>
          <w:szCs w:val="22"/>
        </w:rPr>
        <w:t>Pursuant to section</w:t>
      </w:r>
      <w:r w:rsidRPr="00976E6C">
        <w:rPr>
          <w:rFonts w:ascii="Avenir LT Std 35 Light" w:hAnsi="Avenir LT Std 35 Light" w:cs="Arial"/>
          <w:sz w:val="22"/>
          <w:szCs w:val="22"/>
        </w:rPr>
        <w:t xml:space="preserve"> 95841.1(b)(1)(E)</w:t>
      </w:r>
      <w:r w:rsidR="002B1250" w:rsidRPr="00976E6C">
        <w:rPr>
          <w:rFonts w:ascii="Avenir LT Std 35 Light" w:hAnsi="Avenir LT Std 35 Light" w:cs="Arial"/>
          <w:sz w:val="22"/>
          <w:szCs w:val="22"/>
        </w:rPr>
        <w:t xml:space="preserve"> of the Regulation</w:t>
      </w:r>
      <w:r w:rsidR="00D2321D" w:rsidRPr="00976E6C">
        <w:rPr>
          <w:rFonts w:ascii="Avenir LT Std 35 Light" w:hAnsi="Avenir LT Std 35 Light" w:cs="Arial"/>
          <w:sz w:val="22"/>
          <w:szCs w:val="22"/>
        </w:rPr>
        <w:t>,</w:t>
      </w:r>
      <w:r w:rsidRPr="00976E6C">
        <w:rPr>
          <w:rFonts w:ascii="Avenir LT Std 35 Light" w:hAnsi="Avenir LT Std 35 Light" w:cs="Arial"/>
          <w:sz w:val="22"/>
          <w:szCs w:val="22"/>
        </w:rPr>
        <w:t xml:space="preserve"> </w:t>
      </w:r>
      <w:r w:rsidRPr="00976E6C">
        <w:rPr>
          <w:rFonts w:ascii="Avenir LT Std 35 Light" w:eastAsia="Arial Unicode MS" w:hAnsi="Avenir LT Std 35 Light" w:cs="Arial"/>
          <w:sz w:val="22"/>
          <w:szCs w:val="22"/>
        </w:rPr>
        <w:t xml:space="preserve">VRE participants may not claim </w:t>
      </w:r>
      <w:r w:rsidR="00970904" w:rsidRPr="00976E6C">
        <w:rPr>
          <w:rFonts w:ascii="Avenir LT Std 35 Light" w:hAnsi="Avenir LT Std 35 Light" w:cs="Arial"/>
          <w:sz w:val="22"/>
          <w:szCs w:val="22"/>
        </w:rPr>
        <w:t>RECs</w:t>
      </w:r>
      <w:r w:rsidRPr="00976E6C">
        <w:rPr>
          <w:rFonts w:ascii="Avenir LT Std 35 Light" w:hAnsi="Avenir LT Std 35 Light" w:cs="Arial"/>
          <w:sz w:val="22"/>
          <w:szCs w:val="22"/>
        </w:rPr>
        <w:t xml:space="preserve"> or any claims to the emissions, or lack of emissions, for electricity for which they are seeking allowance retirement, in any other voluntary or mandatory program</w:t>
      </w:r>
      <w:r w:rsidRPr="00976E6C">
        <w:rPr>
          <w:rFonts w:ascii="Avenir LT Std 35 Light" w:eastAsia="Arial Unicode MS" w:hAnsi="Avenir LT Std 35 Light" w:cs="Arial"/>
          <w:sz w:val="22"/>
          <w:szCs w:val="22"/>
        </w:rPr>
        <w:t xml:space="preserve">. </w:t>
      </w:r>
      <w:r w:rsidR="0017077D" w:rsidRPr="00976E6C">
        <w:rPr>
          <w:rFonts w:ascii="Avenir LT Std 35 Light" w:eastAsia="Arial Unicode MS" w:hAnsi="Avenir LT Std 35 Light" w:cs="Arial"/>
          <w:sz w:val="22"/>
          <w:szCs w:val="22"/>
        </w:rPr>
        <w:t xml:space="preserve"> </w:t>
      </w:r>
      <w:r w:rsidR="00976E6C" w:rsidRPr="00976E6C">
        <w:rPr>
          <w:rFonts w:ascii="Avenir LT Std 35 Light" w:hAnsi="Avenir LT Std 35 Light"/>
          <w:sz w:val="22"/>
          <w:szCs w:val="22"/>
        </w:rPr>
        <w:t>CARB considers such use in another program to be a dual claim and prohibited.</w:t>
      </w:r>
      <w:r w:rsidR="007A385D">
        <w:rPr>
          <w:rFonts w:ascii="Avenir LT Std 35 Light" w:hAnsi="Avenir LT Std 35 Light"/>
          <w:sz w:val="22"/>
          <w:szCs w:val="22"/>
        </w:rPr>
        <w:t xml:space="preserve"> </w:t>
      </w:r>
      <w:r w:rsidR="00976E6C" w:rsidRPr="00976E6C">
        <w:rPr>
          <w:rFonts w:ascii="Avenir LT Std 35 Light" w:hAnsi="Avenir LT Std 35 Light"/>
          <w:sz w:val="22"/>
          <w:szCs w:val="22"/>
        </w:rPr>
        <w:t xml:space="preserve"> </w:t>
      </w:r>
      <w:r w:rsidRPr="00976E6C">
        <w:rPr>
          <w:rFonts w:ascii="Avenir LT Std 35 Light" w:eastAsia="Arial Unicode MS" w:hAnsi="Avenir LT Std 35 Light" w:cs="Arial"/>
          <w:sz w:val="22"/>
          <w:szCs w:val="22"/>
        </w:rPr>
        <w:t xml:space="preserve">This </w:t>
      </w:r>
      <w:r w:rsidR="00970904" w:rsidRPr="00976E6C">
        <w:rPr>
          <w:rFonts w:ascii="Avenir LT Std 35 Light" w:eastAsia="Arial Unicode MS" w:hAnsi="Avenir LT Std 35 Light" w:cs="Arial"/>
          <w:sz w:val="22"/>
          <w:szCs w:val="22"/>
        </w:rPr>
        <w:t>prohibition includes claims made for the purposes of</w:t>
      </w:r>
      <w:r w:rsidRPr="00976E6C">
        <w:rPr>
          <w:rFonts w:ascii="Avenir LT Std 35 Light" w:eastAsia="Arial Unicode MS" w:hAnsi="Avenir LT Std 35 Light" w:cs="Arial"/>
          <w:sz w:val="22"/>
          <w:szCs w:val="22"/>
        </w:rPr>
        <w:t xml:space="preserve"> the Low Carbon Fuel Standard Low-C</w:t>
      </w:r>
      <w:r w:rsidR="00970904" w:rsidRPr="00976E6C">
        <w:rPr>
          <w:rFonts w:ascii="Avenir LT Std 35 Light" w:eastAsia="Arial Unicode MS" w:hAnsi="Avenir LT Std 35 Light" w:cs="Arial"/>
          <w:sz w:val="22"/>
          <w:szCs w:val="22"/>
        </w:rPr>
        <w:t xml:space="preserve">arbon </w:t>
      </w:r>
      <w:r w:rsidRPr="00976E6C">
        <w:rPr>
          <w:rFonts w:ascii="Avenir LT Std 35 Light" w:eastAsia="Arial Unicode MS" w:hAnsi="Avenir LT Std 35 Light" w:cs="Arial"/>
          <w:sz w:val="22"/>
          <w:szCs w:val="22"/>
        </w:rPr>
        <w:t>I</w:t>
      </w:r>
      <w:r w:rsidR="00970904" w:rsidRPr="00976E6C">
        <w:rPr>
          <w:rFonts w:ascii="Avenir LT Std 35 Light" w:eastAsia="Arial Unicode MS" w:hAnsi="Avenir LT Std 35 Light" w:cs="Arial"/>
          <w:sz w:val="22"/>
          <w:szCs w:val="22"/>
        </w:rPr>
        <w:t>ntensity</w:t>
      </w:r>
      <w:r w:rsidRPr="00976E6C">
        <w:rPr>
          <w:rFonts w:ascii="Avenir LT Std 35 Light" w:eastAsia="Arial Unicode MS" w:hAnsi="Avenir LT Std 35 Light" w:cs="Arial"/>
          <w:sz w:val="22"/>
          <w:szCs w:val="22"/>
        </w:rPr>
        <w:t xml:space="preserve"> Electricity</w:t>
      </w:r>
      <w:r w:rsidR="00970904" w:rsidRPr="00976E6C">
        <w:rPr>
          <w:rFonts w:ascii="Avenir LT Std 35 Light" w:eastAsia="Arial Unicode MS" w:hAnsi="Avenir LT Std 35 Light" w:cs="Arial"/>
          <w:sz w:val="22"/>
          <w:szCs w:val="22"/>
        </w:rPr>
        <w:t xml:space="preserve"> pathway</w:t>
      </w:r>
      <w:r w:rsidRPr="00976E6C">
        <w:rPr>
          <w:rFonts w:ascii="Avenir LT Std 35 Light" w:eastAsia="Arial Unicode MS" w:hAnsi="Avenir LT Std 35 Light" w:cs="Arial"/>
          <w:sz w:val="22"/>
          <w:szCs w:val="22"/>
        </w:rPr>
        <w:t xml:space="preserve">. </w:t>
      </w:r>
      <w:r w:rsidR="00976E6C">
        <w:rPr>
          <w:rFonts w:ascii="Avenir LT Std 35 Light" w:eastAsia="Arial Unicode MS" w:hAnsi="Avenir LT Std 35 Light" w:cs="Arial"/>
          <w:sz w:val="22"/>
          <w:szCs w:val="22"/>
        </w:rPr>
        <w:t xml:space="preserve"> </w:t>
      </w:r>
      <w:r w:rsidR="00976E6C" w:rsidRPr="00976E6C">
        <w:rPr>
          <w:rFonts w:ascii="Avenir LT Std 35 Light" w:eastAsia="Arial Unicode MS" w:hAnsi="Avenir LT Std 35 Light" w:cs="Arial"/>
          <w:sz w:val="22"/>
          <w:szCs w:val="22"/>
        </w:rPr>
        <w:t xml:space="preserve">VRE applications found to have dual claims on RECs, emissions or lack of emissions for electricity for which the participant is seeking CARB allowance retirement </w:t>
      </w:r>
      <w:proofErr w:type="gramStart"/>
      <w:r w:rsidR="00976E6C" w:rsidRPr="00976E6C">
        <w:rPr>
          <w:rFonts w:ascii="Avenir LT Std 35 Light" w:eastAsia="Arial Unicode MS" w:hAnsi="Avenir LT Std 35 Light" w:cs="Arial"/>
          <w:sz w:val="22"/>
          <w:szCs w:val="22"/>
        </w:rPr>
        <w:t>will be rejected</w:t>
      </w:r>
      <w:proofErr w:type="gramEnd"/>
      <w:r w:rsidR="00976E6C" w:rsidRPr="00976E6C">
        <w:rPr>
          <w:rFonts w:ascii="Avenir LT Std 35 Light" w:eastAsia="Arial Unicode MS" w:hAnsi="Avenir LT Std 35 Light" w:cs="Arial"/>
          <w:sz w:val="22"/>
          <w:szCs w:val="22"/>
        </w:rPr>
        <w:t xml:space="preserve"> by CARB, and VRE allowance retirements later discovered to be based on dual claims on RECs will be invalidated and designated as such on the VRE webpage.</w:t>
      </w:r>
      <w:r w:rsidR="00FD1BDE">
        <w:rPr>
          <w:rFonts w:ascii="Avenir LT Std 55 Roman" w:eastAsia="Arial Unicode MS" w:hAnsi="Avenir LT Std 55 Roman" w:cs="Arial"/>
        </w:rPr>
        <w:t xml:space="preserve">  </w:t>
      </w:r>
      <w:r w:rsidR="00953048">
        <w:rPr>
          <w:rFonts w:ascii="Avenir LT Std 35 Light" w:eastAsia="Arial Unicode MS" w:hAnsi="Avenir LT Std 35 Light" w:cs="Arial"/>
          <w:sz w:val="22"/>
          <w:szCs w:val="22"/>
        </w:rPr>
        <w:t>Dual</w:t>
      </w:r>
      <w:r w:rsidR="00AC74A9" w:rsidRPr="00976E6C">
        <w:rPr>
          <w:rFonts w:ascii="Avenir LT Std 35 Light" w:eastAsia="Arial Unicode MS" w:hAnsi="Avenir LT Std 35 Light" w:cs="Arial"/>
          <w:sz w:val="22"/>
          <w:szCs w:val="22"/>
        </w:rPr>
        <w:t xml:space="preserve"> claims</w:t>
      </w:r>
      <w:r w:rsidR="00953048">
        <w:rPr>
          <w:rFonts w:ascii="Avenir LT Std 35 Light" w:eastAsia="Arial Unicode MS" w:hAnsi="Avenir LT Std 35 Light" w:cs="Arial"/>
          <w:sz w:val="22"/>
          <w:szCs w:val="22"/>
        </w:rPr>
        <w:t xml:space="preserve"> on RECs</w:t>
      </w:r>
      <w:r w:rsidR="00AC74A9" w:rsidRPr="00976E6C">
        <w:rPr>
          <w:rFonts w:ascii="Avenir LT Std 35 Light" w:eastAsia="Arial Unicode MS" w:hAnsi="Avenir LT Std 35 Light" w:cs="Arial"/>
          <w:sz w:val="22"/>
          <w:szCs w:val="22"/>
        </w:rPr>
        <w:t xml:space="preserve"> </w:t>
      </w:r>
      <w:r w:rsidR="00970904" w:rsidRPr="00976E6C">
        <w:rPr>
          <w:rFonts w:ascii="Avenir LT Std 35 Light" w:eastAsia="Arial Unicode MS" w:hAnsi="Avenir LT Std 35 Light" w:cs="Arial"/>
          <w:sz w:val="22"/>
          <w:szCs w:val="22"/>
        </w:rPr>
        <w:t xml:space="preserve">may be subject to </w:t>
      </w:r>
      <w:r w:rsidR="00FA45B3" w:rsidRPr="00976E6C">
        <w:rPr>
          <w:rFonts w:ascii="Avenir LT Std 35 Light" w:eastAsia="Arial Unicode MS" w:hAnsi="Avenir LT Std 35 Light" w:cs="Arial"/>
          <w:sz w:val="22"/>
          <w:szCs w:val="22"/>
        </w:rPr>
        <w:t>legal</w:t>
      </w:r>
      <w:r w:rsidR="00970904" w:rsidRPr="00976E6C">
        <w:rPr>
          <w:rFonts w:ascii="Avenir LT Std 35 Light" w:eastAsia="Arial Unicode MS" w:hAnsi="Avenir LT Std 35 Light" w:cs="Arial"/>
          <w:sz w:val="22"/>
          <w:szCs w:val="22"/>
        </w:rPr>
        <w:t xml:space="preserve"> action</w:t>
      </w:r>
      <w:r w:rsidR="000D6791" w:rsidRPr="00976E6C">
        <w:rPr>
          <w:rFonts w:ascii="Avenir LT Std 35 Light" w:eastAsia="Arial Unicode MS" w:hAnsi="Avenir LT Std 35 Light" w:cs="Arial"/>
          <w:sz w:val="22"/>
          <w:szCs w:val="22"/>
        </w:rPr>
        <w:t xml:space="preserve"> pursuant to the Regulation</w:t>
      </w:r>
      <w:r w:rsidR="00970904" w:rsidRPr="00976E6C">
        <w:rPr>
          <w:rFonts w:ascii="Avenir LT Std 35 Light" w:eastAsia="Arial Unicode MS" w:hAnsi="Avenir LT Std 35 Light" w:cs="Arial"/>
          <w:sz w:val="22"/>
          <w:szCs w:val="22"/>
        </w:rPr>
        <w:t>.</w:t>
      </w:r>
    </w:p>
    <w:p w14:paraId="2A0E3850" w14:textId="59DE7B71" w:rsidR="00A70823" w:rsidRPr="007A385D" w:rsidRDefault="00A70823" w:rsidP="00A70823">
      <w:pPr>
        <w:spacing w:before="120"/>
        <w:ind w:left="-720" w:right="792"/>
        <w:rPr>
          <w:rFonts w:ascii="Avenir LT Std 35 Light" w:eastAsia="Arial Unicode MS" w:hAnsi="Avenir LT Std 35 Light" w:cs="Arial"/>
          <w:sz w:val="22"/>
          <w:szCs w:val="22"/>
        </w:rPr>
      </w:pPr>
    </w:p>
    <w:p w14:paraId="7479E177" w14:textId="02C52F13" w:rsidR="007C4238" w:rsidRPr="002B7E7C" w:rsidRDefault="00566A86" w:rsidP="007345BF">
      <w:pPr>
        <w:pBdr>
          <w:bottom w:val="single" w:sz="12" w:space="1" w:color="auto"/>
        </w:pBdr>
        <w:ind w:left="-1080" w:right="432"/>
        <w:rPr>
          <w:rFonts w:ascii="Avenir LT Std 35 Light" w:hAnsi="Avenir LT Std 35 Light" w:cs="Arial"/>
          <w:sz w:val="22"/>
          <w:szCs w:val="22"/>
        </w:rPr>
      </w:pPr>
      <w:r w:rsidRPr="002B7E7C">
        <w:rPr>
          <w:rFonts w:ascii="Avenir LT Std 35 Light" w:hAnsi="Avenir LT Std 35 Light" w:cs="Arial"/>
          <w:b/>
          <w:sz w:val="22"/>
          <w:szCs w:val="22"/>
        </w:rPr>
        <w:t>Submitting Completed VRE Applications</w:t>
      </w:r>
    </w:p>
    <w:p w14:paraId="329496D0" w14:textId="44565B15" w:rsidR="00566A86" w:rsidRPr="002B7E7C" w:rsidRDefault="00566A86" w:rsidP="00566A86">
      <w:pPr>
        <w:spacing w:before="120"/>
        <w:ind w:left="-1080" w:right="346"/>
        <w:rPr>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 xml:space="preserve">Applications for the retirement of allowances from the VRE Reserve Account are due by July 1 of the year following the year the </w:t>
      </w:r>
      <w:r w:rsidR="007A385D">
        <w:rPr>
          <w:rFonts w:ascii="Avenir LT Std 35 Light" w:eastAsia="Arial Unicode MS" w:hAnsi="Avenir LT Std 35 Light" w:cs="Arial"/>
          <w:sz w:val="22"/>
          <w:szCs w:val="22"/>
        </w:rPr>
        <w:t>VRE</w:t>
      </w:r>
      <w:r w:rsidRPr="002B7E7C">
        <w:rPr>
          <w:rFonts w:ascii="Avenir LT Std 35 Light" w:eastAsia="Arial Unicode MS" w:hAnsi="Avenir LT Std 35 Light" w:cs="Arial"/>
          <w:sz w:val="22"/>
          <w:szCs w:val="22"/>
        </w:rPr>
        <w:t xml:space="preserve"> was generated.  </w:t>
      </w:r>
      <w:r w:rsidR="00041903" w:rsidRPr="002B7E7C">
        <w:rPr>
          <w:rFonts w:ascii="Avenir LT Std 35 Light" w:eastAsia="Arial Unicode MS" w:hAnsi="Avenir LT Std 35 Light" w:cs="Arial"/>
          <w:sz w:val="22"/>
          <w:szCs w:val="22"/>
        </w:rPr>
        <w:t>Submit the signed application and all supporting documentation, as well as</w:t>
      </w:r>
      <w:r w:rsidR="00E23FA6" w:rsidRPr="002B7E7C">
        <w:rPr>
          <w:rFonts w:ascii="Avenir LT Std 35 Light" w:eastAsia="Arial Unicode MS" w:hAnsi="Avenir LT Std 35 Light" w:cs="Arial"/>
          <w:sz w:val="22"/>
          <w:szCs w:val="22"/>
        </w:rPr>
        <w:t xml:space="preserve"> </w:t>
      </w:r>
      <w:r w:rsidR="00041903" w:rsidRPr="002B7E7C">
        <w:rPr>
          <w:rFonts w:ascii="Avenir LT Std 35 Light" w:eastAsia="Arial Unicode MS" w:hAnsi="Avenir LT Std 35 Light" w:cs="Arial"/>
          <w:sz w:val="22"/>
          <w:szCs w:val="22"/>
        </w:rPr>
        <w:t>Excel version</w:t>
      </w:r>
      <w:r w:rsidR="00E23FA6" w:rsidRPr="002B7E7C">
        <w:rPr>
          <w:rFonts w:ascii="Avenir LT Std 35 Light" w:eastAsia="Arial Unicode MS" w:hAnsi="Avenir LT Std 35 Light" w:cs="Arial"/>
          <w:sz w:val="22"/>
          <w:szCs w:val="22"/>
        </w:rPr>
        <w:t>s of</w:t>
      </w:r>
      <w:r w:rsidR="00041903" w:rsidRPr="002B7E7C">
        <w:rPr>
          <w:rFonts w:ascii="Avenir LT Std 35 Light" w:eastAsia="Arial Unicode MS" w:hAnsi="Avenir LT Std 35 Light" w:cs="Arial"/>
          <w:sz w:val="22"/>
          <w:szCs w:val="22"/>
        </w:rPr>
        <w:t xml:space="preserve"> VRE Generator Form</w:t>
      </w:r>
      <w:r w:rsidR="00E23FA6" w:rsidRPr="002B7E7C">
        <w:rPr>
          <w:rFonts w:ascii="Avenir LT Std 35 Light" w:eastAsia="Arial Unicode MS" w:hAnsi="Avenir LT Std 35 Light" w:cs="Arial"/>
          <w:sz w:val="22"/>
          <w:szCs w:val="22"/>
        </w:rPr>
        <w:t>s</w:t>
      </w:r>
      <w:r w:rsidR="00041903" w:rsidRPr="002B7E7C">
        <w:rPr>
          <w:rFonts w:ascii="Avenir LT Std 35 Light" w:eastAsia="Arial Unicode MS" w:hAnsi="Avenir LT Std 35 Light" w:cs="Arial"/>
          <w:sz w:val="22"/>
          <w:szCs w:val="22"/>
        </w:rPr>
        <w:t xml:space="preserve"> and </w:t>
      </w:r>
      <w:r w:rsidR="00E23FA6" w:rsidRPr="002B7E7C">
        <w:rPr>
          <w:rFonts w:ascii="Avenir LT Std 35 Light" w:eastAsia="Arial Unicode MS" w:hAnsi="Avenir LT Std 35 Light" w:cs="Arial"/>
          <w:sz w:val="22"/>
          <w:szCs w:val="22"/>
        </w:rPr>
        <w:t xml:space="preserve">both </w:t>
      </w:r>
      <w:r w:rsidR="00765EE8" w:rsidRPr="002B7E7C">
        <w:rPr>
          <w:rFonts w:ascii="Avenir LT Std 35 Light" w:eastAsia="Arial Unicode MS" w:hAnsi="Avenir LT Std 35 Light" w:cs="Arial"/>
          <w:sz w:val="22"/>
          <w:szCs w:val="22"/>
        </w:rPr>
        <w:t>PDF</w:t>
      </w:r>
      <w:r w:rsidR="00041903" w:rsidRPr="002B7E7C">
        <w:rPr>
          <w:rFonts w:ascii="Avenir LT Std 35 Light" w:eastAsia="Arial Unicode MS" w:hAnsi="Avenir LT Std 35 Light" w:cs="Arial"/>
          <w:sz w:val="22"/>
          <w:szCs w:val="22"/>
        </w:rPr>
        <w:t xml:space="preserve"> and </w:t>
      </w:r>
      <w:r w:rsidR="00E23FA6" w:rsidRPr="002B7E7C">
        <w:rPr>
          <w:rFonts w:ascii="Avenir LT Std 35 Light" w:eastAsia="Arial Unicode MS" w:hAnsi="Avenir LT Std 35 Light" w:cs="Arial"/>
          <w:sz w:val="22"/>
          <w:szCs w:val="22"/>
        </w:rPr>
        <w:t>E</w:t>
      </w:r>
      <w:r w:rsidR="00041903" w:rsidRPr="002B7E7C">
        <w:rPr>
          <w:rFonts w:ascii="Avenir LT Std 35 Light" w:eastAsia="Arial Unicode MS" w:hAnsi="Avenir LT Std 35 Light" w:cs="Arial"/>
          <w:sz w:val="22"/>
          <w:szCs w:val="22"/>
        </w:rPr>
        <w:t>xcel versions of the WREGIS REC Retirement Report, via email to</w:t>
      </w:r>
      <w:r w:rsidR="002D6DCC" w:rsidRPr="002B7E7C">
        <w:rPr>
          <w:rFonts w:ascii="Avenir LT Std 35 Light" w:hAnsi="Avenir LT Std 35 Light" w:cs="Arial"/>
          <w:sz w:val="22"/>
          <w:szCs w:val="22"/>
        </w:rPr>
        <w:t xml:space="preserve"> </w:t>
      </w:r>
      <w:hyperlink r:id="rId9" w:history="1">
        <w:r w:rsidR="00041903" w:rsidRPr="002B7E7C">
          <w:rPr>
            <w:rStyle w:val="Hyperlink"/>
            <w:rFonts w:ascii="Avenir LT Std 35 Light" w:eastAsia="Arial Unicode MS" w:hAnsi="Avenir LT Std 35 Light" w:cs="Arial"/>
            <w:sz w:val="22"/>
            <w:szCs w:val="22"/>
          </w:rPr>
          <w:t>vreprogram@arb.ca.gov</w:t>
        </w:r>
      </w:hyperlink>
      <w:r w:rsidR="002D6DCC" w:rsidRPr="002B7E7C">
        <w:rPr>
          <w:rStyle w:val="Hyperlink"/>
          <w:rFonts w:ascii="Avenir LT Std 35 Light" w:eastAsia="Arial Unicode MS" w:hAnsi="Avenir LT Std 35 Light" w:cs="Arial"/>
          <w:sz w:val="22"/>
          <w:szCs w:val="22"/>
        </w:rPr>
        <w:t>.</w:t>
      </w:r>
      <w:r w:rsidR="00722DD8" w:rsidRPr="002B7E7C">
        <w:rPr>
          <w:rFonts w:ascii="Avenir LT Std 35 Light" w:eastAsia="Arial Unicode MS" w:hAnsi="Avenir LT Std 35 Light" w:cs="Arial"/>
          <w:sz w:val="22"/>
          <w:szCs w:val="22"/>
        </w:rPr>
        <w:t xml:space="preserve">  A complete application must include:</w:t>
      </w:r>
    </w:p>
    <w:p w14:paraId="0E7FBB8B" w14:textId="22CEFE07" w:rsidR="00C81296" w:rsidRPr="002B7E7C" w:rsidRDefault="00722DD8" w:rsidP="00C81296">
      <w:pPr>
        <w:numPr>
          <w:ilvl w:val="0"/>
          <w:numId w:val="41"/>
        </w:numPr>
        <w:spacing w:before="120"/>
        <w:ind w:left="-360" w:right="792"/>
        <w:rPr>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A PDF version of the VRE Application that includes the signe</w:t>
      </w:r>
      <w:r w:rsidR="00C81296" w:rsidRPr="002B7E7C">
        <w:rPr>
          <w:rFonts w:ascii="Avenir LT Std 35 Light" w:eastAsia="Arial Unicode MS" w:hAnsi="Avenir LT Std 35 Light" w:cs="Arial"/>
          <w:sz w:val="22"/>
          <w:szCs w:val="22"/>
        </w:rPr>
        <w:t>d attestations</w:t>
      </w:r>
      <w:r w:rsidR="00E23FA6" w:rsidRPr="002B7E7C">
        <w:rPr>
          <w:rFonts w:ascii="Avenir LT Std 35 Light" w:eastAsia="Arial Unicode MS" w:hAnsi="Avenir LT Std 35 Light" w:cs="Arial"/>
          <w:sz w:val="22"/>
          <w:szCs w:val="22"/>
        </w:rPr>
        <w:t xml:space="preserve"> in Part IV</w:t>
      </w:r>
      <w:r w:rsidR="00C81296" w:rsidRPr="002B7E7C">
        <w:rPr>
          <w:rFonts w:ascii="Avenir LT Std 35 Light" w:eastAsia="Arial Unicode MS" w:hAnsi="Avenir LT Std 35 Light" w:cs="Arial"/>
          <w:sz w:val="22"/>
          <w:szCs w:val="22"/>
        </w:rPr>
        <w:t>;</w:t>
      </w:r>
    </w:p>
    <w:p w14:paraId="647076FD" w14:textId="18C7AC58" w:rsidR="00722DD8" w:rsidRPr="002B7E7C" w:rsidRDefault="00722DD8" w:rsidP="00C81296">
      <w:pPr>
        <w:numPr>
          <w:ilvl w:val="0"/>
          <w:numId w:val="41"/>
        </w:numPr>
        <w:spacing w:before="120"/>
        <w:ind w:left="-360" w:right="792"/>
        <w:rPr>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Excel</w:t>
      </w:r>
      <w:r w:rsidR="00566A86" w:rsidRPr="002B7E7C">
        <w:rPr>
          <w:rFonts w:ascii="Avenir LT Std 35 Light" w:eastAsia="Arial Unicode MS" w:hAnsi="Avenir LT Std 35 Light" w:cs="Arial"/>
          <w:sz w:val="22"/>
          <w:szCs w:val="22"/>
        </w:rPr>
        <w:t xml:space="preserve"> version</w:t>
      </w:r>
      <w:r w:rsidRPr="002B7E7C">
        <w:rPr>
          <w:rFonts w:ascii="Avenir LT Std 35 Light" w:eastAsia="Arial Unicode MS" w:hAnsi="Avenir LT Std 35 Light" w:cs="Arial"/>
          <w:sz w:val="22"/>
          <w:szCs w:val="22"/>
        </w:rPr>
        <w:t>s</w:t>
      </w:r>
      <w:r w:rsidR="00566A86" w:rsidRPr="002B7E7C">
        <w:rPr>
          <w:rFonts w:ascii="Avenir LT Std 35 Light" w:eastAsia="Arial Unicode MS" w:hAnsi="Avenir LT Std 35 Light" w:cs="Arial"/>
          <w:sz w:val="22"/>
          <w:szCs w:val="22"/>
        </w:rPr>
        <w:t xml:space="preserve"> of </w:t>
      </w:r>
      <w:r w:rsidRPr="002B7E7C">
        <w:rPr>
          <w:rFonts w:ascii="Avenir LT Std 35 Light" w:eastAsia="Arial Unicode MS" w:hAnsi="Avenir LT Std 35 Light" w:cs="Arial"/>
          <w:sz w:val="22"/>
          <w:szCs w:val="22"/>
        </w:rPr>
        <w:t>VRE Generator Forms, if needed</w:t>
      </w:r>
      <w:r w:rsidR="00C81296" w:rsidRPr="002B7E7C">
        <w:rPr>
          <w:rFonts w:ascii="Avenir LT Std 35 Light" w:eastAsia="Arial Unicode MS" w:hAnsi="Avenir LT Std 35 Light" w:cs="Arial"/>
          <w:sz w:val="22"/>
          <w:szCs w:val="22"/>
        </w:rPr>
        <w:t xml:space="preserve"> in Part II</w:t>
      </w:r>
      <w:r w:rsidRPr="002B7E7C">
        <w:rPr>
          <w:rFonts w:ascii="Avenir LT Std 35 Light" w:eastAsia="Arial Unicode MS" w:hAnsi="Avenir LT Std 35 Light" w:cs="Arial"/>
          <w:sz w:val="22"/>
          <w:szCs w:val="22"/>
        </w:rPr>
        <w:t>;</w:t>
      </w:r>
    </w:p>
    <w:p w14:paraId="3F2B61EB" w14:textId="1596EEAB" w:rsidR="00C81296" w:rsidRPr="002B7E7C" w:rsidRDefault="00C81296" w:rsidP="00C81296">
      <w:pPr>
        <w:numPr>
          <w:ilvl w:val="0"/>
          <w:numId w:val="41"/>
        </w:numPr>
        <w:spacing w:before="120"/>
        <w:ind w:left="-360" w:right="792"/>
        <w:rPr>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PDF and Excel versions of the WREGIS REC Retirement Report, if appropriate for Part III; and</w:t>
      </w:r>
    </w:p>
    <w:p w14:paraId="5A4EDD74" w14:textId="1AE4E5BE" w:rsidR="00C81296" w:rsidRPr="002B7E7C" w:rsidRDefault="00C81296" w:rsidP="00C81296">
      <w:pPr>
        <w:numPr>
          <w:ilvl w:val="0"/>
          <w:numId w:val="41"/>
        </w:numPr>
        <w:spacing w:before="120"/>
        <w:ind w:left="-360" w:right="792"/>
        <w:rPr>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Any other supporting documentation needed to complete Part III.</w:t>
      </w:r>
    </w:p>
    <w:p w14:paraId="1FA4BC58" w14:textId="0B8B8D24" w:rsidR="00BD4973" w:rsidRPr="007A385D" w:rsidRDefault="00BD4973" w:rsidP="007A385D">
      <w:pPr>
        <w:spacing w:before="200" w:after="200"/>
        <w:ind w:left="-1080"/>
        <w:rPr>
          <w:rFonts w:ascii="Avenir LT Std 35 Light" w:hAnsi="Avenir LT Std 35 Light" w:cs="Arial"/>
          <w:color w:val="000000"/>
          <w:sz w:val="22"/>
          <w:szCs w:val="22"/>
          <w:lang w:val="en"/>
        </w:rPr>
      </w:pPr>
      <w:r w:rsidRPr="002B7E7C">
        <w:rPr>
          <w:rFonts w:ascii="Avenir LT Std 35 Light" w:hAnsi="Avenir LT Std 35 Light" w:cs="Arial"/>
          <w:color w:val="000000"/>
          <w:sz w:val="22"/>
          <w:szCs w:val="22"/>
          <w:lang w:val="en"/>
        </w:rPr>
        <w:t xml:space="preserve">If you </w:t>
      </w:r>
      <w:r w:rsidR="00722DD8" w:rsidRPr="002B7E7C">
        <w:rPr>
          <w:rFonts w:ascii="Avenir LT Std 35 Light" w:hAnsi="Avenir LT Std 35 Light" w:cs="Arial"/>
          <w:color w:val="000000"/>
          <w:sz w:val="22"/>
          <w:szCs w:val="22"/>
          <w:lang w:val="en"/>
        </w:rPr>
        <w:t xml:space="preserve">choose </w:t>
      </w:r>
      <w:r w:rsidRPr="002B7E7C">
        <w:rPr>
          <w:rFonts w:ascii="Avenir LT Std 35 Light" w:hAnsi="Avenir LT Std 35 Light" w:cs="Arial"/>
          <w:color w:val="000000"/>
          <w:sz w:val="22"/>
          <w:szCs w:val="22"/>
          <w:lang w:val="en"/>
        </w:rPr>
        <w:t xml:space="preserve">to submit </w:t>
      </w:r>
      <w:r w:rsidR="00C81296" w:rsidRPr="002B7E7C">
        <w:rPr>
          <w:rFonts w:ascii="Avenir LT Std 35 Light" w:hAnsi="Avenir LT Std 35 Light" w:cs="Arial"/>
          <w:color w:val="000000"/>
          <w:sz w:val="22"/>
          <w:szCs w:val="22"/>
          <w:lang w:val="en"/>
        </w:rPr>
        <w:t>a hard copy version of your application package</w:t>
      </w:r>
      <w:r w:rsidRPr="002B7E7C">
        <w:rPr>
          <w:rFonts w:ascii="Avenir LT Std 35 Light" w:hAnsi="Avenir LT Std 35 Light" w:cs="Arial"/>
          <w:color w:val="000000"/>
          <w:sz w:val="22"/>
          <w:szCs w:val="22"/>
          <w:lang w:val="en"/>
        </w:rPr>
        <w:t xml:space="preserve">, </w:t>
      </w:r>
      <w:r w:rsidR="00722DD8" w:rsidRPr="002B7E7C">
        <w:rPr>
          <w:rFonts w:ascii="Avenir LT Std 35 Light" w:hAnsi="Avenir LT Std 35 Light" w:cs="Arial"/>
          <w:color w:val="000000"/>
          <w:sz w:val="22"/>
          <w:szCs w:val="22"/>
          <w:lang w:val="en"/>
        </w:rPr>
        <w:t xml:space="preserve">mail </w:t>
      </w:r>
      <w:r w:rsidR="00C81296" w:rsidRPr="002B7E7C">
        <w:rPr>
          <w:rFonts w:ascii="Avenir LT Std 35 Light" w:hAnsi="Avenir LT Std 35 Light" w:cs="Arial"/>
          <w:color w:val="000000"/>
          <w:sz w:val="22"/>
          <w:szCs w:val="22"/>
          <w:lang w:val="en"/>
        </w:rPr>
        <w:t xml:space="preserve">it </w:t>
      </w:r>
      <w:r w:rsidR="00722DD8" w:rsidRPr="002B7E7C">
        <w:rPr>
          <w:rFonts w:ascii="Avenir LT Std 35 Light" w:hAnsi="Avenir LT Std 35 Light" w:cs="Arial"/>
          <w:color w:val="000000"/>
          <w:sz w:val="22"/>
          <w:szCs w:val="22"/>
          <w:lang w:val="en"/>
        </w:rPr>
        <w:t>to</w:t>
      </w:r>
      <w:r w:rsidRPr="002B7E7C">
        <w:rPr>
          <w:rFonts w:ascii="Avenir LT Std 35 Light" w:hAnsi="Avenir LT Std 35 Light" w:cs="Arial"/>
          <w:color w:val="000000"/>
          <w:sz w:val="22"/>
          <w:szCs w:val="22"/>
          <w:lang w:val="en"/>
        </w:rPr>
        <w:t>:</w:t>
      </w:r>
    </w:p>
    <w:p w14:paraId="316D7AF4" w14:textId="77777777" w:rsidR="00566A86" w:rsidRPr="002B7E7C" w:rsidRDefault="00566A86" w:rsidP="007A385D">
      <w:pPr>
        <w:tabs>
          <w:tab w:val="left" w:pos="9540"/>
        </w:tabs>
        <w:ind w:left="1440"/>
        <w:rPr>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California Air Resources Board</w:t>
      </w:r>
    </w:p>
    <w:p w14:paraId="6673FEE8" w14:textId="77777777" w:rsidR="007C4238" w:rsidRPr="002B7E7C" w:rsidRDefault="007C4238" w:rsidP="007A385D">
      <w:pPr>
        <w:tabs>
          <w:tab w:val="left" w:pos="9540"/>
        </w:tabs>
        <w:ind w:left="1440"/>
        <w:rPr>
          <w:rFonts w:ascii="Avenir LT Std 35 Light" w:eastAsia="Arial Unicode MS" w:hAnsi="Avenir LT Std 35 Light" w:cs="Arial"/>
          <w:sz w:val="22"/>
          <w:szCs w:val="22"/>
        </w:rPr>
      </w:pPr>
      <w:r w:rsidRPr="002B7E7C">
        <w:rPr>
          <w:rFonts w:ascii="Avenir LT Std 35 Light" w:hAnsi="Avenir LT Std 35 Light" w:cs="Arial"/>
          <w:sz w:val="22"/>
          <w:szCs w:val="22"/>
        </w:rPr>
        <w:t>Voluntary Renewable Electricity Program Administrator</w:t>
      </w:r>
    </w:p>
    <w:p w14:paraId="270D7586" w14:textId="50863F17" w:rsidR="007C4238" w:rsidRPr="002B7E7C" w:rsidRDefault="00566A86" w:rsidP="007A385D">
      <w:pPr>
        <w:tabs>
          <w:tab w:val="left" w:pos="9540"/>
        </w:tabs>
        <w:ind w:left="1440"/>
        <w:rPr>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Climate Change Program Evaluation Branch</w:t>
      </w:r>
      <w:r w:rsidR="003167FF" w:rsidRPr="002B7E7C">
        <w:rPr>
          <w:rFonts w:ascii="Avenir LT Std 35 Light" w:eastAsia="Arial Unicode MS" w:hAnsi="Avenir LT Std 35 Light" w:cs="Arial"/>
          <w:sz w:val="22"/>
          <w:szCs w:val="22"/>
        </w:rPr>
        <w:t>, 6</w:t>
      </w:r>
      <w:r w:rsidR="003167FF" w:rsidRPr="002B7E7C">
        <w:rPr>
          <w:rFonts w:ascii="Avenir LT Std 35 Light" w:eastAsia="Arial Unicode MS" w:hAnsi="Avenir LT Std 35 Light" w:cs="Arial"/>
          <w:sz w:val="22"/>
          <w:szCs w:val="22"/>
          <w:vertAlign w:val="superscript"/>
        </w:rPr>
        <w:t>th</w:t>
      </w:r>
      <w:r w:rsidR="003167FF" w:rsidRPr="002B7E7C">
        <w:rPr>
          <w:rFonts w:ascii="Avenir LT Std 35 Light" w:eastAsia="Arial Unicode MS" w:hAnsi="Avenir LT Std 35 Light" w:cs="Arial"/>
          <w:sz w:val="22"/>
          <w:szCs w:val="22"/>
        </w:rPr>
        <w:t xml:space="preserve"> Floor</w:t>
      </w:r>
    </w:p>
    <w:p w14:paraId="4A62610F" w14:textId="77777777" w:rsidR="007C4238" w:rsidRPr="002B7E7C" w:rsidRDefault="003167FF" w:rsidP="007A385D">
      <w:pPr>
        <w:tabs>
          <w:tab w:val="left" w:pos="9540"/>
        </w:tabs>
        <w:ind w:left="1440"/>
        <w:rPr>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1001 “I” Street</w:t>
      </w:r>
    </w:p>
    <w:p w14:paraId="3B324BF3" w14:textId="77777777" w:rsidR="007C4238" w:rsidRPr="002B7E7C" w:rsidRDefault="007C4238" w:rsidP="007A385D">
      <w:pPr>
        <w:tabs>
          <w:tab w:val="left" w:pos="9540"/>
        </w:tabs>
        <w:spacing w:after="200"/>
        <w:ind w:left="1440"/>
        <w:rPr>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Sacramento, CA 9581</w:t>
      </w:r>
      <w:r w:rsidR="003167FF" w:rsidRPr="002B7E7C">
        <w:rPr>
          <w:rFonts w:ascii="Avenir LT Std 35 Light" w:eastAsia="Arial Unicode MS" w:hAnsi="Avenir LT Std 35 Light" w:cs="Arial"/>
          <w:sz w:val="22"/>
          <w:szCs w:val="22"/>
        </w:rPr>
        <w:t>4</w:t>
      </w:r>
    </w:p>
    <w:p w14:paraId="08C45A19" w14:textId="0860DADF" w:rsidR="007A385D" w:rsidRDefault="00275B9E" w:rsidP="00CF52AD">
      <w:pPr>
        <w:ind w:left="-1080" w:right="432"/>
        <w:rPr>
          <w:rStyle w:val="Hyperlink"/>
          <w:rFonts w:ascii="Avenir LT Std 35 Light" w:eastAsia="Arial Unicode MS" w:hAnsi="Avenir LT Std 35 Light" w:cs="Arial"/>
          <w:sz w:val="22"/>
          <w:szCs w:val="22"/>
        </w:rPr>
      </w:pPr>
      <w:r w:rsidRPr="002B7E7C">
        <w:rPr>
          <w:rFonts w:ascii="Avenir LT Std 35 Light" w:eastAsia="Arial Unicode MS" w:hAnsi="Avenir LT Std 35 Light" w:cs="Arial"/>
          <w:sz w:val="22"/>
          <w:szCs w:val="22"/>
        </w:rPr>
        <w:t xml:space="preserve">This </w:t>
      </w:r>
      <w:r w:rsidR="00C81296" w:rsidRPr="002B7E7C">
        <w:rPr>
          <w:rFonts w:ascii="Avenir LT Std 35 Light" w:eastAsia="Arial Unicode MS" w:hAnsi="Avenir LT Std 35 Light" w:cs="Arial"/>
          <w:sz w:val="22"/>
          <w:szCs w:val="22"/>
        </w:rPr>
        <w:t xml:space="preserve">VRE Application </w:t>
      </w:r>
      <w:r w:rsidRPr="002B7E7C">
        <w:rPr>
          <w:rFonts w:ascii="Avenir LT Std 35 Light" w:eastAsia="Arial Unicode MS" w:hAnsi="Avenir LT Std 35 Light" w:cs="Arial"/>
          <w:sz w:val="22"/>
          <w:szCs w:val="22"/>
        </w:rPr>
        <w:t xml:space="preserve">and the VRE Generator Form are available at </w:t>
      </w:r>
      <w:r w:rsidR="00C81296" w:rsidRPr="002B7E7C">
        <w:rPr>
          <w:rFonts w:ascii="Avenir LT Std 35 Light" w:eastAsia="Arial Unicode MS" w:hAnsi="Avenir LT Std 35 Light" w:cs="Arial"/>
          <w:sz w:val="22"/>
          <w:szCs w:val="22"/>
        </w:rPr>
        <w:t xml:space="preserve">CARB’s </w:t>
      </w:r>
      <w:hyperlink r:id="rId10" w:history="1">
        <w:r w:rsidRPr="002B7E7C">
          <w:rPr>
            <w:rStyle w:val="Hyperlink"/>
            <w:rFonts w:ascii="Avenir LT Std 35 Light" w:eastAsia="Arial Unicode MS" w:hAnsi="Avenir LT Std 35 Light" w:cs="Arial"/>
            <w:sz w:val="22"/>
            <w:szCs w:val="22"/>
          </w:rPr>
          <w:t xml:space="preserve">VRE </w:t>
        </w:r>
        <w:r w:rsidR="00C81296" w:rsidRPr="002B7E7C">
          <w:rPr>
            <w:rStyle w:val="Hyperlink"/>
            <w:rFonts w:ascii="Avenir LT Std 35 Light" w:eastAsia="Arial Unicode MS" w:hAnsi="Avenir LT Std 35 Light" w:cs="Arial"/>
            <w:sz w:val="22"/>
            <w:szCs w:val="22"/>
          </w:rPr>
          <w:t xml:space="preserve">Program </w:t>
        </w:r>
        <w:r w:rsidRPr="002B7E7C">
          <w:rPr>
            <w:rStyle w:val="Hyperlink"/>
            <w:rFonts w:ascii="Avenir LT Std 35 Light" w:eastAsia="Arial Unicode MS" w:hAnsi="Avenir LT Std 35 Light" w:cs="Arial"/>
            <w:sz w:val="22"/>
            <w:szCs w:val="22"/>
          </w:rPr>
          <w:t>website</w:t>
        </w:r>
      </w:hyperlink>
    </w:p>
    <w:p w14:paraId="06B9488D" w14:textId="77777777" w:rsidR="007A385D" w:rsidRDefault="007A385D">
      <w:pPr>
        <w:rPr>
          <w:rStyle w:val="Hyperlink"/>
          <w:rFonts w:ascii="Avenir LT Std 35 Light" w:eastAsia="Arial Unicode MS" w:hAnsi="Avenir LT Std 35 Light" w:cs="Arial"/>
          <w:sz w:val="22"/>
          <w:szCs w:val="22"/>
        </w:rPr>
      </w:pPr>
      <w:r>
        <w:rPr>
          <w:rStyle w:val="Hyperlink"/>
          <w:rFonts w:ascii="Avenir LT Std 35 Light" w:eastAsia="Arial Unicode MS" w:hAnsi="Avenir LT Std 35 Light" w:cs="Arial"/>
          <w:sz w:val="22"/>
          <w:szCs w:val="22"/>
        </w:rPr>
        <w:br w:type="page"/>
      </w:r>
    </w:p>
    <w:p w14:paraId="753FCA97" w14:textId="77777777" w:rsidR="007A385D" w:rsidRDefault="007A385D" w:rsidP="004E4C14">
      <w:pPr>
        <w:pBdr>
          <w:bottom w:val="single" w:sz="12" w:space="1" w:color="auto"/>
        </w:pBdr>
        <w:ind w:left="-1080" w:right="792"/>
        <w:rPr>
          <w:rFonts w:ascii="Avenir LT Std 35 Light" w:eastAsia="Arial Unicode MS" w:hAnsi="Avenir LT Std 35 Light" w:cs="Arial"/>
          <w:sz w:val="22"/>
          <w:szCs w:val="22"/>
        </w:rPr>
      </w:pPr>
    </w:p>
    <w:p w14:paraId="4D1C0028" w14:textId="20A1AB92" w:rsidR="00DF538D" w:rsidRPr="002B7E7C" w:rsidRDefault="00DF538D" w:rsidP="004E4C14">
      <w:pPr>
        <w:pBdr>
          <w:bottom w:val="single" w:sz="12" w:space="1" w:color="auto"/>
        </w:pBdr>
        <w:ind w:left="-1080" w:right="792"/>
        <w:rPr>
          <w:rFonts w:ascii="Avenir LT Std 35 Light" w:hAnsi="Avenir LT Std 35 Light" w:cs="Arial"/>
          <w:b/>
          <w:sz w:val="22"/>
          <w:szCs w:val="22"/>
        </w:rPr>
      </w:pPr>
      <w:r w:rsidRPr="002B7E7C">
        <w:rPr>
          <w:rFonts w:ascii="Avenir LT Std 35 Light" w:hAnsi="Avenir LT Std 35 Light" w:cs="Arial"/>
          <w:b/>
          <w:sz w:val="22"/>
          <w:szCs w:val="22"/>
        </w:rPr>
        <w:t xml:space="preserve">Detailed Instructions for </w:t>
      </w:r>
      <w:r w:rsidR="00E252FD" w:rsidRPr="002B7E7C">
        <w:rPr>
          <w:rFonts w:ascii="Avenir LT Std 35 Light" w:hAnsi="Avenir LT Std 35 Light" w:cs="Arial"/>
          <w:b/>
          <w:sz w:val="22"/>
          <w:szCs w:val="22"/>
        </w:rPr>
        <w:t xml:space="preserve">VRE </w:t>
      </w:r>
      <w:r w:rsidR="00E23FA6" w:rsidRPr="002B7E7C">
        <w:rPr>
          <w:rFonts w:ascii="Avenir LT Std 35 Light" w:hAnsi="Avenir LT Std 35 Light" w:cs="Arial"/>
          <w:b/>
          <w:sz w:val="22"/>
          <w:szCs w:val="22"/>
        </w:rPr>
        <w:t xml:space="preserve">Program </w:t>
      </w:r>
      <w:r w:rsidR="00835B8A" w:rsidRPr="002B7E7C">
        <w:rPr>
          <w:rFonts w:ascii="Avenir LT Std 35 Light" w:hAnsi="Avenir LT Std 35 Light" w:cs="Arial"/>
          <w:b/>
          <w:sz w:val="22"/>
          <w:szCs w:val="22"/>
        </w:rPr>
        <w:t xml:space="preserve">Application </w:t>
      </w:r>
      <w:r w:rsidR="00E252FD" w:rsidRPr="002B7E7C">
        <w:rPr>
          <w:rFonts w:ascii="Avenir LT Std 35 Light" w:hAnsi="Avenir LT Std 35 Light" w:cs="Arial"/>
          <w:b/>
          <w:sz w:val="22"/>
          <w:szCs w:val="22"/>
        </w:rPr>
        <w:t>to Retire</w:t>
      </w:r>
      <w:r w:rsidR="004E4C14" w:rsidRPr="002B7E7C">
        <w:rPr>
          <w:rFonts w:ascii="Avenir LT Std 35 Light" w:hAnsi="Avenir LT Std 35 Light" w:cs="Arial"/>
          <w:b/>
          <w:sz w:val="22"/>
          <w:szCs w:val="22"/>
        </w:rPr>
        <w:t xml:space="preserve"> Allowances</w:t>
      </w:r>
    </w:p>
    <w:p w14:paraId="76E0D4F9" w14:textId="19410D59" w:rsidR="00E74C31" w:rsidRPr="002B7E7C" w:rsidRDefault="00E74C31" w:rsidP="00F61EBE">
      <w:pPr>
        <w:spacing w:before="120"/>
        <w:ind w:left="-1080" w:right="792"/>
        <w:rPr>
          <w:rFonts w:ascii="Avenir LT Std 35 Light" w:hAnsi="Avenir LT Std 35 Light" w:cs="Arial"/>
          <w:b/>
          <w:sz w:val="22"/>
          <w:szCs w:val="22"/>
        </w:rPr>
      </w:pPr>
      <w:r w:rsidRPr="002B7E7C">
        <w:rPr>
          <w:rFonts w:ascii="Avenir LT Std 35 Light" w:hAnsi="Avenir LT Std 35 Light" w:cs="Arial"/>
          <w:b/>
          <w:sz w:val="22"/>
          <w:szCs w:val="22"/>
        </w:rPr>
        <w:t xml:space="preserve">Part I. </w:t>
      </w:r>
      <w:r w:rsidR="00183D34" w:rsidRPr="002B7E7C">
        <w:rPr>
          <w:rFonts w:ascii="Avenir LT Std 35 Light" w:hAnsi="Avenir LT Std 35 Light" w:cs="Arial"/>
          <w:b/>
          <w:sz w:val="22"/>
          <w:szCs w:val="22"/>
        </w:rPr>
        <w:t xml:space="preserve"> </w:t>
      </w:r>
      <w:r w:rsidRPr="002B7E7C">
        <w:rPr>
          <w:rFonts w:ascii="Avenir LT Std 35 Light" w:hAnsi="Avenir LT Std 35 Light" w:cs="Arial"/>
          <w:b/>
          <w:sz w:val="22"/>
          <w:szCs w:val="22"/>
        </w:rPr>
        <w:t>Entity Submitting Form</w:t>
      </w:r>
      <w:r w:rsidR="0045306A" w:rsidRPr="002B7E7C">
        <w:rPr>
          <w:rFonts w:ascii="Avenir LT Std 35 Light" w:hAnsi="Avenir LT Std 35 Light" w:cs="Arial"/>
          <w:b/>
          <w:sz w:val="22"/>
          <w:szCs w:val="22"/>
        </w:rPr>
        <w:t>.</w:t>
      </w:r>
    </w:p>
    <w:p w14:paraId="2A573B7C" w14:textId="165C0860" w:rsidR="00E74C31" w:rsidRPr="002B7E7C" w:rsidRDefault="00E252FD" w:rsidP="00D0544E">
      <w:pPr>
        <w:numPr>
          <w:ilvl w:val="0"/>
          <w:numId w:val="3"/>
        </w:numPr>
        <w:spacing w:before="60"/>
        <w:ind w:right="792"/>
        <w:rPr>
          <w:rFonts w:ascii="Avenir LT Std 35 Light" w:hAnsi="Avenir LT Std 35 Light" w:cs="Arial"/>
          <w:sz w:val="22"/>
          <w:szCs w:val="22"/>
        </w:rPr>
      </w:pPr>
      <w:r w:rsidRPr="002B7E7C">
        <w:rPr>
          <w:rFonts w:ascii="Avenir LT Std 35 Light" w:hAnsi="Avenir LT Std 35 Light" w:cs="Arial"/>
          <w:sz w:val="22"/>
          <w:szCs w:val="22"/>
        </w:rPr>
        <w:t>I</w:t>
      </w:r>
      <w:r w:rsidR="00E74C31" w:rsidRPr="002B7E7C">
        <w:rPr>
          <w:rFonts w:ascii="Avenir LT Std 35 Light" w:hAnsi="Avenir LT Std 35 Light" w:cs="Arial"/>
          <w:sz w:val="22"/>
          <w:szCs w:val="22"/>
        </w:rPr>
        <w:t xml:space="preserve">ndicate whether </w:t>
      </w:r>
      <w:r w:rsidR="00882E69" w:rsidRPr="002B7E7C">
        <w:rPr>
          <w:rFonts w:ascii="Avenir LT Std 35 Light" w:hAnsi="Avenir LT Std 35 Light" w:cs="Arial"/>
          <w:sz w:val="22"/>
          <w:szCs w:val="22"/>
        </w:rPr>
        <w:t xml:space="preserve">you are </w:t>
      </w:r>
      <w:r w:rsidR="00E74C31" w:rsidRPr="002B7E7C">
        <w:rPr>
          <w:rFonts w:ascii="Avenir LT Std 35 Light" w:hAnsi="Avenir LT Std 35 Light" w:cs="Arial"/>
          <w:sz w:val="22"/>
          <w:szCs w:val="22"/>
        </w:rPr>
        <w:t xml:space="preserve">the </w:t>
      </w:r>
      <w:r w:rsidR="00CE4232" w:rsidRPr="002B7E7C">
        <w:rPr>
          <w:rFonts w:ascii="Avenir LT Std 35 Light" w:hAnsi="Avenir LT Std 35 Light" w:cs="Arial"/>
          <w:sz w:val="22"/>
          <w:szCs w:val="22"/>
        </w:rPr>
        <w:t>end-user</w:t>
      </w:r>
      <w:r w:rsidR="00882E69" w:rsidRPr="002B7E7C">
        <w:rPr>
          <w:rFonts w:ascii="Avenir LT Std 35 Light" w:hAnsi="Avenir LT Std 35 Light" w:cs="Arial"/>
          <w:sz w:val="22"/>
          <w:szCs w:val="22"/>
        </w:rPr>
        <w:t xml:space="preserve"> of the </w:t>
      </w:r>
      <w:r w:rsidRPr="002B7E7C">
        <w:rPr>
          <w:rFonts w:ascii="Avenir LT Std 35 Light" w:hAnsi="Avenir LT Std 35 Light" w:cs="Arial"/>
          <w:sz w:val="22"/>
          <w:szCs w:val="22"/>
        </w:rPr>
        <w:t xml:space="preserve">claimed </w:t>
      </w:r>
      <w:r w:rsidR="00CE4232" w:rsidRPr="002B7E7C">
        <w:rPr>
          <w:rFonts w:ascii="Avenir LT Std 35 Light" w:hAnsi="Avenir LT Std 35 Light" w:cs="Arial"/>
          <w:sz w:val="22"/>
          <w:szCs w:val="22"/>
        </w:rPr>
        <w:t>electricity/</w:t>
      </w:r>
      <w:r w:rsidR="00882E69" w:rsidRPr="002B7E7C">
        <w:rPr>
          <w:rFonts w:ascii="Avenir LT Std 35 Light" w:hAnsi="Avenir LT Std 35 Light" w:cs="Arial"/>
          <w:sz w:val="22"/>
          <w:szCs w:val="22"/>
        </w:rPr>
        <w:t>RECs</w:t>
      </w:r>
      <w:r w:rsidR="001048E3" w:rsidRPr="002B7E7C">
        <w:rPr>
          <w:rFonts w:ascii="Avenir LT Std 35 Light" w:hAnsi="Avenir LT Std 35 Light" w:cs="Arial"/>
          <w:sz w:val="22"/>
          <w:szCs w:val="22"/>
        </w:rPr>
        <w:t xml:space="preserve"> or </w:t>
      </w:r>
      <w:r w:rsidR="00D629BB" w:rsidRPr="002B7E7C">
        <w:rPr>
          <w:rFonts w:ascii="Avenir LT Std 35 Light" w:hAnsi="Avenir LT Std 35 Light" w:cs="Arial"/>
          <w:sz w:val="22"/>
          <w:szCs w:val="22"/>
        </w:rPr>
        <w:t>a VRE participant</w:t>
      </w:r>
      <w:r w:rsidR="00782D42" w:rsidRPr="002B7E7C">
        <w:rPr>
          <w:rFonts w:ascii="Avenir LT Std 35 Light" w:hAnsi="Avenir LT Std 35 Light" w:cs="Arial"/>
          <w:sz w:val="22"/>
          <w:szCs w:val="22"/>
        </w:rPr>
        <w:t xml:space="preserve"> </w:t>
      </w:r>
      <w:r w:rsidR="00420E94" w:rsidRPr="002B7E7C">
        <w:rPr>
          <w:rFonts w:ascii="Avenir LT Std 35 Light" w:hAnsi="Avenir LT Std 35 Light" w:cs="Arial"/>
          <w:sz w:val="22"/>
          <w:szCs w:val="22"/>
        </w:rPr>
        <w:t xml:space="preserve">acting </w:t>
      </w:r>
      <w:r w:rsidR="001048E3" w:rsidRPr="002B7E7C">
        <w:rPr>
          <w:rFonts w:ascii="Avenir LT Std 35 Light" w:hAnsi="Avenir LT Std 35 Light" w:cs="Arial"/>
          <w:sz w:val="22"/>
          <w:szCs w:val="22"/>
        </w:rPr>
        <w:t>on behalf of the end-user</w:t>
      </w:r>
      <w:r w:rsidR="0045306A" w:rsidRPr="002B7E7C">
        <w:rPr>
          <w:rFonts w:ascii="Avenir LT Std 35 Light" w:hAnsi="Avenir LT Std 35 Light" w:cs="Arial"/>
          <w:sz w:val="22"/>
          <w:szCs w:val="22"/>
        </w:rPr>
        <w:t>(s)</w:t>
      </w:r>
      <w:r w:rsidR="00931A7C" w:rsidRPr="002B7E7C">
        <w:rPr>
          <w:rFonts w:ascii="Avenir LT Std 35 Light" w:hAnsi="Avenir LT Std 35 Light" w:cs="Arial"/>
          <w:sz w:val="22"/>
          <w:szCs w:val="22"/>
        </w:rPr>
        <w:t xml:space="preserve">.  </w:t>
      </w:r>
      <w:r w:rsidR="00882E69" w:rsidRPr="002B7E7C">
        <w:rPr>
          <w:rFonts w:ascii="Avenir LT Std 35 Light" w:hAnsi="Avenir LT Std 35 Light" w:cs="Arial"/>
          <w:sz w:val="22"/>
          <w:szCs w:val="22"/>
        </w:rPr>
        <w:t xml:space="preserve">If </w:t>
      </w:r>
      <w:r w:rsidR="005357B6" w:rsidRPr="002B7E7C">
        <w:rPr>
          <w:rFonts w:ascii="Avenir LT Std 35 Light" w:hAnsi="Avenir LT Std 35 Light" w:cs="Arial"/>
          <w:sz w:val="22"/>
          <w:szCs w:val="22"/>
        </w:rPr>
        <w:t xml:space="preserve">you are </w:t>
      </w:r>
      <w:r w:rsidR="00882E69" w:rsidRPr="002B7E7C">
        <w:rPr>
          <w:rFonts w:ascii="Avenir LT Std 35 Light" w:hAnsi="Avenir LT Std 35 Light" w:cs="Arial"/>
          <w:sz w:val="22"/>
          <w:szCs w:val="22"/>
        </w:rPr>
        <w:t>applying</w:t>
      </w:r>
      <w:r w:rsidR="000F68EA" w:rsidRPr="002B7E7C">
        <w:rPr>
          <w:rFonts w:ascii="Avenir LT Std 35 Light" w:hAnsi="Avenir LT Std 35 Light" w:cs="Arial"/>
          <w:sz w:val="22"/>
          <w:szCs w:val="22"/>
        </w:rPr>
        <w:t xml:space="preserve"> on behalf of the end-user</w:t>
      </w:r>
      <w:r w:rsidR="0045306A" w:rsidRPr="002B7E7C">
        <w:rPr>
          <w:rFonts w:ascii="Avenir LT Std 35 Light" w:hAnsi="Avenir LT Std 35 Light" w:cs="Arial"/>
          <w:sz w:val="22"/>
          <w:szCs w:val="22"/>
        </w:rPr>
        <w:t>(s)</w:t>
      </w:r>
      <w:r w:rsidR="00882E69" w:rsidRPr="002B7E7C">
        <w:rPr>
          <w:rFonts w:ascii="Avenir LT Std 35 Light" w:hAnsi="Avenir LT Std 35 Light" w:cs="Arial"/>
          <w:sz w:val="22"/>
          <w:szCs w:val="22"/>
        </w:rPr>
        <w:t xml:space="preserve">, </w:t>
      </w:r>
      <w:r w:rsidR="0045306A" w:rsidRPr="002B7E7C">
        <w:rPr>
          <w:rFonts w:ascii="Avenir LT Std 35 Light" w:hAnsi="Avenir LT Std 35 Light" w:cs="Arial"/>
          <w:sz w:val="22"/>
          <w:szCs w:val="22"/>
        </w:rPr>
        <w:t xml:space="preserve">please </w:t>
      </w:r>
      <w:r w:rsidR="00882E69" w:rsidRPr="002B7E7C">
        <w:rPr>
          <w:rFonts w:ascii="Avenir LT Std 35 Light" w:hAnsi="Avenir LT Std 35 Light" w:cs="Arial"/>
          <w:sz w:val="22"/>
          <w:szCs w:val="22"/>
        </w:rPr>
        <w:t xml:space="preserve">provide </w:t>
      </w:r>
      <w:r w:rsidR="003309DD" w:rsidRPr="002B7E7C">
        <w:rPr>
          <w:rFonts w:ascii="Avenir LT Std 35 Light" w:hAnsi="Avenir LT Std 35 Light" w:cs="Arial"/>
          <w:sz w:val="22"/>
          <w:szCs w:val="22"/>
        </w:rPr>
        <w:t xml:space="preserve">the name of the </w:t>
      </w:r>
      <w:r w:rsidR="00882E69" w:rsidRPr="002B7E7C">
        <w:rPr>
          <w:rFonts w:ascii="Avenir LT Std 35 Light" w:hAnsi="Avenir LT Std 35 Light" w:cs="Arial"/>
          <w:sz w:val="22"/>
          <w:szCs w:val="22"/>
        </w:rPr>
        <w:t>company you represent.</w:t>
      </w:r>
      <w:r w:rsidR="00BE16D1" w:rsidRPr="002B7E7C">
        <w:rPr>
          <w:rFonts w:ascii="Avenir LT Std 35 Light" w:hAnsi="Avenir LT Std 35 Light" w:cs="Arial"/>
          <w:sz w:val="22"/>
          <w:szCs w:val="22"/>
        </w:rPr>
        <w:t xml:space="preserve">  An </w:t>
      </w:r>
      <w:r w:rsidR="000F68EA" w:rsidRPr="002B7E7C">
        <w:rPr>
          <w:rFonts w:ascii="Avenir LT Std 35 Light" w:hAnsi="Avenir LT Std 35 Light" w:cs="Arial"/>
          <w:sz w:val="22"/>
          <w:szCs w:val="22"/>
        </w:rPr>
        <w:t>end-u</w:t>
      </w:r>
      <w:r w:rsidR="00BE16D1" w:rsidRPr="002B7E7C">
        <w:rPr>
          <w:rFonts w:ascii="Avenir LT Std 35 Light" w:hAnsi="Avenir LT Std 35 Light" w:cs="Arial"/>
          <w:sz w:val="22"/>
          <w:szCs w:val="22"/>
        </w:rPr>
        <w:t xml:space="preserve">ser is an entity that </w:t>
      </w:r>
      <w:r w:rsidR="000F68EA" w:rsidRPr="002B7E7C">
        <w:rPr>
          <w:rFonts w:ascii="Avenir LT Std 35 Light" w:hAnsi="Avenir LT Std 35 Light" w:cs="Arial"/>
          <w:sz w:val="22"/>
          <w:szCs w:val="22"/>
        </w:rPr>
        <w:t xml:space="preserve">ultimately purchases </w:t>
      </w:r>
      <w:r w:rsidR="00BE16D1" w:rsidRPr="002B7E7C">
        <w:rPr>
          <w:rFonts w:ascii="Avenir LT Std 35 Light" w:hAnsi="Avenir LT Std 35 Light" w:cs="Arial"/>
          <w:sz w:val="22"/>
          <w:szCs w:val="22"/>
        </w:rPr>
        <w:t xml:space="preserve">the </w:t>
      </w:r>
      <w:r w:rsidR="000F68EA" w:rsidRPr="002B7E7C">
        <w:rPr>
          <w:rFonts w:ascii="Avenir LT Std 35 Light" w:hAnsi="Avenir LT Std 35 Light" w:cs="Arial"/>
          <w:sz w:val="22"/>
          <w:szCs w:val="22"/>
        </w:rPr>
        <w:t>electricity/</w:t>
      </w:r>
      <w:r w:rsidR="00BE16D1" w:rsidRPr="002B7E7C">
        <w:rPr>
          <w:rFonts w:ascii="Avenir LT Std 35 Light" w:hAnsi="Avenir LT Std 35 Light" w:cs="Arial"/>
          <w:sz w:val="22"/>
          <w:szCs w:val="22"/>
        </w:rPr>
        <w:t>REC</w:t>
      </w:r>
      <w:r w:rsidR="000F68EA" w:rsidRPr="002B7E7C">
        <w:rPr>
          <w:rFonts w:ascii="Avenir LT Std 35 Light" w:hAnsi="Avenir LT Std 35 Light" w:cs="Arial"/>
          <w:sz w:val="22"/>
          <w:szCs w:val="22"/>
        </w:rPr>
        <w:t>s</w:t>
      </w:r>
      <w:r w:rsidR="00BE16D1" w:rsidRPr="002B7E7C">
        <w:rPr>
          <w:rFonts w:ascii="Avenir LT Std 35 Light" w:hAnsi="Avenir LT Std 35 Light" w:cs="Arial"/>
          <w:sz w:val="22"/>
          <w:szCs w:val="22"/>
        </w:rPr>
        <w:t xml:space="preserve"> </w:t>
      </w:r>
      <w:r w:rsidR="000F68EA" w:rsidRPr="002B7E7C">
        <w:rPr>
          <w:rFonts w:ascii="Avenir LT Std 35 Light" w:hAnsi="Avenir LT Std 35 Light" w:cs="Arial"/>
          <w:sz w:val="22"/>
          <w:szCs w:val="22"/>
        </w:rPr>
        <w:t>and has the right to claim the REC’s environmental attributes</w:t>
      </w:r>
      <w:r w:rsidR="008B4BF2" w:rsidRPr="002B7E7C">
        <w:rPr>
          <w:rFonts w:ascii="Avenir LT Std 35 Light" w:hAnsi="Avenir LT Std 35 Light" w:cs="Arial"/>
          <w:sz w:val="22"/>
          <w:szCs w:val="22"/>
        </w:rPr>
        <w:t>.</w:t>
      </w:r>
      <w:r w:rsidR="00BE16D1" w:rsidRPr="002B7E7C">
        <w:rPr>
          <w:rFonts w:ascii="Avenir LT Std 35 Light" w:hAnsi="Avenir LT Std 35 Light" w:cs="Arial"/>
          <w:sz w:val="22"/>
          <w:szCs w:val="22"/>
        </w:rPr>
        <w:t xml:space="preserve">  </w:t>
      </w:r>
    </w:p>
    <w:p w14:paraId="6F91D498" w14:textId="463BD5C9" w:rsidR="001D4289" w:rsidRPr="002B7E7C" w:rsidRDefault="001D4289" w:rsidP="001D4289">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 xml:space="preserve">Enter the name of </w:t>
      </w:r>
      <w:r w:rsidR="00E252FD" w:rsidRPr="002B7E7C">
        <w:rPr>
          <w:rFonts w:ascii="Avenir LT Std 35 Light" w:hAnsi="Avenir LT Std 35 Light" w:cs="Arial"/>
          <w:sz w:val="22"/>
          <w:szCs w:val="22"/>
        </w:rPr>
        <w:t xml:space="preserve">the </w:t>
      </w:r>
      <w:r w:rsidRPr="002B7E7C">
        <w:rPr>
          <w:rFonts w:ascii="Avenir LT Std 35 Light" w:hAnsi="Avenir LT Std 35 Light" w:cs="Arial"/>
          <w:sz w:val="22"/>
          <w:szCs w:val="22"/>
        </w:rPr>
        <w:t xml:space="preserve">entity or company </w:t>
      </w:r>
      <w:r w:rsidR="0045306A" w:rsidRPr="002B7E7C">
        <w:rPr>
          <w:rFonts w:ascii="Avenir LT Std 35 Light" w:hAnsi="Avenir LT Std 35 Light" w:cs="Arial"/>
          <w:sz w:val="22"/>
          <w:szCs w:val="22"/>
        </w:rPr>
        <w:t xml:space="preserve">submitting </w:t>
      </w:r>
      <w:r w:rsidRPr="002B7E7C">
        <w:rPr>
          <w:rFonts w:ascii="Avenir LT Std 35 Light" w:hAnsi="Avenir LT Std 35 Light" w:cs="Arial"/>
          <w:sz w:val="22"/>
          <w:szCs w:val="22"/>
        </w:rPr>
        <w:t xml:space="preserve">this </w:t>
      </w:r>
      <w:r w:rsidR="0045306A" w:rsidRPr="002B7E7C">
        <w:rPr>
          <w:rFonts w:ascii="Avenir LT Std 35 Light" w:hAnsi="Avenir LT Std 35 Light" w:cs="Arial"/>
          <w:sz w:val="22"/>
          <w:szCs w:val="22"/>
        </w:rPr>
        <w:t>request to retire allowances.</w:t>
      </w:r>
    </w:p>
    <w:p w14:paraId="4895AF2C" w14:textId="240169BE" w:rsidR="00E74C31" w:rsidRPr="002B7E7C" w:rsidRDefault="00CE4232" w:rsidP="00C4112A">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Enter the name</w:t>
      </w:r>
      <w:r w:rsidR="00E252FD" w:rsidRPr="002B7E7C">
        <w:rPr>
          <w:rFonts w:ascii="Avenir LT Std 35 Light" w:hAnsi="Avenir LT Std 35 Light" w:cs="Arial"/>
          <w:sz w:val="22"/>
          <w:szCs w:val="22"/>
        </w:rPr>
        <w:t>, phone number, and email address</w:t>
      </w:r>
      <w:r w:rsidRPr="002B7E7C">
        <w:rPr>
          <w:rFonts w:ascii="Avenir LT Std 35 Light" w:hAnsi="Avenir LT Std 35 Light" w:cs="Arial"/>
          <w:sz w:val="22"/>
          <w:szCs w:val="22"/>
        </w:rPr>
        <w:t xml:space="preserve"> of the person completing this form</w:t>
      </w:r>
      <w:r w:rsidR="001D4289" w:rsidRPr="002B7E7C">
        <w:rPr>
          <w:rFonts w:ascii="Avenir LT Std 35 Light" w:hAnsi="Avenir LT Std 35 Light" w:cs="Arial"/>
          <w:sz w:val="22"/>
          <w:szCs w:val="22"/>
        </w:rPr>
        <w:t xml:space="preserve"> on behalf of the entity</w:t>
      </w:r>
      <w:r w:rsidR="00E74C31" w:rsidRPr="002B7E7C">
        <w:rPr>
          <w:rFonts w:ascii="Avenir LT Std 35 Light" w:hAnsi="Avenir LT Std 35 Light" w:cs="Arial"/>
          <w:sz w:val="22"/>
          <w:szCs w:val="22"/>
        </w:rPr>
        <w:t>.</w:t>
      </w:r>
    </w:p>
    <w:p w14:paraId="316E10D0" w14:textId="77777777" w:rsidR="001D4289" w:rsidRPr="002B7E7C" w:rsidRDefault="001D4289" w:rsidP="00C4112A">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Enter the mailing address for the entity.</w:t>
      </w:r>
    </w:p>
    <w:p w14:paraId="6687CFA1" w14:textId="6AE279B0" w:rsidR="007345BF" w:rsidRPr="002B7E7C" w:rsidRDefault="007345BF" w:rsidP="00CF60EF">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Provide the total electricity generation</w:t>
      </w:r>
      <w:r w:rsidR="00CF60EF" w:rsidRPr="002B7E7C">
        <w:rPr>
          <w:rFonts w:ascii="Avenir LT Std 35 Light" w:hAnsi="Avenir LT Std 35 Light" w:cs="Arial"/>
          <w:sz w:val="22"/>
          <w:szCs w:val="22"/>
        </w:rPr>
        <w:t>,</w:t>
      </w:r>
      <w:r w:rsidR="00765EE8" w:rsidRPr="002B7E7C">
        <w:rPr>
          <w:rFonts w:ascii="Avenir LT Std 35 Light" w:hAnsi="Avenir LT Std 35 Light" w:cs="Arial"/>
          <w:sz w:val="22"/>
          <w:szCs w:val="22"/>
        </w:rPr>
        <w:t xml:space="preserve"> </w:t>
      </w:r>
      <w:r w:rsidR="00CF60EF" w:rsidRPr="002B7E7C">
        <w:rPr>
          <w:rFonts w:ascii="Avenir LT Std 35 Light" w:hAnsi="Avenir LT Std 35 Light" w:cs="Arial"/>
          <w:sz w:val="22"/>
          <w:szCs w:val="22"/>
        </w:rPr>
        <w:t xml:space="preserve">in megawatt-hours (MWh), for which retirement of </w:t>
      </w:r>
      <w:r w:rsidR="00E60DCD" w:rsidRPr="002B7E7C">
        <w:rPr>
          <w:rFonts w:ascii="Avenir LT Std 35 Light" w:hAnsi="Avenir LT Std 35 Light" w:cs="Arial"/>
          <w:sz w:val="22"/>
          <w:szCs w:val="22"/>
        </w:rPr>
        <w:t>VRE</w:t>
      </w:r>
      <w:r w:rsidRPr="002B7E7C">
        <w:rPr>
          <w:rFonts w:ascii="Avenir LT Std 35 Light" w:hAnsi="Avenir LT Std 35 Light" w:cs="Arial"/>
          <w:sz w:val="22"/>
          <w:szCs w:val="22"/>
        </w:rPr>
        <w:t xml:space="preserve"> Program</w:t>
      </w:r>
      <w:r w:rsidR="00CF60EF" w:rsidRPr="002B7E7C">
        <w:rPr>
          <w:rFonts w:ascii="Avenir LT Std 35 Light" w:hAnsi="Avenir LT Std 35 Light" w:cs="Arial"/>
          <w:sz w:val="22"/>
          <w:szCs w:val="22"/>
        </w:rPr>
        <w:t xml:space="preserve"> allowances is being requested</w:t>
      </w:r>
      <w:r w:rsidRPr="002B7E7C">
        <w:rPr>
          <w:rFonts w:ascii="Avenir LT Std 35 Light" w:hAnsi="Avenir LT Std 35 Light" w:cs="Arial"/>
          <w:sz w:val="22"/>
          <w:szCs w:val="22"/>
        </w:rPr>
        <w:t>.</w:t>
      </w:r>
    </w:p>
    <w:p w14:paraId="03354C0D" w14:textId="77777777" w:rsidR="00C4112A" w:rsidRPr="002B7E7C" w:rsidRDefault="00C4112A" w:rsidP="00F61EBE">
      <w:pPr>
        <w:tabs>
          <w:tab w:val="left" w:pos="6705"/>
        </w:tabs>
        <w:ind w:left="-1080" w:right="792"/>
        <w:rPr>
          <w:rFonts w:ascii="Avenir LT Std 35 Light" w:hAnsi="Avenir LT Std 35 Light" w:cs="Arial"/>
          <w:sz w:val="22"/>
          <w:szCs w:val="22"/>
        </w:rPr>
      </w:pPr>
    </w:p>
    <w:p w14:paraId="2EB34C2A" w14:textId="0D6335AC" w:rsidR="00E74C31" w:rsidRPr="002B7E7C" w:rsidRDefault="008B5AB0" w:rsidP="004E4C14">
      <w:pPr>
        <w:ind w:left="-1080" w:right="792"/>
        <w:rPr>
          <w:rFonts w:ascii="Avenir LT Std 35 Light" w:hAnsi="Avenir LT Std 35 Light" w:cs="Arial"/>
          <w:b/>
          <w:sz w:val="22"/>
          <w:szCs w:val="22"/>
        </w:rPr>
      </w:pPr>
      <w:r w:rsidRPr="002B7E7C">
        <w:rPr>
          <w:rFonts w:ascii="Avenir LT Std 35 Light" w:hAnsi="Avenir LT Std 35 Light" w:cs="Arial"/>
          <w:b/>
          <w:sz w:val="22"/>
          <w:szCs w:val="22"/>
        </w:rPr>
        <w:t xml:space="preserve">Part </w:t>
      </w:r>
      <w:r w:rsidR="0070379F" w:rsidRPr="002B7E7C">
        <w:rPr>
          <w:rFonts w:ascii="Avenir LT Std 35 Light" w:hAnsi="Avenir LT Std 35 Light" w:cs="Arial"/>
          <w:b/>
          <w:sz w:val="22"/>
          <w:szCs w:val="22"/>
        </w:rPr>
        <w:t>I</w:t>
      </w:r>
      <w:r w:rsidR="00E74C31" w:rsidRPr="002B7E7C">
        <w:rPr>
          <w:rFonts w:ascii="Avenir LT Std 35 Light" w:hAnsi="Avenir LT Std 35 Light" w:cs="Arial"/>
          <w:b/>
          <w:sz w:val="22"/>
          <w:szCs w:val="22"/>
        </w:rPr>
        <w:t>I.</w:t>
      </w:r>
      <w:r w:rsidR="00183D34" w:rsidRPr="002B7E7C">
        <w:rPr>
          <w:rFonts w:ascii="Avenir LT Std 35 Light" w:hAnsi="Avenir LT Std 35 Light" w:cs="Arial"/>
          <w:b/>
          <w:sz w:val="22"/>
          <w:szCs w:val="22"/>
        </w:rPr>
        <w:t xml:space="preserve"> </w:t>
      </w:r>
      <w:r w:rsidR="00E74C31" w:rsidRPr="002B7E7C">
        <w:rPr>
          <w:rFonts w:ascii="Avenir LT Std 35 Light" w:hAnsi="Avenir LT Std 35 Light" w:cs="Arial"/>
          <w:b/>
          <w:sz w:val="22"/>
          <w:szCs w:val="22"/>
        </w:rPr>
        <w:t xml:space="preserve"> </w:t>
      </w:r>
      <w:r w:rsidR="000F68EA" w:rsidRPr="002B7E7C">
        <w:rPr>
          <w:rFonts w:ascii="Avenir LT Std 35 Light" w:hAnsi="Avenir LT Std 35 Light" w:cs="Arial"/>
          <w:b/>
          <w:sz w:val="22"/>
          <w:szCs w:val="22"/>
        </w:rPr>
        <w:t>VRE</w:t>
      </w:r>
      <w:r w:rsidR="00FE0C26" w:rsidRPr="002B7E7C">
        <w:rPr>
          <w:rFonts w:ascii="Avenir LT Std 35 Light" w:hAnsi="Avenir LT Std 35 Light" w:cs="Arial"/>
          <w:b/>
          <w:sz w:val="22"/>
          <w:szCs w:val="22"/>
        </w:rPr>
        <w:t xml:space="preserve"> </w:t>
      </w:r>
      <w:r w:rsidRPr="002B7E7C">
        <w:rPr>
          <w:rFonts w:ascii="Avenir LT Std 35 Light" w:hAnsi="Avenir LT Std 35 Light" w:cs="Arial"/>
          <w:b/>
          <w:sz w:val="22"/>
          <w:szCs w:val="22"/>
        </w:rPr>
        <w:t xml:space="preserve">Generator </w:t>
      </w:r>
      <w:r w:rsidR="00E74C31" w:rsidRPr="002B7E7C">
        <w:rPr>
          <w:rFonts w:ascii="Avenir LT Std 35 Light" w:hAnsi="Avenir LT Std 35 Light" w:cs="Arial"/>
          <w:b/>
          <w:sz w:val="22"/>
          <w:szCs w:val="22"/>
        </w:rPr>
        <w:t>Information</w:t>
      </w:r>
      <w:r w:rsidR="00CF60EF" w:rsidRPr="002B7E7C">
        <w:rPr>
          <w:rFonts w:ascii="Avenir LT Std 35 Light" w:hAnsi="Avenir LT Std 35 Light" w:cs="Arial"/>
          <w:b/>
          <w:sz w:val="22"/>
          <w:szCs w:val="22"/>
        </w:rPr>
        <w:t>.</w:t>
      </w:r>
    </w:p>
    <w:p w14:paraId="2F7DBF01" w14:textId="640904AF" w:rsidR="00716D44" w:rsidRPr="002B7E7C" w:rsidRDefault="00A6481B" w:rsidP="004E4C14">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I</w:t>
      </w:r>
      <w:r w:rsidR="0070379F" w:rsidRPr="002B7E7C">
        <w:rPr>
          <w:rFonts w:ascii="Avenir LT Std 35 Light" w:hAnsi="Avenir LT Std 35 Light" w:cs="Arial"/>
          <w:sz w:val="22"/>
          <w:szCs w:val="22"/>
        </w:rPr>
        <w:t xml:space="preserve">f </w:t>
      </w:r>
      <w:r w:rsidR="00CF60EF" w:rsidRPr="002B7E7C">
        <w:rPr>
          <w:rFonts w:ascii="Avenir LT Std 35 Light" w:hAnsi="Avenir LT Std 35 Light" w:cs="Arial"/>
          <w:sz w:val="22"/>
          <w:szCs w:val="22"/>
        </w:rPr>
        <w:t xml:space="preserve">the application covers </w:t>
      </w:r>
      <w:r w:rsidR="0070379F" w:rsidRPr="002B7E7C">
        <w:rPr>
          <w:rFonts w:ascii="Avenir LT Std 35 Light" w:hAnsi="Avenir LT Std 35 Light" w:cs="Arial"/>
          <w:sz w:val="22"/>
          <w:szCs w:val="22"/>
        </w:rPr>
        <w:t>multiple</w:t>
      </w:r>
      <w:r w:rsidR="00C66345" w:rsidRPr="002B7E7C">
        <w:rPr>
          <w:rFonts w:ascii="Avenir LT Std 35 Light" w:hAnsi="Avenir LT Std 35 Light" w:cs="Arial"/>
          <w:sz w:val="22"/>
          <w:szCs w:val="22"/>
        </w:rPr>
        <w:t xml:space="preserve"> </w:t>
      </w:r>
      <w:r w:rsidR="00CF60EF" w:rsidRPr="002B7E7C">
        <w:rPr>
          <w:rFonts w:ascii="Avenir LT Std 35 Light" w:hAnsi="Avenir LT Std 35 Light" w:cs="Arial"/>
          <w:sz w:val="22"/>
          <w:szCs w:val="22"/>
        </w:rPr>
        <w:t>generators</w:t>
      </w:r>
      <w:r w:rsidR="005357B6" w:rsidRPr="002B7E7C">
        <w:rPr>
          <w:rFonts w:ascii="Avenir LT Std 35 Light" w:hAnsi="Avenir LT Std 35 Light" w:cs="Arial"/>
          <w:sz w:val="22"/>
          <w:szCs w:val="22"/>
        </w:rPr>
        <w:t xml:space="preserve">, please </w:t>
      </w:r>
      <w:r w:rsidR="008B5AB0" w:rsidRPr="002B7E7C">
        <w:rPr>
          <w:rFonts w:ascii="Avenir LT Std 35 Light" w:hAnsi="Avenir LT Std 35 Light" w:cs="Arial"/>
          <w:sz w:val="22"/>
          <w:szCs w:val="22"/>
        </w:rPr>
        <w:t xml:space="preserve">check the box and </w:t>
      </w:r>
      <w:r w:rsidR="00CF60EF" w:rsidRPr="002B7E7C">
        <w:rPr>
          <w:rFonts w:ascii="Avenir LT Std 35 Light" w:hAnsi="Avenir LT Std 35 Light" w:cs="Arial"/>
          <w:sz w:val="22"/>
          <w:szCs w:val="22"/>
        </w:rPr>
        <w:t xml:space="preserve">complete </w:t>
      </w:r>
      <w:r w:rsidR="00C66345" w:rsidRPr="002B7E7C">
        <w:rPr>
          <w:rFonts w:ascii="Avenir LT Std 35 Light" w:hAnsi="Avenir LT Std 35 Light" w:cs="Arial"/>
          <w:sz w:val="22"/>
          <w:szCs w:val="22"/>
        </w:rPr>
        <w:t xml:space="preserve">the </w:t>
      </w:r>
      <w:hyperlink r:id="rId11" w:history="1">
        <w:r w:rsidR="008B5AB0" w:rsidRPr="002B7E7C">
          <w:rPr>
            <w:rStyle w:val="Hyperlink"/>
            <w:rFonts w:ascii="Avenir LT Std 35 Light" w:hAnsi="Avenir LT Std 35 Light" w:cs="Arial"/>
            <w:sz w:val="22"/>
            <w:szCs w:val="22"/>
          </w:rPr>
          <w:t xml:space="preserve">VRE Generator </w:t>
        </w:r>
        <w:r w:rsidR="001568E9" w:rsidRPr="002B7E7C">
          <w:rPr>
            <w:rStyle w:val="Hyperlink"/>
            <w:rFonts w:ascii="Avenir LT Std 35 Light" w:hAnsi="Avenir LT Std 35 Light" w:cs="Arial"/>
            <w:sz w:val="22"/>
            <w:szCs w:val="22"/>
          </w:rPr>
          <w:t>Form</w:t>
        </w:r>
      </w:hyperlink>
      <w:r w:rsidR="00C65D40" w:rsidRPr="002B7E7C">
        <w:rPr>
          <w:rStyle w:val="Hyperlink"/>
          <w:rFonts w:ascii="Avenir LT Std 35 Light" w:hAnsi="Avenir LT Std 35 Light" w:cs="Arial"/>
          <w:color w:val="auto"/>
          <w:sz w:val="22"/>
          <w:szCs w:val="22"/>
          <w:u w:val="none"/>
        </w:rPr>
        <w:t>, which facilitates reporting all Part II information for multiple generators</w:t>
      </w:r>
      <w:r w:rsidR="00C66345" w:rsidRPr="002B7E7C">
        <w:rPr>
          <w:rFonts w:ascii="Avenir LT Std 35 Light" w:hAnsi="Avenir LT Std 35 Light" w:cs="Arial"/>
          <w:sz w:val="22"/>
          <w:szCs w:val="22"/>
        </w:rPr>
        <w:t>.</w:t>
      </w:r>
      <w:r w:rsidR="00953061" w:rsidRPr="002B7E7C">
        <w:rPr>
          <w:rFonts w:ascii="Avenir LT Std 35 Light" w:hAnsi="Avenir LT Std 35 Light" w:cs="Arial"/>
          <w:sz w:val="22"/>
          <w:szCs w:val="22"/>
        </w:rPr>
        <w:t xml:space="preserve">  If </w:t>
      </w:r>
      <w:r w:rsidR="00CF60EF" w:rsidRPr="002B7E7C">
        <w:rPr>
          <w:rFonts w:ascii="Avenir LT Std 35 Light" w:hAnsi="Avenir LT Std 35 Light" w:cs="Arial"/>
          <w:sz w:val="22"/>
          <w:szCs w:val="22"/>
        </w:rPr>
        <w:t>the application is for a single generator</w:t>
      </w:r>
      <w:r w:rsidR="00953061" w:rsidRPr="002B7E7C">
        <w:rPr>
          <w:rFonts w:ascii="Avenir LT Std 35 Light" w:hAnsi="Avenir LT Std 35 Light" w:cs="Arial"/>
          <w:sz w:val="22"/>
          <w:szCs w:val="22"/>
        </w:rPr>
        <w:t xml:space="preserve">, </w:t>
      </w:r>
      <w:r w:rsidR="00CF60EF" w:rsidRPr="002B7E7C">
        <w:rPr>
          <w:rFonts w:ascii="Avenir LT Std 35 Light" w:hAnsi="Avenir LT Std 35 Light" w:cs="Arial"/>
          <w:sz w:val="22"/>
          <w:szCs w:val="22"/>
        </w:rPr>
        <w:t>complete</w:t>
      </w:r>
      <w:r w:rsidR="00953061" w:rsidRPr="002B7E7C">
        <w:rPr>
          <w:rFonts w:ascii="Avenir LT Std 35 Light" w:hAnsi="Avenir LT Std 35 Light" w:cs="Arial"/>
          <w:sz w:val="22"/>
          <w:szCs w:val="22"/>
        </w:rPr>
        <w:t xml:space="preserve"> all fields in Part II.</w:t>
      </w:r>
    </w:p>
    <w:p w14:paraId="06154862" w14:textId="4905A216" w:rsidR="00DF172C" w:rsidRPr="002B7E7C" w:rsidRDefault="00DF172C" w:rsidP="004E4C14">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Enter the name</w:t>
      </w:r>
      <w:r w:rsidR="00117B15" w:rsidRPr="002B7E7C">
        <w:rPr>
          <w:rFonts w:ascii="Avenir LT Std 35 Light" w:hAnsi="Avenir LT Std 35 Light" w:cs="Arial"/>
          <w:sz w:val="22"/>
          <w:szCs w:val="22"/>
        </w:rPr>
        <w:t>,</w:t>
      </w:r>
      <w:r w:rsidRPr="002B7E7C">
        <w:rPr>
          <w:rFonts w:ascii="Avenir LT Std 35 Light" w:hAnsi="Avenir LT Std 35 Light" w:cs="Arial"/>
          <w:sz w:val="22"/>
          <w:szCs w:val="22"/>
        </w:rPr>
        <w:t xml:space="preserve"> </w:t>
      </w:r>
      <w:r w:rsidR="00117B15" w:rsidRPr="002B7E7C">
        <w:rPr>
          <w:rFonts w:ascii="Avenir LT Std 35 Light" w:hAnsi="Avenir LT Std 35 Light" w:cs="Arial"/>
          <w:sz w:val="22"/>
          <w:szCs w:val="22"/>
        </w:rPr>
        <w:t xml:space="preserve">physical street </w:t>
      </w:r>
      <w:r w:rsidR="00997E76" w:rsidRPr="002B7E7C">
        <w:rPr>
          <w:rFonts w:ascii="Avenir LT Std 35 Light" w:hAnsi="Avenir LT Std 35 Light" w:cs="Arial"/>
          <w:sz w:val="22"/>
          <w:szCs w:val="22"/>
        </w:rPr>
        <w:t>address</w:t>
      </w:r>
      <w:r w:rsidR="00117B15" w:rsidRPr="002B7E7C">
        <w:rPr>
          <w:rFonts w:ascii="Avenir LT Std 35 Light" w:hAnsi="Avenir LT Std 35 Light" w:cs="Arial"/>
          <w:sz w:val="22"/>
          <w:szCs w:val="22"/>
        </w:rPr>
        <w:t>, city, state, and zip code</w:t>
      </w:r>
      <w:r w:rsidR="00997E76" w:rsidRPr="002B7E7C">
        <w:rPr>
          <w:rFonts w:ascii="Avenir LT Std 35 Light" w:hAnsi="Avenir LT Std 35 Light" w:cs="Arial"/>
          <w:sz w:val="22"/>
          <w:szCs w:val="22"/>
        </w:rPr>
        <w:t xml:space="preserve"> </w:t>
      </w:r>
      <w:r w:rsidRPr="002B7E7C">
        <w:rPr>
          <w:rFonts w:ascii="Avenir LT Std 35 Light" w:hAnsi="Avenir LT Std 35 Light" w:cs="Arial"/>
          <w:sz w:val="22"/>
          <w:szCs w:val="22"/>
        </w:rPr>
        <w:t>of the electricity generator.</w:t>
      </w:r>
    </w:p>
    <w:p w14:paraId="798681DC" w14:textId="3426622D" w:rsidR="00997E76" w:rsidRPr="002B7E7C" w:rsidRDefault="00997E76" w:rsidP="00997E76">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 xml:space="preserve">Enter the initial online date of the electricity </w:t>
      </w:r>
      <w:r w:rsidR="00CF60EF" w:rsidRPr="002B7E7C">
        <w:rPr>
          <w:rFonts w:ascii="Avenir LT Std 35 Light" w:hAnsi="Avenir LT Std 35 Light" w:cs="Arial"/>
          <w:sz w:val="22"/>
          <w:szCs w:val="22"/>
        </w:rPr>
        <w:t>generator</w:t>
      </w:r>
      <w:r w:rsidRPr="002B7E7C">
        <w:rPr>
          <w:rFonts w:ascii="Avenir LT Std 35 Light" w:hAnsi="Avenir LT Std 35 Light" w:cs="Arial"/>
          <w:sz w:val="22"/>
          <w:szCs w:val="22"/>
        </w:rPr>
        <w:t>.</w:t>
      </w:r>
    </w:p>
    <w:p w14:paraId="3830BFD8" w14:textId="3F9138EE" w:rsidR="00997E76" w:rsidRPr="002B7E7C" w:rsidRDefault="00997E76" w:rsidP="00997E76">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Enter the calendar year the generation occurred</w:t>
      </w:r>
      <w:r w:rsidR="000E17E6" w:rsidRPr="002B7E7C">
        <w:rPr>
          <w:rFonts w:ascii="Avenir LT Std 35 Light" w:hAnsi="Avenir LT Std 35 Light" w:cs="Arial"/>
          <w:sz w:val="22"/>
          <w:szCs w:val="22"/>
        </w:rPr>
        <w:t xml:space="preserve">. </w:t>
      </w:r>
      <w:r w:rsidR="00CF60EF" w:rsidRPr="002B7E7C">
        <w:rPr>
          <w:rFonts w:ascii="Avenir LT Std 35 Light" w:hAnsi="Avenir LT Std 35 Light" w:cs="Arial"/>
          <w:sz w:val="22"/>
          <w:szCs w:val="22"/>
        </w:rPr>
        <w:t xml:space="preserve"> </w:t>
      </w:r>
      <w:r w:rsidR="000E17E6" w:rsidRPr="002B7E7C">
        <w:rPr>
          <w:rFonts w:ascii="Avenir LT Std 35 Light" w:hAnsi="Avenir LT Std 35 Light" w:cs="Arial"/>
          <w:sz w:val="22"/>
          <w:szCs w:val="22"/>
        </w:rPr>
        <w:t xml:space="preserve">The generation claimed must be from the prior calendar year. </w:t>
      </w:r>
      <w:r w:rsidR="00CF60EF" w:rsidRPr="002B7E7C">
        <w:rPr>
          <w:rFonts w:ascii="Avenir LT Std 35 Light" w:hAnsi="Avenir LT Std 35 Light" w:cs="Arial"/>
          <w:sz w:val="22"/>
          <w:szCs w:val="22"/>
        </w:rPr>
        <w:t xml:space="preserve"> </w:t>
      </w:r>
      <w:r w:rsidR="000E17E6" w:rsidRPr="002B7E7C">
        <w:rPr>
          <w:rFonts w:ascii="Avenir LT Std 35 Light" w:hAnsi="Avenir LT Std 35 Light" w:cs="Arial"/>
          <w:sz w:val="22"/>
          <w:szCs w:val="22"/>
        </w:rPr>
        <w:t>For example, applications submit</w:t>
      </w:r>
      <w:r w:rsidR="00B96977" w:rsidRPr="002B7E7C">
        <w:rPr>
          <w:rFonts w:ascii="Avenir LT Std 35 Light" w:hAnsi="Avenir LT Std 35 Light" w:cs="Arial"/>
          <w:sz w:val="22"/>
          <w:szCs w:val="22"/>
        </w:rPr>
        <w:t>ted in 2019</w:t>
      </w:r>
      <w:r w:rsidR="009571DB" w:rsidRPr="002B7E7C">
        <w:rPr>
          <w:rFonts w:ascii="Avenir LT Std 35 Light" w:hAnsi="Avenir LT Std 35 Light" w:cs="Arial"/>
          <w:sz w:val="22"/>
          <w:szCs w:val="22"/>
        </w:rPr>
        <w:t xml:space="preserve"> may only claim </w:t>
      </w:r>
      <w:r w:rsidR="000E17E6" w:rsidRPr="002B7E7C">
        <w:rPr>
          <w:rFonts w:ascii="Avenir LT Std 35 Light" w:hAnsi="Avenir LT Std 35 Light" w:cs="Arial"/>
          <w:sz w:val="22"/>
          <w:szCs w:val="22"/>
        </w:rPr>
        <w:t>generation</w:t>
      </w:r>
      <w:r w:rsidR="00B96977" w:rsidRPr="002B7E7C">
        <w:rPr>
          <w:rFonts w:ascii="Avenir LT Std 35 Light" w:hAnsi="Avenir LT Std 35 Light" w:cs="Arial"/>
          <w:sz w:val="22"/>
          <w:szCs w:val="22"/>
        </w:rPr>
        <w:t xml:space="preserve"> from 2018</w:t>
      </w:r>
      <w:r w:rsidR="000E17E6" w:rsidRPr="002B7E7C">
        <w:rPr>
          <w:rFonts w:ascii="Avenir LT Std 35 Light" w:hAnsi="Avenir LT Std 35 Light" w:cs="Arial"/>
          <w:sz w:val="22"/>
          <w:szCs w:val="22"/>
        </w:rPr>
        <w:t>.</w:t>
      </w:r>
    </w:p>
    <w:p w14:paraId="413CA31A" w14:textId="1905501F" w:rsidR="00997E76" w:rsidRPr="002B7E7C" w:rsidRDefault="00997E76" w:rsidP="00997E76">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 xml:space="preserve">Enter the quantity of eligible </w:t>
      </w:r>
      <w:r w:rsidR="00CF60EF" w:rsidRPr="002B7E7C">
        <w:rPr>
          <w:rFonts w:ascii="Avenir LT Std 35 Light" w:hAnsi="Avenir LT Std 35 Light" w:cs="Arial"/>
          <w:sz w:val="22"/>
          <w:szCs w:val="22"/>
        </w:rPr>
        <w:t>generation in megawatt-hours (</w:t>
      </w:r>
      <w:r w:rsidRPr="002B7E7C">
        <w:rPr>
          <w:rFonts w:ascii="Avenir LT Std 35 Light" w:hAnsi="Avenir LT Std 35 Light" w:cs="Arial"/>
          <w:sz w:val="22"/>
          <w:szCs w:val="22"/>
        </w:rPr>
        <w:t>MWh</w:t>
      </w:r>
      <w:r w:rsidR="00CF60EF" w:rsidRPr="002B7E7C">
        <w:rPr>
          <w:rFonts w:ascii="Avenir LT Std 35 Light" w:hAnsi="Avenir LT Std 35 Light" w:cs="Arial"/>
          <w:sz w:val="22"/>
          <w:szCs w:val="22"/>
        </w:rPr>
        <w:t>)</w:t>
      </w:r>
      <w:r w:rsidRPr="002B7E7C">
        <w:rPr>
          <w:rFonts w:ascii="Avenir LT Std 35 Light" w:hAnsi="Avenir LT Std 35 Light" w:cs="Arial"/>
          <w:sz w:val="22"/>
          <w:szCs w:val="22"/>
        </w:rPr>
        <w:t xml:space="preserve"> for each generator.</w:t>
      </w:r>
    </w:p>
    <w:p w14:paraId="4E49E9EC" w14:textId="16DFBFAC" w:rsidR="000F68EA" w:rsidRPr="002B7E7C" w:rsidRDefault="00782D42" w:rsidP="005A2F31">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 xml:space="preserve">Include each </w:t>
      </w:r>
      <w:r w:rsidR="000F68EA" w:rsidRPr="002B7E7C">
        <w:rPr>
          <w:rFonts w:ascii="Avenir LT Std 35 Light" w:hAnsi="Avenir LT Std 35 Light" w:cs="Arial"/>
          <w:sz w:val="22"/>
          <w:szCs w:val="22"/>
        </w:rPr>
        <w:t xml:space="preserve">generator’s </w:t>
      </w:r>
      <w:r w:rsidR="00C15D80" w:rsidRPr="002B7E7C">
        <w:rPr>
          <w:rFonts w:ascii="Avenir LT Std 35 Light" w:hAnsi="Avenir LT Std 35 Light" w:cs="Arial"/>
          <w:sz w:val="22"/>
          <w:szCs w:val="22"/>
        </w:rPr>
        <w:t>California Energy Commission</w:t>
      </w:r>
      <w:r w:rsidR="00E60DCD" w:rsidRPr="002B7E7C">
        <w:rPr>
          <w:rFonts w:ascii="Avenir LT Std 35 Light" w:hAnsi="Avenir LT Std 35 Light" w:cs="Arial"/>
          <w:sz w:val="22"/>
          <w:szCs w:val="22"/>
        </w:rPr>
        <w:t xml:space="preserve"> (CEC)</w:t>
      </w:r>
      <w:r w:rsidR="00C15D80" w:rsidRPr="002B7E7C">
        <w:rPr>
          <w:rFonts w:ascii="Avenir LT Std 35 Light" w:hAnsi="Avenir LT Std 35 Light" w:cs="Arial"/>
          <w:sz w:val="22"/>
          <w:szCs w:val="22"/>
        </w:rPr>
        <w:t xml:space="preserve"> RPS ID number.</w:t>
      </w:r>
      <w:r w:rsidR="000F68EA" w:rsidRPr="002B7E7C">
        <w:rPr>
          <w:rFonts w:ascii="Avenir LT Std 35 Light" w:hAnsi="Avenir LT Std 35 Light" w:cs="Arial"/>
          <w:sz w:val="22"/>
          <w:szCs w:val="22"/>
        </w:rPr>
        <w:t xml:space="preserve"> </w:t>
      </w:r>
      <w:r w:rsidR="00C15D80" w:rsidRPr="002B7E7C">
        <w:rPr>
          <w:rFonts w:ascii="Avenir LT Std 35 Light" w:hAnsi="Avenir LT Std 35 Light" w:cs="Arial"/>
          <w:sz w:val="22"/>
          <w:szCs w:val="22"/>
        </w:rPr>
        <w:t xml:space="preserve"> </w:t>
      </w:r>
      <w:r w:rsidR="00443551" w:rsidRPr="002B7E7C">
        <w:rPr>
          <w:rFonts w:ascii="Avenir LT Std 35 Light" w:hAnsi="Avenir LT Std 35 Light" w:cs="Arial"/>
          <w:sz w:val="22"/>
          <w:szCs w:val="22"/>
        </w:rPr>
        <w:t xml:space="preserve">If </w:t>
      </w:r>
      <w:r w:rsidR="000F68EA" w:rsidRPr="002B7E7C">
        <w:rPr>
          <w:rFonts w:ascii="Avenir LT Std 35 Light" w:hAnsi="Avenir LT Std 35 Light" w:cs="Arial"/>
          <w:sz w:val="22"/>
          <w:szCs w:val="22"/>
        </w:rPr>
        <w:t>a generator is not a C</w:t>
      </w:r>
      <w:r w:rsidR="00E60DCD" w:rsidRPr="002B7E7C">
        <w:rPr>
          <w:rFonts w:ascii="Avenir LT Std 35 Light" w:hAnsi="Avenir LT Std 35 Light" w:cs="Arial"/>
          <w:sz w:val="22"/>
          <w:szCs w:val="22"/>
        </w:rPr>
        <w:t xml:space="preserve">alifornia </w:t>
      </w:r>
      <w:r w:rsidR="000F68EA" w:rsidRPr="002B7E7C">
        <w:rPr>
          <w:rFonts w:ascii="Avenir LT Std 35 Light" w:hAnsi="Avenir LT Std 35 Light" w:cs="Arial"/>
          <w:sz w:val="22"/>
          <w:szCs w:val="22"/>
        </w:rPr>
        <w:t>RPS-</w:t>
      </w:r>
      <w:r w:rsidR="00443551" w:rsidRPr="002B7E7C">
        <w:rPr>
          <w:rFonts w:ascii="Avenir LT Std 35 Light" w:hAnsi="Avenir LT Std 35 Light" w:cs="Arial"/>
          <w:sz w:val="22"/>
          <w:szCs w:val="22"/>
        </w:rPr>
        <w:t xml:space="preserve">eligible facility, </w:t>
      </w:r>
      <w:r w:rsidR="005A2F31" w:rsidRPr="002B7E7C">
        <w:rPr>
          <w:rFonts w:ascii="Avenir LT Std 35 Light" w:hAnsi="Avenir LT Std 35 Light" w:cs="Arial"/>
          <w:sz w:val="22"/>
          <w:szCs w:val="22"/>
        </w:rPr>
        <w:t xml:space="preserve">attach documentation from </w:t>
      </w:r>
      <w:r w:rsidR="000F68EA" w:rsidRPr="002B7E7C">
        <w:rPr>
          <w:rFonts w:ascii="Avenir LT Std 35 Light" w:hAnsi="Avenir LT Std 35 Light" w:cs="Arial"/>
          <w:sz w:val="22"/>
          <w:szCs w:val="22"/>
        </w:rPr>
        <w:t>a California</w:t>
      </w:r>
      <w:r w:rsidR="005A2F31" w:rsidRPr="002B7E7C">
        <w:rPr>
          <w:rFonts w:ascii="Avenir LT Std 35 Light" w:hAnsi="Avenir LT Std 35 Light" w:cs="Arial"/>
          <w:sz w:val="22"/>
          <w:szCs w:val="22"/>
        </w:rPr>
        <w:t xml:space="preserve"> utility verifying</w:t>
      </w:r>
      <w:r w:rsidR="000F68EA" w:rsidRPr="002B7E7C">
        <w:rPr>
          <w:rFonts w:ascii="Avenir LT Std 35 Light" w:hAnsi="Avenir LT Std 35 Light" w:cs="Arial"/>
          <w:sz w:val="22"/>
          <w:szCs w:val="22"/>
        </w:rPr>
        <w:t xml:space="preserve"> that</w:t>
      </w:r>
      <w:r w:rsidR="005A2F31" w:rsidRPr="002B7E7C">
        <w:rPr>
          <w:rFonts w:ascii="Avenir LT Std 35 Light" w:hAnsi="Avenir LT Std 35 Light" w:cs="Arial"/>
          <w:sz w:val="22"/>
          <w:szCs w:val="22"/>
        </w:rPr>
        <w:t xml:space="preserve"> the </w:t>
      </w:r>
      <w:r w:rsidR="00C65D40" w:rsidRPr="002B7E7C">
        <w:rPr>
          <w:rFonts w:ascii="Avenir LT Std 35 Light" w:hAnsi="Avenir LT Std 35 Light" w:cs="Arial"/>
          <w:sz w:val="22"/>
          <w:szCs w:val="22"/>
        </w:rPr>
        <w:t xml:space="preserve">generator either </w:t>
      </w:r>
      <w:r w:rsidR="00F25CEE" w:rsidRPr="002B7E7C">
        <w:rPr>
          <w:rFonts w:ascii="Avenir LT Std 35 Light" w:hAnsi="Avenir LT Std 35 Light" w:cs="Arial"/>
          <w:sz w:val="22"/>
          <w:szCs w:val="22"/>
        </w:rPr>
        <w:t xml:space="preserve">received an incentive payment under </w:t>
      </w:r>
      <w:r w:rsidR="005A2F31" w:rsidRPr="002B7E7C">
        <w:rPr>
          <w:rFonts w:ascii="Avenir LT Std 35 Light" w:hAnsi="Avenir LT Std 35 Light" w:cs="Arial"/>
          <w:sz w:val="22"/>
          <w:szCs w:val="22"/>
        </w:rPr>
        <w:t>California’s Solar Electric Incentive Programs</w:t>
      </w:r>
      <w:r w:rsidR="00993570" w:rsidRPr="002B7E7C">
        <w:rPr>
          <w:rFonts w:ascii="Avenir LT Std 35 Light" w:hAnsi="Avenir LT Std 35 Light" w:cs="Arial"/>
          <w:sz w:val="22"/>
          <w:szCs w:val="22"/>
        </w:rPr>
        <w:t xml:space="preserve"> or is a solar generation installation</w:t>
      </w:r>
      <w:r w:rsidR="00F25CEE" w:rsidRPr="002B7E7C">
        <w:rPr>
          <w:rFonts w:ascii="Avenir LT Std 35 Light" w:hAnsi="Avenir LT Std 35 Light" w:cs="Arial"/>
          <w:sz w:val="22"/>
          <w:szCs w:val="22"/>
        </w:rPr>
        <w:t xml:space="preserve"> with an approved inte</w:t>
      </w:r>
      <w:r w:rsidR="009571DB" w:rsidRPr="002B7E7C">
        <w:rPr>
          <w:rFonts w:ascii="Avenir LT Std 35 Light" w:hAnsi="Avenir LT Std 35 Light" w:cs="Arial"/>
          <w:sz w:val="22"/>
          <w:szCs w:val="22"/>
        </w:rPr>
        <w:t>rconnection with a California electrical distribution utility</w:t>
      </w:r>
      <w:r w:rsidR="00F61EBE" w:rsidRPr="002B7E7C">
        <w:rPr>
          <w:rFonts w:ascii="Avenir LT Std 35 Light" w:hAnsi="Avenir LT Std 35 Light" w:cs="Arial"/>
          <w:sz w:val="22"/>
          <w:szCs w:val="22"/>
        </w:rPr>
        <w:t>.</w:t>
      </w:r>
    </w:p>
    <w:p w14:paraId="049FD589" w14:textId="77777777" w:rsidR="001568E9" w:rsidRPr="002B7E7C" w:rsidRDefault="000F68EA" w:rsidP="005A2F31">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 xml:space="preserve">Provide each generator’s WREGIS ID.  If the generator is not registered in WREGIS, provide proof of the quantity of </w:t>
      </w:r>
      <w:r w:rsidR="007345BF" w:rsidRPr="002B7E7C">
        <w:rPr>
          <w:rFonts w:ascii="Avenir LT Std 35 Light" w:hAnsi="Avenir LT Std 35 Light" w:cs="Arial"/>
          <w:sz w:val="22"/>
          <w:szCs w:val="22"/>
        </w:rPr>
        <w:t xml:space="preserve">renewable electricity and </w:t>
      </w:r>
      <w:r w:rsidRPr="002B7E7C">
        <w:rPr>
          <w:rFonts w:ascii="Avenir LT Std 35 Light" w:hAnsi="Avenir LT Std 35 Light" w:cs="Arial"/>
          <w:sz w:val="22"/>
          <w:szCs w:val="22"/>
        </w:rPr>
        <w:t>RECs generated.</w:t>
      </w:r>
    </w:p>
    <w:p w14:paraId="70036191" w14:textId="0E74141F" w:rsidR="00DC418D" w:rsidRPr="002B7E7C" w:rsidRDefault="000F68EA" w:rsidP="00117B15">
      <w:pPr>
        <w:numPr>
          <w:ilvl w:val="0"/>
          <w:numId w:val="3"/>
        </w:numPr>
        <w:ind w:right="792"/>
        <w:rPr>
          <w:rFonts w:ascii="Avenir LT Std 35 Light" w:hAnsi="Avenir LT Std 35 Light" w:cs="Arial"/>
          <w:sz w:val="22"/>
          <w:szCs w:val="22"/>
        </w:rPr>
      </w:pPr>
      <w:r w:rsidRPr="002B7E7C">
        <w:rPr>
          <w:rFonts w:ascii="Avenir LT Std 35 Light" w:hAnsi="Avenir LT Std 35 Light" w:cs="Arial"/>
          <w:sz w:val="22"/>
          <w:szCs w:val="22"/>
        </w:rPr>
        <w:t xml:space="preserve">Check the box </w:t>
      </w:r>
      <w:r w:rsidR="00997E76" w:rsidRPr="002B7E7C">
        <w:rPr>
          <w:rFonts w:ascii="Avenir LT Std 35 Light" w:hAnsi="Avenir LT Std 35 Light" w:cs="Arial"/>
          <w:sz w:val="22"/>
          <w:szCs w:val="22"/>
        </w:rPr>
        <w:t xml:space="preserve">in Part II </w:t>
      </w:r>
      <w:r w:rsidR="00C65D40" w:rsidRPr="002B7E7C">
        <w:rPr>
          <w:rFonts w:ascii="Avenir LT Std 35 Light" w:hAnsi="Avenir LT Std 35 Light" w:cs="Arial"/>
          <w:sz w:val="22"/>
          <w:szCs w:val="22"/>
        </w:rPr>
        <w:t>(</w:t>
      </w:r>
      <w:r w:rsidR="00997E76" w:rsidRPr="002B7E7C">
        <w:rPr>
          <w:rFonts w:ascii="Avenir LT Std 35 Light" w:hAnsi="Avenir LT Std 35 Light" w:cs="Arial"/>
          <w:sz w:val="22"/>
          <w:szCs w:val="22"/>
        </w:rPr>
        <w:t>or enter the Direct Delivery Code on the VRE Generator Form</w:t>
      </w:r>
      <w:r w:rsidR="00C65D40" w:rsidRPr="002B7E7C">
        <w:rPr>
          <w:rFonts w:ascii="Avenir LT Std 35 Light" w:hAnsi="Avenir LT Std 35 Light" w:cs="Arial"/>
          <w:sz w:val="22"/>
          <w:szCs w:val="22"/>
        </w:rPr>
        <w:t>)</w:t>
      </w:r>
      <w:r w:rsidR="00997E76" w:rsidRPr="002B7E7C">
        <w:rPr>
          <w:rFonts w:ascii="Avenir LT Std 35 Light" w:hAnsi="Avenir LT Std 35 Light" w:cs="Arial"/>
          <w:sz w:val="22"/>
          <w:szCs w:val="22"/>
        </w:rPr>
        <w:t xml:space="preserve"> </w:t>
      </w:r>
      <w:r w:rsidR="00C65D40" w:rsidRPr="002B7E7C">
        <w:rPr>
          <w:rFonts w:ascii="Avenir LT Std 35 Light" w:hAnsi="Avenir LT Std 35 Light" w:cs="Arial"/>
          <w:sz w:val="22"/>
          <w:szCs w:val="22"/>
        </w:rPr>
        <w:t xml:space="preserve">to identify </w:t>
      </w:r>
      <w:r w:rsidRPr="002B7E7C">
        <w:rPr>
          <w:rFonts w:ascii="Avenir LT Std 35 Light" w:hAnsi="Avenir LT Std 35 Light" w:cs="Arial"/>
          <w:sz w:val="22"/>
          <w:szCs w:val="22"/>
        </w:rPr>
        <w:t>how</w:t>
      </w:r>
      <w:r w:rsidR="004F6E18" w:rsidRPr="002B7E7C">
        <w:rPr>
          <w:rFonts w:ascii="Avenir LT Std 35 Light" w:hAnsi="Avenir LT Std 35 Light" w:cs="Arial"/>
          <w:sz w:val="22"/>
          <w:szCs w:val="22"/>
        </w:rPr>
        <w:t xml:space="preserve"> the electricity </w:t>
      </w:r>
      <w:r w:rsidR="00997E76" w:rsidRPr="002B7E7C">
        <w:rPr>
          <w:rFonts w:ascii="Avenir LT Std 35 Light" w:hAnsi="Avenir LT Std 35 Light" w:cs="Arial"/>
          <w:sz w:val="22"/>
          <w:szCs w:val="22"/>
        </w:rPr>
        <w:t xml:space="preserve">from each generator </w:t>
      </w:r>
      <w:r w:rsidR="004F6E18" w:rsidRPr="002B7E7C">
        <w:rPr>
          <w:rFonts w:ascii="Avenir LT Std 35 Light" w:hAnsi="Avenir LT Std 35 Light" w:cs="Arial"/>
          <w:sz w:val="22"/>
          <w:szCs w:val="22"/>
        </w:rPr>
        <w:t xml:space="preserve">meets the </w:t>
      </w:r>
      <w:r w:rsidR="000840BA" w:rsidRPr="002B7E7C">
        <w:rPr>
          <w:rFonts w:ascii="Avenir LT Std 35 Light" w:hAnsi="Avenir LT Std 35 Light" w:cs="Arial"/>
          <w:sz w:val="22"/>
          <w:szCs w:val="22"/>
        </w:rPr>
        <w:t>requirement</w:t>
      </w:r>
      <w:r w:rsidR="00C65D40" w:rsidRPr="002B7E7C">
        <w:rPr>
          <w:rFonts w:ascii="Avenir LT Std 35 Light" w:hAnsi="Avenir LT Std 35 Light"/>
        </w:rPr>
        <w:t xml:space="preserve"> </w:t>
      </w:r>
      <w:r w:rsidR="00C65D40" w:rsidRPr="002B7E7C">
        <w:rPr>
          <w:rFonts w:ascii="Avenir LT Std 35 Light" w:hAnsi="Avenir LT Std 35 Light" w:cs="Arial"/>
          <w:sz w:val="22"/>
          <w:szCs w:val="22"/>
        </w:rPr>
        <w:t>that it must be directly delivered to California</w:t>
      </w:r>
      <w:r w:rsidR="004F6E18" w:rsidRPr="002B7E7C">
        <w:rPr>
          <w:rFonts w:ascii="Avenir LT Std 35 Light" w:hAnsi="Avenir LT Std 35 Light" w:cs="Arial"/>
          <w:sz w:val="22"/>
          <w:szCs w:val="22"/>
        </w:rPr>
        <w:t xml:space="preserve">.  This requirement may be satisfied by meeting one of the </w:t>
      </w:r>
      <w:r w:rsidR="00D13491" w:rsidRPr="002B7E7C">
        <w:rPr>
          <w:rFonts w:ascii="Avenir LT Std 35 Light" w:hAnsi="Avenir LT Std 35 Light" w:cs="Arial"/>
          <w:sz w:val="22"/>
          <w:szCs w:val="22"/>
        </w:rPr>
        <w:t>options pursuant to the definition of “Direct Delivery of Electricity” or “directly delivered”</w:t>
      </w:r>
      <w:r w:rsidR="00E60DCD" w:rsidRPr="002B7E7C">
        <w:rPr>
          <w:rFonts w:ascii="Avenir LT Std 35 Light" w:hAnsi="Avenir LT Std 35 Light" w:cs="Arial"/>
          <w:sz w:val="22"/>
          <w:szCs w:val="22"/>
        </w:rPr>
        <w:t xml:space="preserve"> in the </w:t>
      </w:r>
      <w:hyperlink r:id="rId12" w:history="1">
        <w:r w:rsidR="00E60DCD" w:rsidRPr="002B7E7C">
          <w:rPr>
            <w:rStyle w:val="Hyperlink"/>
            <w:rFonts w:ascii="Avenir LT Std 35 Light" w:hAnsi="Avenir LT Std 35 Light" w:cs="Arial"/>
            <w:sz w:val="22"/>
            <w:szCs w:val="22"/>
          </w:rPr>
          <w:t>Regulation for the Mandatory Reporting of Greenhouse Gas Emissions</w:t>
        </w:r>
      </w:hyperlink>
      <w:r w:rsidR="00E60DCD" w:rsidRPr="002B7E7C">
        <w:rPr>
          <w:rFonts w:ascii="Avenir LT Std 35 Light" w:hAnsi="Avenir LT Std 35 Light" w:cs="Arial"/>
          <w:sz w:val="22"/>
          <w:szCs w:val="22"/>
        </w:rPr>
        <w:t>.</w:t>
      </w:r>
    </w:p>
    <w:p w14:paraId="4CC2EF6A" w14:textId="06486115" w:rsidR="00A64760" w:rsidRPr="002B7E7C" w:rsidRDefault="00A64760" w:rsidP="00F61EBE">
      <w:pPr>
        <w:tabs>
          <w:tab w:val="left" w:pos="6705"/>
        </w:tabs>
        <w:ind w:left="-1080" w:right="792"/>
        <w:rPr>
          <w:rFonts w:ascii="Avenir LT Std 35 Light" w:hAnsi="Avenir LT Std 35 Light" w:cs="Arial"/>
          <w:sz w:val="22"/>
          <w:szCs w:val="22"/>
        </w:rPr>
      </w:pPr>
    </w:p>
    <w:p w14:paraId="6D678A19" w14:textId="3265337D" w:rsidR="00403F85" w:rsidRPr="002B7E7C" w:rsidRDefault="004D0A35" w:rsidP="00403F85">
      <w:pPr>
        <w:ind w:left="-1080" w:right="792"/>
        <w:rPr>
          <w:rFonts w:ascii="Avenir LT Std 35 Light" w:hAnsi="Avenir LT Std 35 Light" w:cs="Arial"/>
          <w:b/>
          <w:sz w:val="22"/>
          <w:szCs w:val="22"/>
        </w:rPr>
      </w:pPr>
      <w:r w:rsidRPr="002B7E7C">
        <w:rPr>
          <w:rFonts w:ascii="Avenir LT Std 35 Light" w:hAnsi="Avenir LT Std 35 Light" w:cs="Arial"/>
          <w:b/>
          <w:sz w:val="22"/>
          <w:szCs w:val="22"/>
        </w:rPr>
        <w:t xml:space="preserve">Part </w:t>
      </w:r>
      <w:r w:rsidR="005D0123" w:rsidRPr="002B7E7C">
        <w:rPr>
          <w:rFonts w:ascii="Avenir LT Std 35 Light" w:hAnsi="Avenir LT Std 35 Light" w:cs="Arial"/>
          <w:b/>
          <w:sz w:val="22"/>
          <w:szCs w:val="22"/>
        </w:rPr>
        <w:t>I</w:t>
      </w:r>
      <w:r w:rsidR="00370870" w:rsidRPr="002B7E7C">
        <w:rPr>
          <w:rFonts w:ascii="Avenir LT Std 35 Light" w:hAnsi="Avenir LT Std 35 Light" w:cs="Arial"/>
          <w:b/>
          <w:sz w:val="22"/>
          <w:szCs w:val="22"/>
        </w:rPr>
        <w:t>II</w:t>
      </w:r>
      <w:r w:rsidR="00774E9D" w:rsidRPr="002B7E7C">
        <w:rPr>
          <w:rFonts w:ascii="Avenir LT Std 35 Light" w:hAnsi="Avenir LT Std 35 Light" w:cs="Arial"/>
          <w:b/>
          <w:sz w:val="22"/>
          <w:szCs w:val="22"/>
        </w:rPr>
        <w:t>.</w:t>
      </w:r>
      <w:r w:rsidR="005D0123" w:rsidRPr="002B7E7C">
        <w:rPr>
          <w:rFonts w:ascii="Avenir LT Std 35 Light" w:hAnsi="Avenir LT Std 35 Light" w:cs="Arial"/>
          <w:b/>
          <w:sz w:val="22"/>
          <w:szCs w:val="22"/>
        </w:rPr>
        <w:t xml:space="preserve"> </w:t>
      </w:r>
      <w:r w:rsidR="00183D34" w:rsidRPr="002B7E7C">
        <w:rPr>
          <w:rFonts w:ascii="Avenir LT Std 35 Light" w:hAnsi="Avenir LT Std 35 Light" w:cs="Arial"/>
          <w:b/>
          <w:sz w:val="22"/>
          <w:szCs w:val="22"/>
        </w:rPr>
        <w:t xml:space="preserve"> </w:t>
      </w:r>
      <w:r w:rsidR="00403F85" w:rsidRPr="002B7E7C">
        <w:rPr>
          <w:rFonts w:ascii="Avenir LT Std 35 Light" w:hAnsi="Avenir LT Std 35 Light" w:cs="Arial"/>
          <w:b/>
          <w:sz w:val="22"/>
          <w:szCs w:val="22"/>
        </w:rPr>
        <w:t>Additional Information</w:t>
      </w:r>
      <w:r w:rsidR="00CF60EF" w:rsidRPr="002B7E7C">
        <w:rPr>
          <w:rFonts w:ascii="Avenir LT Std 35 Light" w:hAnsi="Avenir LT Std 35 Light" w:cs="Arial"/>
          <w:b/>
          <w:sz w:val="22"/>
          <w:szCs w:val="22"/>
        </w:rPr>
        <w:t>.</w:t>
      </w:r>
    </w:p>
    <w:p w14:paraId="3829E40F" w14:textId="47BD292E" w:rsidR="00403F85" w:rsidRPr="002B7E7C" w:rsidRDefault="00DF172C" w:rsidP="00D0544E">
      <w:pPr>
        <w:spacing w:before="60"/>
        <w:ind w:left="-1080" w:right="792"/>
        <w:rPr>
          <w:rFonts w:ascii="Avenir LT Std 35 Light" w:hAnsi="Avenir LT Std 35 Light" w:cs="Arial"/>
          <w:b/>
          <w:sz w:val="22"/>
          <w:szCs w:val="22"/>
          <w:u w:val="single"/>
        </w:rPr>
      </w:pPr>
      <w:r w:rsidRPr="002B7E7C">
        <w:rPr>
          <w:rFonts w:ascii="Avenir LT Std 35 Light" w:hAnsi="Avenir LT Std 35 Light" w:cs="Arial"/>
          <w:sz w:val="22"/>
          <w:szCs w:val="22"/>
        </w:rPr>
        <w:t xml:space="preserve">Provide </w:t>
      </w:r>
      <w:r w:rsidR="00117B15" w:rsidRPr="002B7E7C">
        <w:rPr>
          <w:rFonts w:ascii="Avenir LT Std 35 Light" w:hAnsi="Avenir LT Std 35 Light" w:cs="Arial"/>
          <w:sz w:val="22"/>
          <w:szCs w:val="22"/>
        </w:rPr>
        <w:t xml:space="preserve">all applicable </w:t>
      </w:r>
      <w:r w:rsidRPr="002B7E7C">
        <w:rPr>
          <w:rFonts w:ascii="Avenir LT Std 35 Light" w:hAnsi="Avenir LT Std 35 Light" w:cs="Arial"/>
          <w:sz w:val="22"/>
          <w:szCs w:val="22"/>
        </w:rPr>
        <w:t xml:space="preserve">information listed in </w:t>
      </w:r>
      <w:r w:rsidR="00393B84" w:rsidRPr="002B7E7C">
        <w:rPr>
          <w:rFonts w:ascii="Avenir LT Std 35 Light" w:hAnsi="Avenir LT Std 35 Light" w:cs="Arial"/>
          <w:sz w:val="22"/>
          <w:szCs w:val="22"/>
        </w:rPr>
        <w:t>Part</w:t>
      </w:r>
      <w:r w:rsidR="00403F85" w:rsidRPr="002B7E7C">
        <w:rPr>
          <w:rFonts w:ascii="Avenir LT Std 35 Light" w:hAnsi="Avenir LT Std 35 Light" w:cs="Arial"/>
          <w:sz w:val="22"/>
          <w:szCs w:val="22"/>
        </w:rPr>
        <w:t xml:space="preserve"> </w:t>
      </w:r>
      <w:r w:rsidR="00A6481B" w:rsidRPr="002B7E7C">
        <w:rPr>
          <w:rFonts w:ascii="Avenir LT Std 35 Light" w:hAnsi="Avenir LT Std 35 Light" w:cs="Arial"/>
          <w:sz w:val="22"/>
          <w:szCs w:val="22"/>
        </w:rPr>
        <w:t>I</w:t>
      </w:r>
      <w:r w:rsidR="00370870" w:rsidRPr="002B7E7C">
        <w:rPr>
          <w:rFonts w:ascii="Avenir LT Std 35 Light" w:hAnsi="Avenir LT Std 35 Light" w:cs="Arial"/>
          <w:sz w:val="22"/>
          <w:szCs w:val="22"/>
        </w:rPr>
        <w:t>II</w:t>
      </w:r>
      <w:r w:rsidR="00A6481B" w:rsidRPr="002B7E7C">
        <w:rPr>
          <w:rFonts w:ascii="Avenir LT Std 35 Light" w:hAnsi="Avenir LT Std 35 Light" w:cs="Arial"/>
          <w:sz w:val="22"/>
          <w:szCs w:val="22"/>
        </w:rPr>
        <w:t xml:space="preserve"> </w:t>
      </w:r>
      <w:r w:rsidR="00117B15" w:rsidRPr="002B7E7C">
        <w:rPr>
          <w:rFonts w:ascii="Avenir LT Std 35 Light" w:hAnsi="Avenir LT Std 35 Light" w:cs="Arial"/>
          <w:sz w:val="22"/>
          <w:szCs w:val="22"/>
        </w:rPr>
        <w:t xml:space="preserve">that is needed </w:t>
      </w:r>
      <w:r w:rsidRPr="002B7E7C">
        <w:rPr>
          <w:rFonts w:ascii="Avenir LT Std 35 Light" w:hAnsi="Avenir LT Std 35 Light" w:cs="Arial"/>
          <w:sz w:val="22"/>
          <w:szCs w:val="22"/>
        </w:rPr>
        <w:t>to</w:t>
      </w:r>
      <w:r w:rsidR="00F25CEE" w:rsidRPr="002B7E7C">
        <w:rPr>
          <w:rFonts w:ascii="Avenir LT Std 35 Light" w:hAnsi="Avenir LT Std 35 Light" w:cs="Arial"/>
          <w:sz w:val="22"/>
          <w:szCs w:val="22"/>
        </w:rPr>
        <w:t xml:space="preserve"> document and verify the</w:t>
      </w:r>
      <w:r w:rsidR="00D86707" w:rsidRPr="002B7E7C">
        <w:rPr>
          <w:rFonts w:ascii="Avenir LT Std 35 Light" w:hAnsi="Avenir LT Std 35 Light" w:cs="Arial"/>
          <w:sz w:val="22"/>
          <w:szCs w:val="22"/>
        </w:rPr>
        <w:t xml:space="preserve"> </w:t>
      </w:r>
      <w:r w:rsidR="00117B15" w:rsidRPr="002B7E7C">
        <w:rPr>
          <w:rFonts w:ascii="Avenir LT Std 35 Light" w:hAnsi="Avenir LT Std 35 Light" w:cs="Arial"/>
          <w:sz w:val="22"/>
          <w:szCs w:val="22"/>
        </w:rPr>
        <w:t xml:space="preserve">generator’s </w:t>
      </w:r>
      <w:r w:rsidR="00D86707" w:rsidRPr="002B7E7C">
        <w:rPr>
          <w:rFonts w:ascii="Avenir LT Std 35 Light" w:hAnsi="Avenir LT Std 35 Light" w:cs="Arial"/>
          <w:sz w:val="22"/>
          <w:szCs w:val="22"/>
        </w:rPr>
        <w:t>eligibility,</w:t>
      </w:r>
      <w:r w:rsidR="00F25CEE" w:rsidRPr="002B7E7C">
        <w:rPr>
          <w:rFonts w:ascii="Avenir LT Std 35 Light" w:hAnsi="Avenir LT Std 35 Light" w:cs="Arial"/>
          <w:sz w:val="22"/>
          <w:szCs w:val="22"/>
        </w:rPr>
        <w:t xml:space="preserve"> </w:t>
      </w:r>
      <w:r w:rsidR="00117B15" w:rsidRPr="002B7E7C">
        <w:rPr>
          <w:rFonts w:ascii="Avenir LT Std 35 Light" w:hAnsi="Avenir LT Std 35 Light" w:cs="Arial"/>
          <w:sz w:val="22"/>
          <w:szCs w:val="22"/>
        </w:rPr>
        <w:t xml:space="preserve">the generation </w:t>
      </w:r>
      <w:r w:rsidR="00F25CEE" w:rsidRPr="002B7E7C">
        <w:rPr>
          <w:rFonts w:ascii="Avenir LT Std 35 Light" w:hAnsi="Avenir LT Std 35 Light" w:cs="Arial"/>
          <w:sz w:val="22"/>
          <w:szCs w:val="22"/>
        </w:rPr>
        <w:t>amounts</w:t>
      </w:r>
      <w:r w:rsidR="007D574D" w:rsidRPr="002B7E7C">
        <w:rPr>
          <w:rFonts w:ascii="Avenir LT Std 35 Light" w:hAnsi="Avenir LT Std 35 Light" w:cs="Arial"/>
          <w:sz w:val="22"/>
          <w:szCs w:val="22"/>
        </w:rPr>
        <w:t>,</w:t>
      </w:r>
      <w:r w:rsidR="00F25CEE" w:rsidRPr="002B7E7C">
        <w:rPr>
          <w:rFonts w:ascii="Avenir LT Std 35 Light" w:hAnsi="Avenir LT Std 35 Light" w:cs="Arial"/>
          <w:sz w:val="22"/>
          <w:szCs w:val="22"/>
        </w:rPr>
        <w:t xml:space="preserve"> and </w:t>
      </w:r>
      <w:r w:rsidR="00117B15" w:rsidRPr="002B7E7C">
        <w:rPr>
          <w:rFonts w:ascii="Avenir LT Std 35 Light" w:hAnsi="Avenir LT Std 35 Light" w:cs="Arial"/>
          <w:sz w:val="22"/>
          <w:szCs w:val="22"/>
        </w:rPr>
        <w:t xml:space="preserve">the </w:t>
      </w:r>
      <w:r w:rsidR="00F25CEE" w:rsidRPr="002B7E7C">
        <w:rPr>
          <w:rFonts w:ascii="Avenir LT Std 35 Light" w:hAnsi="Avenir LT Std 35 Light" w:cs="Arial"/>
          <w:sz w:val="22"/>
          <w:szCs w:val="22"/>
        </w:rPr>
        <w:t xml:space="preserve">retirement of </w:t>
      </w:r>
      <w:r w:rsidR="00117B15" w:rsidRPr="002B7E7C">
        <w:rPr>
          <w:rFonts w:ascii="Avenir LT Std 35 Light" w:hAnsi="Avenir LT Std 35 Light" w:cs="Arial"/>
          <w:sz w:val="22"/>
          <w:szCs w:val="22"/>
        </w:rPr>
        <w:t xml:space="preserve">RECs for </w:t>
      </w:r>
      <w:r w:rsidR="00F25CEE" w:rsidRPr="002B7E7C">
        <w:rPr>
          <w:rFonts w:ascii="Avenir LT Std 35 Light" w:hAnsi="Avenir LT Std 35 Light" w:cs="Arial"/>
          <w:sz w:val="22"/>
          <w:szCs w:val="22"/>
        </w:rPr>
        <w:t xml:space="preserve">the claimed </w:t>
      </w:r>
      <w:r w:rsidR="00D86707" w:rsidRPr="002B7E7C">
        <w:rPr>
          <w:rFonts w:ascii="Avenir LT Std 35 Light" w:hAnsi="Avenir LT Std 35 Light" w:cs="Arial"/>
          <w:sz w:val="22"/>
          <w:szCs w:val="22"/>
        </w:rPr>
        <w:t>generation</w:t>
      </w:r>
      <w:r w:rsidR="00403F85" w:rsidRPr="002B7E7C">
        <w:rPr>
          <w:rFonts w:ascii="Avenir LT Std 35 Light" w:hAnsi="Avenir LT Std 35 Light" w:cs="Arial"/>
          <w:sz w:val="22"/>
          <w:szCs w:val="22"/>
        </w:rPr>
        <w:t xml:space="preserve">. </w:t>
      </w:r>
      <w:r w:rsidR="006C7B13" w:rsidRPr="002B7E7C">
        <w:rPr>
          <w:rFonts w:ascii="Avenir LT Std 35 Light" w:hAnsi="Avenir LT Std 35 Light" w:cs="Arial"/>
          <w:sz w:val="22"/>
          <w:szCs w:val="22"/>
        </w:rPr>
        <w:t xml:space="preserve"> </w:t>
      </w:r>
      <w:r w:rsidR="008D1386" w:rsidRPr="002B7E7C">
        <w:rPr>
          <w:rFonts w:ascii="Avenir LT Std 35 Light" w:hAnsi="Avenir LT Std 35 Light" w:cs="Arial"/>
          <w:sz w:val="22"/>
          <w:szCs w:val="22"/>
        </w:rPr>
        <w:t>Th</w:t>
      </w:r>
      <w:r w:rsidR="007C04D8" w:rsidRPr="002B7E7C">
        <w:rPr>
          <w:rFonts w:ascii="Avenir LT Std 35 Light" w:hAnsi="Avenir LT Std 35 Light" w:cs="Arial"/>
          <w:sz w:val="22"/>
          <w:szCs w:val="22"/>
        </w:rPr>
        <w:t>is documentation is</w:t>
      </w:r>
      <w:r w:rsidR="006C7B13" w:rsidRPr="002B7E7C">
        <w:rPr>
          <w:rFonts w:ascii="Avenir LT Std 35 Light" w:hAnsi="Avenir LT Std 35 Light" w:cs="Arial"/>
          <w:sz w:val="22"/>
          <w:szCs w:val="22"/>
        </w:rPr>
        <w:t xml:space="preserve"> </w:t>
      </w:r>
      <w:r w:rsidR="00A578F6" w:rsidRPr="002B7E7C">
        <w:rPr>
          <w:rFonts w:ascii="Avenir LT Std 35 Light" w:hAnsi="Avenir LT Std 35 Light" w:cs="Arial"/>
          <w:sz w:val="22"/>
          <w:szCs w:val="22"/>
        </w:rPr>
        <w:t>necessary</w:t>
      </w:r>
      <w:r w:rsidR="008D1386" w:rsidRPr="002B7E7C">
        <w:rPr>
          <w:rFonts w:ascii="Avenir LT Std 35 Light" w:hAnsi="Avenir LT Std 35 Light" w:cs="Arial"/>
          <w:sz w:val="22"/>
          <w:szCs w:val="22"/>
        </w:rPr>
        <w:t xml:space="preserve"> for </w:t>
      </w:r>
      <w:r w:rsidR="00275B9E" w:rsidRPr="002B7E7C">
        <w:rPr>
          <w:rFonts w:ascii="Avenir LT Std 35 Light" w:hAnsi="Avenir LT Std 35 Light" w:cs="Arial"/>
          <w:sz w:val="22"/>
          <w:szCs w:val="22"/>
        </w:rPr>
        <w:t>C</w:t>
      </w:r>
      <w:r w:rsidR="008D1386" w:rsidRPr="002B7E7C">
        <w:rPr>
          <w:rFonts w:ascii="Avenir LT Std 35 Light" w:hAnsi="Avenir LT Std 35 Light" w:cs="Arial"/>
          <w:sz w:val="22"/>
          <w:szCs w:val="22"/>
        </w:rPr>
        <w:t>ARB verification of the application.</w:t>
      </w:r>
    </w:p>
    <w:p w14:paraId="3A1EDA68" w14:textId="77777777" w:rsidR="008D1386" w:rsidRPr="002B7E7C" w:rsidRDefault="008D1386" w:rsidP="00C4112A">
      <w:pPr>
        <w:tabs>
          <w:tab w:val="left" w:pos="6705"/>
        </w:tabs>
        <w:ind w:left="-1080" w:right="792"/>
        <w:rPr>
          <w:rFonts w:ascii="Avenir LT Std 35 Light" w:hAnsi="Avenir LT Std 35 Light" w:cs="Arial"/>
          <w:sz w:val="22"/>
          <w:szCs w:val="22"/>
        </w:rPr>
      </w:pPr>
    </w:p>
    <w:p w14:paraId="4CADA225" w14:textId="7ECE22C6" w:rsidR="00DF538D" w:rsidRPr="002B7E7C" w:rsidRDefault="00370870" w:rsidP="00C4112A">
      <w:pPr>
        <w:tabs>
          <w:tab w:val="left" w:pos="6705"/>
        </w:tabs>
        <w:ind w:left="-1080" w:right="792"/>
        <w:rPr>
          <w:rFonts w:ascii="Avenir LT Std 35 Light" w:hAnsi="Avenir LT Std 35 Light" w:cs="Arial"/>
          <w:b/>
          <w:sz w:val="22"/>
          <w:szCs w:val="22"/>
        </w:rPr>
      </w:pPr>
      <w:r w:rsidRPr="002B7E7C">
        <w:rPr>
          <w:rFonts w:ascii="Avenir LT Std 35 Light" w:hAnsi="Avenir LT Std 35 Light" w:cs="Arial"/>
          <w:b/>
          <w:sz w:val="22"/>
          <w:szCs w:val="22"/>
        </w:rPr>
        <w:t>Part I</w:t>
      </w:r>
      <w:r w:rsidR="00FC2526" w:rsidRPr="002B7E7C">
        <w:rPr>
          <w:rFonts w:ascii="Avenir LT Std 35 Light" w:hAnsi="Avenir LT Std 35 Light" w:cs="Arial"/>
          <w:b/>
          <w:sz w:val="22"/>
          <w:szCs w:val="22"/>
        </w:rPr>
        <w:t>V</w:t>
      </w:r>
      <w:r w:rsidR="00DF538D" w:rsidRPr="002B7E7C">
        <w:rPr>
          <w:rFonts w:ascii="Avenir LT Std 35 Light" w:hAnsi="Avenir LT Std 35 Light" w:cs="Arial"/>
          <w:b/>
          <w:sz w:val="22"/>
          <w:szCs w:val="22"/>
        </w:rPr>
        <w:t xml:space="preserve">. </w:t>
      </w:r>
      <w:r w:rsidR="00183D34" w:rsidRPr="002B7E7C">
        <w:rPr>
          <w:rFonts w:ascii="Avenir LT Std 35 Light" w:hAnsi="Avenir LT Std 35 Light" w:cs="Arial"/>
          <w:b/>
          <w:sz w:val="22"/>
          <w:szCs w:val="22"/>
        </w:rPr>
        <w:t xml:space="preserve"> </w:t>
      </w:r>
      <w:r w:rsidR="00ED1B7B" w:rsidRPr="002B7E7C">
        <w:rPr>
          <w:rFonts w:ascii="Avenir LT Std 35 Light" w:hAnsi="Avenir LT Std 35 Light" w:cs="Arial"/>
          <w:b/>
          <w:sz w:val="22"/>
          <w:szCs w:val="22"/>
        </w:rPr>
        <w:t>Attestations and Signature</w:t>
      </w:r>
      <w:r w:rsidR="00CF60EF" w:rsidRPr="002B7E7C">
        <w:rPr>
          <w:rFonts w:ascii="Avenir LT Std 35 Light" w:hAnsi="Avenir LT Std 35 Light" w:cs="Arial"/>
          <w:b/>
          <w:sz w:val="22"/>
          <w:szCs w:val="22"/>
        </w:rPr>
        <w:t>.</w:t>
      </w:r>
    </w:p>
    <w:p w14:paraId="3CF8CD20" w14:textId="1581788F" w:rsidR="00E74C31" w:rsidRPr="002B7E7C" w:rsidRDefault="00E74C31" w:rsidP="00F61EBE">
      <w:pPr>
        <w:ind w:left="-1080" w:right="792"/>
        <w:rPr>
          <w:rFonts w:ascii="Avenir LT Std 35 Light" w:hAnsi="Avenir LT Std 35 Light" w:cs="Arial"/>
          <w:b/>
          <w:sz w:val="22"/>
          <w:szCs w:val="22"/>
        </w:rPr>
      </w:pPr>
      <w:r w:rsidRPr="002B7E7C">
        <w:rPr>
          <w:rFonts w:ascii="Avenir LT Std 35 Light" w:hAnsi="Avenir LT Std 35 Light" w:cs="Arial"/>
          <w:sz w:val="22"/>
          <w:szCs w:val="22"/>
        </w:rPr>
        <w:t xml:space="preserve">Section </w:t>
      </w:r>
      <w:r w:rsidR="00DC75D5" w:rsidRPr="002B7E7C">
        <w:rPr>
          <w:rFonts w:ascii="Avenir LT Std 35 Light" w:hAnsi="Avenir LT Std 35 Light" w:cs="Arial"/>
          <w:sz w:val="22"/>
          <w:szCs w:val="22"/>
        </w:rPr>
        <w:t>95841.1</w:t>
      </w:r>
      <w:r w:rsidRPr="002B7E7C">
        <w:rPr>
          <w:rFonts w:ascii="Avenir LT Std 35 Light" w:hAnsi="Avenir LT Std 35 Light" w:cs="Arial"/>
          <w:sz w:val="22"/>
          <w:szCs w:val="22"/>
        </w:rPr>
        <w:t>(</w:t>
      </w:r>
      <w:r w:rsidR="00DC75D5" w:rsidRPr="002B7E7C">
        <w:rPr>
          <w:rFonts w:ascii="Avenir LT Std 35 Light" w:hAnsi="Avenir LT Std 35 Light" w:cs="Arial"/>
          <w:sz w:val="22"/>
          <w:szCs w:val="22"/>
        </w:rPr>
        <w:t>b</w:t>
      </w:r>
      <w:r w:rsidRPr="002B7E7C">
        <w:rPr>
          <w:rFonts w:ascii="Avenir LT Std 35 Light" w:hAnsi="Avenir LT Std 35 Light" w:cs="Arial"/>
          <w:sz w:val="22"/>
          <w:szCs w:val="22"/>
        </w:rPr>
        <w:t>)</w:t>
      </w:r>
      <w:r w:rsidR="00DC75D5" w:rsidRPr="002B7E7C">
        <w:rPr>
          <w:rFonts w:ascii="Avenir LT Std 35 Light" w:hAnsi="Avenir LT Std 35 Light" w:cs="Arial"/>
          <w:sz w:val="22"/>
          <w:szCs w:val="22"/>
        </w:rPr>
        <w:t xml:space="preserve">(1)(F) </w:t>
      </w:r>
      <w:r w:rsidRPr="002B7E7C">
        <w:rPr>
          <w:rFonts w:ascii="Avenir LT Std 35 Light" w:hAnsi="Avenir LT Std 35 Light" w:cs="Arial"/>
          <w:sz w:val="22"/>
          <w:szCs w:val="22"/>
        </w:rPr>
        <w:t xml:space="preserve">of the </w:t>
      </w:r>
      <w:r w:rsidR="008606E6" w:rsidRPr="002B7E7C">
        <w:rPr>
          <w:rFonts w:ascii="Avenir LT Std 35 Light" w:hAnsi="Avenir LT Std 35 Light" w:cs="Arial"/>
          <w:sz w:val="22"/>
          <w:szCs w:val="22"/>
        </w:rPr>
        <w:t>C</w:t>
      </w:r>
      <w:r w:rsidRPr="002B7E7C">
        <w:rPr>
          <w:rFonts w:ascii="Avenir LT Std 35 Light" w:hAnsi="Avenir LT Std 35 Light" w:cs="Arial"/>
          <w:sz w:val="22"/>
          <w:szCs w:val="22"/>
        </w:rPr>
        <w:t>ap-and-</w:t>
      </w:r>
      <w:r w:rsidR="008606E6" w:rsidRPr="002B7E7C">
        <w:rPr>
          <w:rFonts w:ascii="Avenir LT Std 35 Light" w:hAnsi="Avenir LT Std 35 Light" w:cs="Arial"/>
          <w:sz w:val="22"/>
          <w:szCs w:val="22"/>
        </w:rPr>
        <w:t>T</w:t>
      </w:r>
      <w:r w:rsidRPr="002B7E7C">
        <w:rPr>
          <w:rFonts w:ascii="Avenir LT Std 35 Light" w:hAnsi="Avenir LT Std 35 Light" w:cs="Arial"/>
          <w:sz w:val="22"/>
          <w:szCs w:val="22"/>
        </w:rPr>
        <w:t xml:space="preserve">rade </w:t>
      </w:r>
      <w:r w:rsidR="008606E6" w:rsidRPr="002B7E7C">
        <w:rPr>
          <w:rFonts w:ascii="Avenir LT Std 35 Light" w:hAnsi="Avenir LT Std 35 Light" w:cs="Arial"/>
          <w:sz w:val="22"/>
          <w:szCs w:val="22"/>
        </w:rPr>
        <w:t>R</w:t>
      </w:r>
      <w:r w:rsidRPr="002B7E7C">
        <w:rPr>
          <w:rFonts w:ascii="Avenir LT Std 35 Light" w:hAnsi="Avenir LT Std 35 Light" w:cs="Arial"/>
          <w:sz w:val="22"/>
          <w:szCs w:val="22"/>
        </w:rPr>
        <w:t xml:space="preserve">egulation requires </w:t>
      </w:r>
      <w:r w:rsidR="003309DD" w:rsidRPr="002B7E7C">
        <w:rPr>
          <w:rFonts w:ascii="Avenir LT Std 35 Light" w:hAnsi="Avenir LT Std 35 Light" w:cs="Arial"/>
          <w:sz w:val="22"/>
          <w:szCs w:val="22"/>
        </w:rPr>
        <w:t xml:space="preserve">that the </w:t>
      </w:r>
      <w:r w:rsidR="008A41AC" w:rsidRPr="002B7E7C">
        <w:rPr>
          <w:rFonts w:ascii="Avenir LT Std 35 Light" w:hAnsi="Avenir LT Std 35 Light" w:cs="Arial"/>
          <w:sz w:val="22"/>
          <w:szCs w:val="22"/>
        </w:rPr>
        <w:t xml:space="preserve">attestations </w:t>
      </w:r>
      <w:r w:rsidR="00DE2ABB" w:rsidRPr="002B7E7C">
        <w:rPr>
          <w:rFonts w:ascii="Avenir LT Std 35 Light" w:hAnsi="Avenir LT Std 35 Light" w:cs="Arial"/>
          <w:sz w:val="22"/>
          <w:szCs w:val="22"/>
        </w:rPr>
        <w:t xml:space="preserve">included in Part IV of the VRE Application </w:t>
      </w:r>
      <w:r w:rsidR="008A41AC" w:rsidRPr="002B7E7C">
        <w:rPr>
          <w:rFonts w:ascii="Avenir LT Std 35 Light" w:hAnsi="Avenir LT Std 35 Light" w:cs="Arial"/>
          <w:sz w:val="22"/>
          <w:szCs w:val="22"/>
        </w:rPr>
        <w:t xml:space="preserve">be </w:t>
      </w:r>
      <w:r w:rsidR="00765EE8" w:rsidRPr="002B7E7C">
        <w:rPr>
          <w:rFonts w:ascii="Avenir LT Std 35 Light" w:hAnsi="Avenir LT Std 35 Light" w:cs="Arial"/>
          <w:sz w:val="22"/>
          <w:szCs w:val="22"/>
        </w:rPr>
        <w:t>signed and submitted as part of the application</w:t>
      </w:r>
      <w:r w:rsidRPr="002B7E7C">
        <w:rPr>
          <w:rFonts w:ascii="Avenir LT Std 35 Light" w:hAnsi="Avenir LT Std 35 Light" w:cs="Arial"/>
          <w:sz w:val="22"/>
          <w:szCs w:val="22"/>
        </w:rPr>
        <w:t xml:space="preserve">. </w:t>
      </w:r>
      <w:r w:rsidR="003309DD" w:rsidRPr="002B7E7C">
        <w:rPr>
          <w:rFonts w:ascii="Avenir LT Std 35 Light" w:hAnsi="Avenir LT Std 35 Light" w:cs="Arial"/>
          <w:sz w:val="22"/>
          <w:szCs w:val="22"/>
        </w:rPr>
        <w:t xml:space="preserve"> </w:t>
      </w:r>
      <w:r w:rsidR="001F7427" w:rsidRPr="002B7E7C">
        <w:rPr>
          <w:rFonts w:ascii="Avenir LT Std 35 Light" w:hAnsi="Avenir LT Std 35 Light" w:cs="Arial"/>
          <w:sz w:val="22"/>
          <w:szCs w:val="22"/>
        </w:rPr>
        <w:t>The individual signing</w:t>
      </w:r>
      <w:r w:rsidR="00C34F6E" w:rsidRPr="002B7E7C">
        <w:rPr>
          <w:rFonts w:ascii="Avenir LT Std 35 Light" w:hAnsi="Avenir LT Std 35 Light" w:cs="Arial"/>
          <w:sz w:val="22"/>
          <w:szCs w:val="22"/>
        </w:rPr>
        <w:t xml:space="preserve"> </w:t>
      </w:r>
      <w:r w:rsidR="00E23FA6" w:rsidRPr="002B7E7C">
        <w:rPr>
          <w:rFonts w:ascii="Avenir LT Std 35 Light" w:hAnsi="Avenir LT Std 35 Light" w:cs="Arial"/>
          <w:sz w:val="22"/>
          <w:szCs w:val="22"/>
        </w:rPr>
        <w:t xml:space="preserve">the application </w:t>
      </w:r>
      <w:r w:rsidR="00C34F6E" w:rsidRPr="002B7E7C">
        <w:rPr>
          <w:rFonts w:ascii="Avenir LT Std 35 Light" w:hAnsi="Avenir LT Std 35 Light" w:cs="Arial"/>
          <w:sz w:val="22"/>
          <w:szCs w:val="22"/>
        </w:rPr>
        <w:t>should be authorized to sign a legally binding document</w:t>
      </w:r>
      <w:r w:rsidR="00C84DA9" w:rsidRPr="002B7E7C">
        <w:rPr>
          <w:rFonts w:ascii="Avenir LT Std 35 Light" w:hAnsi="Avenir LT Std 35 Light" w:cs="Arial"/>
          <w:sz w:val="22"/>
          <w:szCs w:val="22"/>
        </w:rPr>
        <w:t xml:space="preserve"> on behalf of the entity submitting the form</w:t>
      </w:r>
      <w:r w:rsidR="00C34F6E" w:rsidRPr="002B7E7C">
        <w:rPr>
          <w:rFonts w:ascii="Avenir LT Std 35 Light" w:hAnsi="Avenir LT Std 35 Light" w:cs="Arial"/>
          <w:sz w:val="22"/>
          <w:szCs w:val="22"/>
        </w:rPr>
        <w:t xml:space="preserve">.  Please provide </w:t>
      </w:r>
      <w:r w:rsidR="00DE2ABB" w:rsidRPr="002B7E7C">
        <w:rPr>
          <w:rFonts w:ascii="Avenir LT Std 35 Light" w:hAnsi="Avenir LT Std 35 Light" w:cs="Arial"/>
          <w:sz w:val="22"/>
          <w:szCs w:val="22"/>
        </w:rPr>
        <w:t>this individual’s name, title,</w:t>
      </w:r>
      <w:r w:rsidR="00C34F6E" w:rsidRPr="002B7E7C">
        <w:rPr>
          <w:rFonts w:ascii="Avenir LT Std 35 Light" w:hAnsi="Avenir LT Std 35 Light" w:cs="Arial"/>
          <w:sz w:val="22"/>
          <w:szCs w:val="22"/>
        </w:rPr>
        <w:t xml:space="preserve"> </w:t>
      </w:r>
      <w:r w:rsidR="00DE2ABB" w:rsidRPr="002B7E7C">
        <w:rPr>
          <w:rFonts w:ascii="Avenir LT Std 35 Light" w:hAnsi="Avenir LT Std 35 Light" w:cs="Arial"/>
          <w:sz w:val="22"/>
          <w:szCs w:val="22"/>
        </w:rPr>
        <w:t xml:space="preserve">and </w:t>
      </w:r>
      <w:r w:rsidR="00C34F6E" w:rsidRPr="002B7E7C">
        <w:rPr>
          <w:rFonts w:ascii="Avenir LT Std 35 Light" w:hAnsi="Avenir LT Std 35 Light" w:cs="Arial"/>
          <w:sz w:val="22"/>
          <w:szCs w:val="22"/>
        </w:rPr>
        <w:t>signature</w:t>
      </w:r>
      <w:r w:rsidR="00DE2ABB" w:rsidRPr="002B7E7C">
        <w:rPr>
          <w:rFonts w:ascii="Avenir LT Std 35 Light" w:hAnsi="Avenir LT Std 35 Light" w:cs="Arial"/>
          <w:sz w:val="22"/>
          <w:szCs w:val="22"/>
        </w:rPr>
        <w:t>, as well as the</w:t>
      </w:r>
      <w:r w:rsidR="00C34F6E" w:rsidRPr="002B7E7C">
        <w:rPr>
          <w:rFonts w:ascii="Avenir LT Std 35 Light" w:hAnsi="Avenir LT Std 35 Light" w:cs="Arial"/>
          <w:sz w:val="22"/>
          <w:szCs w:val="22"/>
        </w:rPr>
        <w:t xml:space="preserve"> date signed.</w:t>
      </w:r>
    </w:p>
    <w:sectPr w:rsidR="00E74C31" w:rsidRPr="002B7E7C" w:rsidSect="004078B6">
      <w:headerReference w:type="default" r:id="rId13"/>
      <w:footerReference w:type="default" r:id="rId14"/>
      <w:headerReference w:type="first" r:id="rId15"/>
      <w:footerReference w:type="first" r:id="rId16"/>
      <w:pgSz w:w="12240" w:h="15840"/>
      <w:pgMar w:top="1260" w:right="288" w:bottom="1350" w:left="1800" w:header="630" w:footer="6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D7715" w14:textId="77777777" w:rsidR="00796908" w:rsidRDefault="00796908" w:rsidP="00BF3F8F">
      <w:r>
        <w:separator/>
      </w:r>
    </w:p>
  </w:endnote>
  <w:endnote w:type="continuationSeparator" w:id="0">
    <w:p w14:paraId="491D09BE" w14:textId="77777777" w:rsidR="00796908" w:rsidRDefault="00796908" w:rsidP="00BF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8D2A" w14:textId="17B678BD" w:rsidR="000E17E6" w:rsidRPr="00CC241F" w:rsidRDefault="000E17E6" w:rsidP="00CC241F">
    <w:pPr>
      <w:pStyle w:val="Footer"/>
      <w:ind w:left="-1080"/>
      <w:rPr>
        <w:rFonts w:ascii="Arial" w:hAnsi="Arial" w:cs="Arial"/>
      </w:rPr>
    </w:pPr>
    <w:r w:rsidRPr="009317DE">
      <w:rPr>
        <w:rFonts w:ascii="Arial" w:hAnsi="Arial" w:cs="Arial"/>
        <w:bCs/>
        <w:sz w:val="20"/>
        <w:szCs w:val="20"/>
      </w:rPr>
      <w:t>ISD/CCPEB #79 (last updated</w:t>
    </w:r>
    <w:r w:rsidR="00377F5C" w:rsidRPr="009317DE">
      <w:rPr>
        <w:rFonts w:ascii="Arial" w:hAnsi="Arial" w:cs="Arial"/>
        <w:bCs/>
        <w:sz w:val="20"/>
        <w:szCs w:val="20"/>
      </w:rPr>
      <w:t xml:space="preserve"> </w:t>
    </w:r>
    <w:r w:rsidR="001C544C" w:rsidRPr="009317DE">
      <w:rPr>
        <w:rFonts w:ascii="Arial" w:hAnsi="Arial" w:cs="Arial"/>
        <w:bCs/>
        <w:sz w:val="20"/>
        <w:szCs w:val="20"/>
      </w:rPr>
      <w:t>11</w:t>
    </w:r>
    <w:r w:rsidR="00377F5C" w:rsidRPr="009317DE">
      <w:rPr>
        <w:rFonts w:ascii="Arial" w:hAnsi="Arial" w:cs="Arial"/>
        <w:bCs/>
        <w:sz w:val="20"/>
        <w:szCs w:val="20"/>
      </w:rPr>
      <w:t>/1</w:t>
    </w:r>
    <w:r w:rsidR="00765EE8" w:rsidRPr="009317DE">
      <w:rPr>
        <w:rFonts w:ascii="Arial" w:hAnsi="Arial" w:cs="Arial"/>
        <w:bCs/>
        <w:sz w:val="20"/>
        <w:szCs w:val="20"/>
      </w:rPr>
      <w:t>9</w:t>
    </w:r>
    <w:r w:rsidRPr="009317DE">
      <w:rPr>
        <w:rFonts w:ascii="Arial" w:hAnsi="Arial" w:cs="Arial"/>
        <w:bCs/>
        <w:sz w:val="20"/>
        <w:szCs w:val="20"/>
      </w:rPr>
      <w:t>)</w:t>
    </w:r>
    <w:r>
      <w:rPr>
        <w:rFonts w:ascii="Arial" w:hAnsi="Arial" w:cs="Arial"/>
        <w:bCs/>
        <w:sz w:val="20"/>
        <w:szCs w:val="20"/>
      </w:rPr>
      <w:tab/>
    </w:r>
    <w:sdt>
      <w:sdtPr>
        <w:rPr>
          <w:rFonts w:ascii="Verdana" w:hAnsi="Verdana"/>
        </w:rPr>
        <w:id w:val="-467671175"/>
        <w:docPartObj>
          <w:docPartGallery w:val="Page Numbers (Bottom of Page)"/>
          <w:docPartUnique/>
        </w:docPartObj>
      </w:sdtPr>
      <w:sdtEndPr>
        <w:rPr>
          <w:rFonts w:ascii="Arial" w:hAnsi="Arial" w:cs="Arial"/>
          <w:noProof/>
        </w:rPr>
      </w:sdtEndPr>
      <w:sdtContent>
        <w:r w:rsidRPr="00CC241F">
          <w:rPr>
            <w:rFonts w:ascii="Arial" w:hAnsi="Arial" w:cs="Arial"/>
          </w:rPr>
          <w:fldChar w:fldCharType="begin"/>
        </w:r>
        <w:r w:rsidRPr="00CC241F">
          <w:rPr>
            <w:rFonts w:ascii="Arial" w:hAnsi="Arial" w:cs="Arial"/>
          </w:rPr>
          <w:instrText xml:space="preserve"> PAGE   \* MERGEFORMAT </w:instrText>
        </w:r>
        <w:r w:rsidRPr="00CC241F">
          <w:rPr>
            <w:rFonts w:ascii="Arial" w:hAnsi="Arial" w:cs="Arial"/>
          </w:rPr>
          <w:fldChar w:fldCharType="separate"/>
        </w:r>
        <w:r w:rsidR="00F463A8">
          <w:rPr>
            <w:rFonts w:ascii="Arial" w:hAnsi="Arial" w:cs="Arial"/>
            <w:noProof/>
          </w:rPr>
          <w:t>4</w:t>
        </w:r>
        <w:r w:rsidRPr="00CC241F">
          <w:rPr>
            <w:rFonts w:ascii="Arial" w:hAnsi="Arial" w:cs="Arial"/>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621F" w14:textId="16D3A340" w:rsidR="000E17E6" w:rsidRPr="00CC241F" w:rsidRDefault="000E17E6" w:rsidP="00CC241F">
    <w:pPr>
      <w:pStyle w:val="Footer"/>
      <w:tabs>
        <w:tab w:val="left" w:pos="0"/>
      </w:tabs>
      <w:ind w:left="-1260"/>
      <w:rPr>
        <w:rFonts w:ascii="Arial" w:hAnsi="Arial" w:cs="Arial"/>
      </w:rPr>
    </w:pPr>
    <w:r w:rsidRPr="004078B6">
      <w:rPr>
        <w:rFonts w:ascii="Arial" w:hAnsi="Arial" w:cs="Arial"/>
        <w:bCs/>
        <w:sz w:val="20"/>
        <w:szCs w:val="20"/>
      </w:rPr>
      <w:t xml:space="preserve">ISD/CCPEB #79 (Last Updated </w:t>
    </w:r>
    <w:r w:rsidR="00F463A8">
      <w:rPr>
        <w:rFonts w:ascii="Arial" w:hAnsi="Arial" w:cs="Arial"/>
        <w:bCs/>
        <w:sz w:val="20"/>
        <w:szCs w:val="20"/>
      </w:rPr>
      <w:t>11</w:t>
    </w:r>
    <w:r w:rsidR="00B96977">
      <w:rPr>
        <w:rFonts w:ascii="Arial" w:hAnsi="Arial" w:cs="Arial"/>
        <w:bCs/>
        <w:sz w:val="20"/>
        <w:szCs w:val="20"/>
      </w:rPr>
      <w:t>/1</w:t>
    </w:r>
    <w:r w:rsidR="00A97DB7">
      <w:rPr>
        <w:rFonts w:ascii="Arial" w:hAnsi="Arial" w:cs="Arial"/>
        <w:bCs/>
        <w:sz w:val="20"/>
        <w:szCs w:val="20"/>
      </w:rPr>
      <w:t>9</w:t>
    </w:r>
    <w:r w:rsidRPr="004078B6">
      <w:rPr>
        <w:rFonts w:ascii="Arial" w:hAnsi="Arial" w:cs="Arial"/>
        <w:bCs/>
        <w:sz w:val="20"/>
        <w:szCs w:val="20"/>
      </w:rPr>
      <w:t>)</w:t>
    </w:r>
    <w:r w:rsidRPr="004078B6">
      <w:rPr>
        <w:rFonts w:ascii="Arial" w:hAnsi="Arial" w:cs="Arial"/>
        <w:bCs/>
        <w:sz w:val="20"/>
        <w:szCs w:val="20"/>
      </w:rPr>
      <w:tab/>
    </w:r>
    <w:sdt>
      <w:sdtPr>
        <w:rPr>
          <w:rFonts w:ascii="Arial" w:hAnsi="Arial" w:cs="Arial"/>
          <w:sz w:val="20"/>
          <w:szCs w:val="20"/>
        </w:rPr>
        <w:id w:val="-1965572041"/>
        <w:docPartObj>
          <w:docPartGallery w:val="Page Numbers (Bottom of Page)"/>
          <w:docPartUnique/>
        </w:docPartObj>
      </w:sdtPr>
      <w:sdtEndPr>
        <w:rPr>
          <w:noProof/>
          <w:sz w:val="24"/>
          <w:szCs w:val="24"/>
        </w:rPr>
      </w:sdtEndPr>
      <w:sdtContent>
        <w:r w:rsidRPr="00CC241F">
          <w:rPr>
            <w:rFonts w:ascii="Arial" w:hAnsi="Arial" w:cs="Arial"/>
          </w:rPr>
          <w:fldChar w:fldCharType="begin"/>
        </w:r>
        <w:r w:rsidRPr="00CC241F">
          <w:rPr>
            <w:rFonts w:ascii="Arial" w:hAnsi="Arial" w:cs="Arial"/>
          </w:rPr>
          <w:instrText xml:space="preserve"> PAGE   \* MERGEFORMAT </w:instrText>
        </w:r>
        <w:r w:rsidRPr="00CC241F">
          <w:rPr>
            <w:rFonts w:ascii="Arial" w:hAnsi="Arial" w:cs="Arial"/>
          </w:rPr>
          <w:fldChar w:fldCharType="separate"/>
        </w:r>
        <w:r w:rsidR="00F463A8">
          <w:rPr>
            <w:rFonts w:ascii="Arial" w:hAnsi="Arial" w:cs="Arial"/>
            <w:noProof/>
          </w:rPr>
          <w:t>1</w:t>
        </w:r>
        <w:r w:rsidRPr="00CC241F">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4485E" w14:textId="77777777" w:rsidR="00796908" w:rsidRDefault="00796908" w:rsidP="00BF3F8F">
      <w:r>
        <w:separator/>
      </w:r>
    </w:p>
  </w:footnote>
  <w:footnote w:type="continuationSeparator" w:id="0">
    <w:p w14:paraId="6F9E824B" w14:textId="77777777" w:rsidR="00796908" w:rsidRDefault="00796908" w:rsidP="00BF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D2595" w14:textId="77777777" w:rsidR="000E17E6" w:rsidRPr="009317DE" w:rsidRDefault="000E17E6" w:rsidP="00110E70">
    <w:pPr>
      <w:ind w:left="-1260"/>
      <w:rPr>
        <w:rFonts w:ascii="Arial" w:hAnsi="Arial" w:cs="Arial"/>
        <w:b/>
        <w:sz w:val="18"/>
        <w:szCs w:val="18"/>
      </w:rPr>
    </w:pPr>
    <w:r w:rsidRPr="009317DE">
      <w:rPr>
        <w:rFonts w:ascii="Arial" w:hAnsi="Arial" w:cs="Arial"/>
        <w:b/>
        <w:sz w:val="18"/>
        <w:szCs w:val="18"/>
      </w:rPr>
      <w:t>CALIFORNIA AIR RESOURCES BOARD</w:t>
    </w:r>
  </w:p>
  <w:p w14:paraId="39E0D9F3" w14:textId="12658BCE" w:rsidR="000E17E6" w:rsidRPr="009317DE" w:rsidRDefault="000E17E6" w:rsidP="00FD5256">
    <w:pPr>
      <w:ind w:left="-1260"/>
      <w:rPr>
        <w:rFonts w:ascii="Arial" w:hAnsi="Arial" w:cs="Arial"/>
        <w:sz w:val="18"/>
        <w:szCs w:val="18"/>
      </w:rPr>
    </w:pPr>
    <w:r w:rsidRPr="009317DE">
      <w:rPr>
        <w:rFonts w:ascii="Arial" w:hAnsi="Arial" w:cs="Arial"/>
        <w:b/>
        <w:sz w:val="18"/>
        <w:szCs w:val="18"/>
      </w:rPr>
      <w:t xml:space="preserve">VRE </w:t>
    </w:r>
    <w:r w:rsidR="00CC241F" w:rsidRPr="009317DE">
      <w:rPr>
        <w:rFonts w:ascii="Arial" w:hAnsi="Arial" w:cs="Arial"/>
        <w:b/>
        <w:sz w:val="18"/>
        <w:szCs w:val="18"/>
      </w:rPr>
      <w:t xml:space="preserve">Allowance </w:t>
    </w:r>
    <w:r w:rsidRPr="009317DE">
      <w:rPr>
        <w:rFonts w:ascii="Arial" w:hAnsi="Arial" w:cs="Arial"/>
        <w:b/>
        <w:sz w:val="18"/>
        <w:szCs w:val="18"/>
      </w:rPr>
      <w:t>Retirement Application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29E1" w14:textId="4CEBC50E" w:rsidR="000E17E6" w:rsidRPr="001C544C" w:rsidRDefault="000E17E6" w:rsidP="00B6381B">
    <w:pPr>
      <w:tabs>
        <w:tab w:val="right" w:pos="9810"/>
      </w:tabs>
      <w:ind w:right="342" w:firstLine="2520"/>
      <w:rPr>
        <w:rFonts w:ascii="Arial" w:hAnsi="Arial" w:cs="Arial"/>
        <w:b/>
        <w:sz w:val="20"/>
        <w:szCs w:val="20"/>
      </w:rPr>
    </w:pPr>
    <w:r w:rsidRPr="001C544C">
      <w:rPr>
        <w:rFonts w:ascii="Arial" w:hAnsi="Arial" w:cs="Arial"/>
        <w:noProof/>
      </w:rPr>
      <w:drawing>
        <wp:anchor distT="0" distB="0" distL="114300" distR="114300" simplePos="0" relativeHeight="251658240" behindDoc="1" locked="0" layoutInCell="1" allowOverlap="1" wp14:anchorId="48C4A019" wp14:editId="5B7223E4">
          <wp:simplePos x="0" y="0"/>
          <wp:positionH relativeFrom="column">
            <wp:posOffset>-1031875</wp:posOffset>
          </wp:positionH>
          <wp:positionV relativeFrom="paragraph">
            <wp:posOffset>-76603</wp:posOffset>
          </wp:positionV>
          <wp:extent cx="2341245" cy="501650"/>
          <wp:effectExtent l="0" t="0" r="1905" b="0"/>
          <wp:wrapNone/>
          <wp:docPr id="5" name="Picture 5" descr="California Air Resources Board Logo" title="California Air Resources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gold\AppData\Local\Microsoft\Windows\Temporary Internet Files\Content.Word\CARB_H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124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44C">
      <w:rPr>
        <w:rFonts w:ascii="Arial" w:hAnsi="Arial" w:cs="Arial"/>
        <w:b/>
      </w:rPr>
      <w:t xml:space="preserve">Voluntary Renewable Electricity </w:t>
    </w:r>
    <w:r w:rsidR="00B6381B" w:rsidRPr="001C544C">
      <w:rPr>
        <w:rFonts w:ascii="Arial" w:hAnsi="Arial" w:cs="Arial"/>
        <w:b/>
      </w:rPr>
      <w:t>(VRE)</w:t>
    </w:r>
    <w:r w:rsidR="00B6381B" w:rsidRPr="001C544C">
      <w:rPr>
        <w:rFonts w:ascii="Arial" w:hAnsi="Arial" w:cs="Arial"/>
        <w:b/>
      </w:rPr>
      <w:tab/>
    </w:r>
    <w:r w:rsidRPr="001C544C">
      <w:rPr>
        <w:rFonts w:ascii="Arial" w:hAnsi="Arial" w:cs="Arial"/>
        <w:b/>
        <w:sz w:val="20"/>
        <w:szCs w:val="20"/>
      </w:rPr>
      <w:t>CCPEB, 6th Floor</w:t>
    </w:r>
  </w:p>
  <w:p w14:paraId="7CAC6B8F" w14:textId="234604B5" w:rsidR="000E17E6" w:rsidRPr="001C544C" w:rsidRDefault="00B6381B" w:rsidP="00B6381B">
    <w:pPr>
      <w:tabs>
        <w:tab w:val="right" w:pos="9810"/>
      </w:tabs>
      <w:ind w:right="342" w:firstLine="2340"/>
      <w:rPr>
        <w:rFonts w:ascii="Arial" w:hAnsi="Arial" w:cs="Arial"/>
        <w:b/>
        <w:sz w:val="20"/>
        <w:szCs w:val="20"/>
      </w:rPr>
    </w:pPr>
    <w:r w:rsidRPr="001C544C">
      <w:rPr>
        <w:rFonts w:ascii="Arial" w:hAnsi="Arial" w:cs="Arial"/>
        <w:b/>
      </w:rPr>
      <w:t xml:space="preserve">Program </w:t>
    </w:r>
    <w:r w:rsidR="000E17E6" w:rsidRPr="001C544C">
      <w:rPr>
        <w:rFonts w:ascii="Arial" w:hAnsi="Arial" w:cs="Arial"/>
        <w:b/>
      </w:rPr>
      <w:t>Application to Retire Allowances</w:t>
    </w:r>
    <w:r w:rsidR="000E17E6" w:rsidRPr="001C544C">
      <w:rPr>
        <w:rFonts w:ascii="Arial" w:hAnsi="Arial" w:cs="Arial"/>
        <w:b/>
      </w:rPr>
      <w:tab/>
    </w:r>
    <w:r w:rsidR="000E17E6" w:rsidRPr="001C544C">
      <w:rPr>
        <w:rFonts w:ascii="Arial" w:hAnsi="Arial" w:cs="Arial"/>
        <w:b/>
        <w:sz w:val="20"/>
        <w:szCs w:val="20"/>
      </w:rPr>
      <w:t>1001 “I” Street</w:t>
    </w:r>
  </w:p>
  <w:p w14:paraId="7DA75072" w14:textId="77777777" w:rsidR="000E17E6" w:rsidRPr="001C544C" w:rsidRDefault="000E17E6" w:rsidP="00B6381B">
    <w:pPr>
      <w:spacing w:before="40"/>
      <w:ind w:left="-1267" w:right="346"/>
      <w:jc w:val="right"/>
      <w:rPr>
        <w:rFonts w:ascii="Arial" w:hAnsi="Arial" w:cs="Arial"/>
        <w:sz w:val="20"/>
        <w:szCs w:val="20"/>
      </w:rPr>
    </w:pPr>
    <w:r w:rsidRPr="001C544C">
      <w:rPr>
        <w:rFonts w:ascii="Arial" w:hAnsi="Arial" w:cs="Arial"/>
        <w:b/>
        <w:sz w:val="20"/>
        <w:szCs w:val="20"/>
      </w:rPr>
      <w:t>Sacramento, CA 95814</w:t>
    </w:r>
  </w:p>
  <w:p w14:paraId="16C61D3A" w14:textId="6B444820" w:rsidR="000E17E6" w:rsidRPr="002B7E7C" w:rsidRDefault="000E17E6" w:rsidP="00B6381B">
    <w:pPr>
      <w:spacing w:before="40"/>
      <w:ind w:left="-1267" w:right="346"/>
      <w:jc w:val="right"/>
      <w:rPr>
        <w:rFonts w:ascii="Avenir LT Std 35 Light" w:hAnsi="Avenir LT Std 35 Light"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FFFFFF1D"/>
    <w:multiLevelType w:val="multilevel"/>
    <w:tmpl w:val="DCFC4F80"/>
    <w:lvl w:ilvl="0">
      <w:start w:val="1"/>
      <w:numFmt w:val="bullet"/>
      <w:lvlText w:val=""/>
      <w:lvlJc w:val="left"/>
      <w:pPr>
        <w:tabs>
          <w:tab w:val="num" w:pos="-6210"/>
        </w:tabs>
        <w:ind w:left="-6210" w:firstLine="0"/>
      </w:pPr>
      <w:rPr>
        <w:rFonts w:ascii="Symbol" w:hAnsi="Symbol" w:hint="default"/>
      </w:rPr>
    </w:lvl>
    <w:lvl w:ilvl="1">
      <w:start w:val="1"/>
      <w:numFmt w:val="bullet"/>
      <w:lvlText w:val=""/>
      <w:lvlJc w:val="left"/>
      <w:pPr>
        <w:tabs>
          <w:tab w:val="num" w:pos="-5490"/>
        </w:tabs>
        <w:ind w:left="-5130" w:hanging="360"/>
      </w:pPr>
      <w:rPr>
        <w:rFonts w:ascii="Symbol" w:hAnsi="Symbol" w:hint="default"/>
      </w:rPr>
    </w:lvl>
    <w:lvl w:ilvl="2">
      <w:start w:val="1"/>
      <w:numFmt w:val="bullet"/>
      <w:lvlText w:val="o"/>
      <w:lvlJc w:val="left"/>
      <w:pPr>
        <w:tabs>
          <w:tab w:val="num" w:pos="-4770"/>
        </w:tabs>
        <w:ind w:left="-4410" w:hanging="360"/>
      </w:pPr>
      <w:rPr>
        <w:rFonts w:ascii="Courier New" w:hAnsi="Courier New" w:hint="default"/>
      </w:rPr>
    </w:lvl>
    <w:lvl w:ilvl="3">
      <w:start w:val="1"/>
      <w:numFmt w:val="bullet"/>
      <w:lvlText w:val=""/>
      <w:lvlJc w:val="left"/>
      <w:pPr>
        <w:tabs>
          <w:tab w:val="num" w:pos="-4050"/>
        </w:tabs>
        <w:ind w:left="-3690" w:hanging="360"/>
      </w:pPr>
      <w:rPr>
        <w:rFonts w:ascii="Wingdings" w:hAnsi="Wingdings" w:hint="default"/>
      </w:rPr>
    </w:lvl>
    <w:lvl w:ilvl="4">
      <w:start w:val="1"/>
      <w:numFmt w:val="bullet"/>
      <w:lvlText w:val=""/>
      <w:lvlJc w:val="left"/>
      <w:pPr>
        <w:tabs>
          <w:tab w:val="num" w:pos="-3330"/>
        </w:tabs>
        <w:ind w:left="-2970" w:hanging="360"/>
      </w:pPr>
      <w:rPr>
        <w:rFonts w:ascii="Wingdings" w:hAnsi="Wingdings" w:hint="default"/>
      </w:rPr>
    </w:lvl>
    <w:lvl w:ilvl="5">
      <w:start w:val="1"/>
      <w:numFmt w:val="bullet"/>
      <w:lvlText w:val=""/>
      <w:lvlJc w:val="left"/>
      <w:pPr>
        <w:tabs>
          <w:tab w:val="num" w:pos="-2610"/>
        </w:tabs>
        <w:ind w:left="-2250" w:hanging="360"/>
      </w:pPr>
      <w:rPr>
        <w:rFonts w:ascii="Symbol" w:hAnsi="Symbol" w:hint="default"/>
      </w:rPr>
    </w:lvl>
    <w:lvl w:ilvl="6">
      <w:start w:val="1"/>
      <w:numFmt w:val="bullet"/>
      <w:lvlText w:val="o"/>
      <w:lvlJc w:val="left"/>
      <w:pPr>
        <w:tabs>
          <w:tab w:val="num" w:pos="-1890"/>
        </w:tabs>
        <w:ind w:left="-1530" w:hanging="360"/>
      </w:pPr>
      <w:rPr>
        <w:rFonts w:ascii="Courier New" w:hAnsi="Courier New" w:hint="default"/>
      </w:rPr>
    </w:lvl>
    <w:lvl w:ilvl="7">
      <w:start w:val="1"/>
      <w:numFmt w:val="bullet"/>
      <w:lvlText w:val=""/>
      <w:lvlJc w:val="left"/>
      <w:pPr>
        <w:tabs>
          <w:tab w:val="num" w:pos="-1170"/>
        </w:tabs>
        <w:ind w:left="-810" w:hanging="360"/>
      </w:pPr>
      <w:rPr>
        <w:rFonts w:ascii="Wingdings" w:hAnsi="Wingdings" w:hint="default"/>
      </w:rPr>
    </w:lvl>
    <w:lvl w:ilvl="8">
      <w:start w:val="1"/>
      <w:numFmt w:val="bullet"/>
      <w:lvlText w:val=""/>
      <w:lvlJc w:val="left"/>
      <w:pPr>
        <w:tabs>
          <w:tab w:val="num" w:pos="-450"/>
        </w:tabs>
        <w:ind w:left="-90" w:hanging="360"/>
      </w:pPr>
      <w:rPr>
        <w:rFonts w:ascii="Wingdings" w:hAnsi="Wingdings" w:hint="default"/>
      </w:rPr>
    </w:lvl>
  </w:abstractNum>
  <w:abstractNum w:abstractNumId="1" w15:restartNumberingAfterBreak="0">
    <w:nsid w:val="00000044"/>
    <w:multiLevelType w:val="singleLevel"/>
    <w:tmpl w:val="00000044"/>
    <w:name w:val="WW8Num70"/>
    <w:lvl w:ilvl="0">
      <w:start w:val="1"/>
      <w:numFmt w:val="upperLetter"/>
      <w:lvlText w:val="(%1)"/>
      <w:lvlJc w:val="left"/>
      <w:pPr>
        <w:tabs>
          <w:tab w:val="num" w:pos="1800"/>
        </w:tabs>
        <w:ind w:left="1800" w:hanging="360"/>
      </w:pPr>
    </w:lvl>
  </w:abstractNum>
  <w:abstractNum w:abstractNumId="2" w15:restartNumberingAfterBreak="0">
    <w:nsid w:val="07EF02E9"/>
    <w:multiLevelType w:val="hybridMultilevel"/>
    <w:tmpl w:val="0C4C158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413A9"/>
    <w:multiLevelType w:val="hybridMultilevel"/>
    <w:tmpl w:val="4D505C12"/>
    <w:lvl w:ilvl="0" w:tplc="04090019">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 w15:restartNumberingAfterBreak="0">
    <w:nsid w:val="0EB90B0B"/>
    <w:multiLevelType w:val="hybridMultilevel"/>
    <w:tmpl w:val="DE2CD726"/>
    <w:lvl w:ilvl="0" w:tplc="04090019">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5" w15:restartNumberingAfterBreak="0">
    <w:nsid w:val="106F2824"/>
    <w:multiLevelType w:val="hybridMultilevel"/>
    <w:tmpl w:val="73E0B13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C06C0"/>
    <w:multiLevelType w:val="hybridMultilevel"/>
    <w:tmpl w:val="EDCA0238"/>
    <w:lvl w:ilvl="0" w:tplc="04090019">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12590B53"/>
    <w:multiLevelType w:val="hybridMultilevel"/>
    <w:tmpl w:val="A14A3EA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97129"/>
    <w:multiLevelType w:val="hybridMultilevel"/>
    <w:tmpl w:val="E3364B42"/>
    <w:lvl w:ilvl="0" w:tplc="0409000F">
      <w:start w:val="1"/>
      <w:numFmt w:val="decimal"/>
      <w:lvlText w:val="%1."/>
      <w:lvlJc w:val="left"/>
      <w:pPr>
        <w:ind w:left="6570" w:hanging="360"/>
      </w:p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9" w15:restartNumberingAfterBreak="0">
    <w:nsid w:val="1AA26356"/>
    <w:multiLevelType w:val="hybridMultilevel"/>
    <w:tmpl w:val="6C5A2B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1C6E58BD"/>
    <w:multiLevelType w:val="hybridMultilevel"/>
    <w:tmpl w:val="3034C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F2698"/>
    <w:multiLevelType w:val="hybridMultilevel"/>
    <w:tmpl w:val="6D6C363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2A41A67"/>
    <w:multiLevelType w:val="hybridMultilevel"/>
    <w:tmpl w:val="FCB2DD92"/>
    <w:lvl w:ilvl="0" w:tplc="04090019">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3" w15:restartNumberingAfterBreak="0">
    <w:nsid w:val="23FE7F31"/>
    <w:multiLevelType w:val="hybridMultilevel"/>
    <w:tmpl w:val="790AFC4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256422B3"/>
    <w:multiLevelType w:val="hybridMultilevel"/>
    <w:tmpl w:val="4A0C28C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404A9"/>
    <w:multiLevelType w:val="hybridMultilevel"/>
    <w:tmpl w:val="15CA2850"/>
    <w:lvl w:ilvl="0" w:tplc="04090019">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6" w15:restartNumberingAfterBreak="0">
    <w:nsid w:val="3ED35879"/>
    <w:multiLevelType w:val="hybridMultilevel"/>
    <w:tmpl w:val="BF62B49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45790687"/>
    <w:multiLevelType w:val="hybridMultilevel"/>
    <w:tmpl w:val="086C8A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84D54"/>
    <w:multiLevelType w:val="hybridMultilevel"/>
    <w:tmpl w:val="C1B831D0"/>
    <w:lvl w:ilvl="0" w:tplc="404E48FE">
      <w:start w:val="1"/>
      <w:numFmt w:val="decimal"/>
      <w:lvlText w:val="%1."/>
      <w:lvlJc w:val="left"/>
      <w:pPr>
        <w:ind w:left="6570" w:hanging="360"/>
      </w:pPr>
      <w:rPr>
        <w:i w:val="0"/>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19" w15:restartNumberingAfterBreak="0">
    <w:nsid w:val="48F94418"/>
    <w:multiLevelType w:val="hybridMultilevel"/>
    <w:tmpl w:val="E0BABE34"/>
    <w:lvl w:ilvl="0" w:tplc="EAC04514">
      <w:start w:val="2"/>
      <w:numFmt w:val="decimal"/>
      <w:lvlText w:val="%1."/>
      <w:lvlJc w:val="left"/>
      <w:pPr>
        <w:tabs>
          <w:tab w:val="num" w:pos="360"/>
        </w:tabs>
        <w:ind w:left="360" w:hanging="360"/>
      </w:pPr>
      <w:rPr>
        <w:rFonts w:ascii="Verdana" w:hAnsi="Verdana"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163F8"/>
    <w:multiLevelType w:val="hybridMultilevel"/>
    <w:tmpl w:val="8B326A3E"/>
    <w:lvl w:ilvl="0" w:tplc="04090019">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1" w15:restartNumberingAfterBreak="0">
    <w:nsid w:val="52710278"/>
    <w:multiLevelType w:val="hybridMultilevel"/>
    <w:tmpl w:val="A4FA8A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313D5"/>
    <w:multiLevelType w:val="hybridMultilevel"/>
    <w:tmpl w:val="56E050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6EB4408"/>
    <w:multiLevelType w:val="hybridMultilevel"/>
    <w:tmpl w:val="A32EB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440B2D"/>
    <w:multiLevelType w:val="hybridMultilevel"/>
    <w:tmpl w:val="9AAC3A2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6767D"/>
    <w:multiLevelType w:val="hybridMultilevel"/>
    <w:tmpl w:val="957C5BA4"/>
    <w:lvl w:ilvl="0" w:tplc="04090019">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6" w15:restartNumberingAfterBreak="0">
    <w:nsid w:val="60BF49A6"/>
    <w:multiLevelType w:val="hybridMultilevel"/>
    <w:tmpl w:val="F486389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A2FB1"/>
    <w:multiLevelType w:val="hybridMultilevel"/>
    <w:tmpl w:val="8FE25A10"/>
    <w:lvl w:ilvl="0" w:tplc="04090019">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6B25355D"/>
    <w:multiLevelType w:val="hybridMultilevel"/>
    <w:tmpl w:val="FA0C4690"/>
    <w:lvl w:ilvl="0" w:tplc="0409000F">
      <w:start w:val="1"/>
      <w:numFmt w:val="decimal"/>
      <w:lvlText w:val="%1."/>
      <w:lvlJc w:val="left"/>
      <w:pPr>
        <w:ind w:left="7830" w:hanging="360"/>
      </w:pPr>
      <w:rPr>
        <w:rFonts w:hint="default"/>
      </w:r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29" w15:restartNumberingAfterBreak="0">
    <w:nsid w:val="6B695C4F"/>
    <w:multiLevelType w:val="hybridMultilevel"/>
    <w:tmpl w:val="89482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42703"/>
    <w:multiLevelType w:val="hybridMultilevel"/>
    <w:tmpl w:val="B4661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6C205B3E"/>
    <w:multiLevelType w:val="hybridMultilevel"/>
    <w:tmpl w:val="5A0875F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6C55519C"/>
    <w:multiLevelType w:val="hybridMultilevel"/>
    <w:tmpl w:val="06F086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DA0524C"/>
    <w:multiLevelType w:val="hybridMultilevel"/>
    <w:tmpl w:val="66924EA4"/>
    <w:lvl w:ilvl="0" w:tplc="0409000F">
      <w:start w:val="1"/>
      <w:numFmt w:val="decimal"/>
      <w:lvlText w:val="%1."/>
      <w:lvlJc w:val="left"/>
      <w:pPr>
        <w:ind w:left="6570" w:hanging="360"/>
      </w:p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34" w15:restartNumberingAfterBreak="0">
    <w:nsid w:val="6DA81C13"/>
    <w:multiLevelType w:val="hybridMultilevel"/>
    <w:tmpl w:val="4284430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F5096"/>
    <w:multiLevelType w:val="hybridMultilevel"/>
    <w:tmpl w:val="B25AD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1C974E1"/>
    <w:multiLevelType w:val="hybridMultilevel"/>
    <w:tmpl w:val="70B44288"/>
    <w:lvl w:ilvl="0" w:tplc="20305CFE">
      <w:start w:val="1"/>
      <w:numFmt w:val="decimal"/>
      <w:lvlText w:val="%1."/>
      <w:lvlJc w:val="left"/>
      <w:pPr>
        <w:tabs>
          <w:tab w:val="num" w:pos="360"/>
        </w:tabs>
        <w:ind w:left="360" w:hanging="360"/>
      </w:pPr>
      <w:rPr>
        <w:rFonts w:ascii="Verdana" w:hAnsi="Verdana"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D69DB"/>
    <w:multiLevelType w:val="hybridMultilevel"/>
    <w:tmpl w:val="C1B831D0"/>
    <w:lvl w:ilvl="0" w:tplc="404E48FE">
      <w:start w:val="1"/>
      <w:numFmt w:val="decimal"/>
      <w:lvlText w:val="%1."/>
      <w:lvlJc w:val="left"/>
      <w:pPr>
        <w:ind w:left="6570" w:hanging="360"/>
      </w:pPr>
      <w:rPr>
        <w:i w:val="0"/>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38" w15:restartNumberingAfterBreak="0">
    <w:nsid w:val="7BC16DA2"/>
    <w:multiLevelType w:val="hybridMultilevel"/>
    <w:tmpl w:val="66924EA4"/>
    <w:lvl w:ilvl="0" w:tplc="0409000F">
      <w:start w:val="1"/>
      <w:numFmt w:val="decimal"/>
      <w:lvlText w:val="%1."/>
      <w:lvlJc w:val="left"/>
      <w:pPr>
        <w:ind w:left="6570" w:hanging="360"/>
      </w:p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39" w15:restartNumberingAfterBreak="0">
    <w:nsid w:val="7D421571"/>
    <w:multiLevelType w:val="hybridMultilevel"/>
    <w:tmpl w:val="967ED28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F397AAC"/>
    <w:multiLevelType w:val="hybridMultilevel"/>
    <w:tmpl w:val="E2E045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B2E8C"/>
    <w:multiLevelType w:val="hybridMultilevel"/>
    <w:tmpl w:val="17DE1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2"/>
  </w:num>
  <w:num w:numId="3">
    <w:abstractNumId w:val="11"/>
  </w:num>
  <w:num w:numId="4">
    <w:abstractNumId w:val="28"/>
  </w:num>
  <w:num w:numId="5">
    <w:abstractNumId w:val="19"/>
  </w:num>
  <w:num w:numId="6">
    <w:abstractNumId w:val="29"/>
  </w:num>
  <w:num w:numId="7">
    <w:abstractNumId w:val="31"/>
  </w:num>
  <w:num w:numId="8">
    <w:abstractNumId w:val="9"/>
  </w:num>
  <w:num w:numId="9">
    <w:abstractNumId w:val="13"/>
  </w:num>
  <w:num w:numId="10">
    <w:abstractNumId w:val="30"/>
  </w:num>
  <w:num w:numId="11">
    <w:abstractNumId w:val="36"/>
  </w:num>
  <w:num w:numId="12">
    <w:abstractNumId w:val="24"/>
  </w:num>
  <w:num w:numId="13">
    <w:abstractNumId w:val="21"/>
  </w:num>
  <w:num w:numId="14">
    <w:abstractNumId w:val="7"/>
  </w:num>
  <w:num w:numId="15">
    <w:abstractNumId w:val="12"/>
  </w:num>
  <w:num w:numId="16">
    <w:abstractNumId w:val="4"/>
  </w:num>
  <w:num w:numId="17">
    <w:abstractNumId w:val="15"/>
  </w:num>
  <w:num w:numId="18">
    <w:abstractNumId w:val="3"/>
  </w:num>
  <w:num w:numId="19">
    <w:abstractNumId w:val="25"/>
  </w:num>
  <w:num w:numId="20">
    <w:abstractNumId w:val="8"/>
  </w:num>
  <w:num w:numId="21">
    <w:abstractNumId w:val="5"/>
  </w:num>
  <w:num w:numId="22">
    <w:abstractNumId w:val="14"/>
  </w:num>
  <w:num w:numId="23">
    <w:abstractNumId w:val="2"/>
  </w:num>
  <w:num w:numId="24">
    <w:abstractNumId w:val="27"/>
  </w:num>
  <w:num w:numId="25">
    <w:abstractNumId w:val="20"/>
  </w:num>
  <w:num w:numId="26">
    <w:abstractNumId w:val="26"/>
  </w:num>
  <w:num w:numId="27">
    <w:abstractNumId w:val="34"/>
  </w:num>
  <w:num w:numId="28">
    <w:abstractNumId w:val="6"/>
  </w:num>
  <w:num w:numId="29">
    <w:abstractNumId w:val="17"/>
  </w:num>
  <w:num w:numId="30">
    <w:abstractNumId w:val="23"/>
  </w:num>
  <w:num w:numId="31">
    <w:abstractNumId w:val="35"/>
  </w:num>
  <w:num w:numId="32">
    <w:abstractNumId w:val="37"/>
  </w:num>
  <w:num w:numId="33">
    <w:abstractNumId w:val="0"/>
  </w:num>
  <w:num w:numId="34">
    <w:abstractNumId w:val="16"/>
  </w:num>
  <w:num w:numId="35">
    <w:abstractNumId w:val="10"/>
  </w:num>
  <w:num w:numId="36">
    <w:abstractNumId w:val="41"/>
  </w:num>
  <w:num w:numId="37">
    <w:abstractNumId w:val="40"/>
  </w:num>
  <w:num w:numId="38">
    <w:abstractNumId w:val="39"/>
  </w:num>
  <w:num w:numId="39">
    <w:abstractNumId w:val="38"/>
  </w:num>
  <w:num w:numId="40">
    <w:abstractNumId w:val="33"/>
  </w:num>
  <w:num w:numId="4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B2"/>
    <w:rsid w:val="00002894"/>
    <w:rsid w:val="00003851"/>
    <w:rsid w:val="00006489"/>
    <w:rsid w:val="000068D6"/>
    <w:rsid w:val="00012929"/>
    <w:rsid w:val="000131FF"/>
    <w:rsid w:val="00013A1B"/>
    <w:rsid w:val="00013A46"/>
    <w:rsid w:val="00013C42"/>
    <w:rsid w:val="000173AA"/>
    <w:rsid w:val="0001785D"/>
    <w:rsid w:val="0002291F"/>
    <w:rsid w:val="00024E7C"/>
    <w:rsid w:val="000265F0"/>
    <w:rsid w:val="000273B3"/>
    <w:rsid w:val="00027668"/>
    <w:rsid w:val="00027777"/>
    <w:rsid w:val="00030AC2"/>
    <w:rsid w:val="000328AE"/>
    <w:rsid w:val="00034805"/>
    <w:rsid w:val="00041479"/>
    <w:rsid w:val="00041903"/>
    <w:rsid w:val="00042D29"/>
    <w:rsid w:val="00043C86"/>
    <w:rsid w:val="0004609A"/>
    <w:rsid w:val="00046EAF"/>
    <w:rsid w:val="00051A67"/>
    <w:rsid w:val="000523CB"/>
    <w:rsid w:val="000524ED"/>
    <w:rsid w:val="00052AB7"/>
    <w:rsid w:val="00056E68"/>
    <w:rsid w:val="000572AF"/>
    <w:rsid w:val="00057CAA"/>
    <w:rsid w:val="00061571"/>
    <w:rsid w:val="00061838"/>
    <w:rsid w:val="000665C9"/>
    <w:rsid w:val="00066DF9"/>
    <w:rsid w:val="00067768"/>
    <w:rsid w:val="0006776A"/>
    <w:rsid w:val="00067994"/>
    <w:rsid w:val="00071CDE"/>
    <w:rsid w:val="00073D1D"/>
    <w:rsid w:val="00075ED8"/>
    <w:rsid w:val="0007764B"/>
    <w:rsid w:val="000778BB"/>
    <w:rsid w:val="00080C2B"/>
    <w:rsid w:val="00080CEA"/>
    <w:rsid w:val="00080FDB"/>
    <w:rsid w:val="0008290B"/>
    <w:rsid w:val="00082FDD"/>
    <w:rsid w:val="000840BA"/>
    <w:rsid w:val="00084CD2"/>
    <w:rsid w:val="00084FE2"/>
    <w:rsid w:val="000850C7"/>
    <w:rsid w:val="0008578A"/>
    <w:rsid w:val="00086F20"/>
    <w:rsid w:val="00090174"/>
    <w:rsid w:val="00090E32"/>
    <w:rsid w:val="00091A9C"/>
    <w:rsid w:val="000941BA"/>
    <w:rsid w:val="00094572"/>
    <w:rsid w:val="00095AD7"/>
    <w:rsid w:val="000972E3"/>
    <w:rsid w:val="000A1027"/>
    <w:rsid w:val="000A4AA7"/>
    <w:rsid w:val="000A4FFF"/>
    <w:rsid w:val="000A5563"/>
    <w:rsid w:val="000A6E09"/>
    <w:rsid w:val="000A7828"/>
    <w:rsid w:val="000B0678"/>
    <w:rsid w:val="000B06EB"/>
    <w:rsid w:val="000B0DC4"/>
    <w:rsid w:val="000B0F62"/>
    <w:rsid w:val="000B1062"/>
    <w:rsid w:val="000B2605"/>
    <w:rsid w:val="000B45EF"/>
    <w:rsid w:val="000B7553"/>
    <w:rsid w:val="000B755B"/>
    <w:rsid w:val="000B75C9"/>
    <w:rsid w:val="000B77B6"/>
    <w:rsid w:val="000C297C"/>
    <w:rsid w:val="000C619D"/>
    <w:rsid w:val="000C6455"/>
    <w:rsid w:val="000C71C3"/>
    <w:rsid w:val="000D3858"/>
    <w:rsid w:val="000D4336"/>
    <w:rsid w:val="000D479A"/>
    <w:rsid w:val="000D47D5"/>
    <w:rsid w:val="000D6791"/>
    <w:rsid w:val="000D713E"/>
    <w:rsid w:val="000D7A50"/>
    <w:rsid w:val="000E0763"/>
    <w:rsid w:val="000E17E6"/>
    <w:rsid w:val="000E1BC2"/>
    <w:rsid w:val="000E2C8F"/>
    <w:rsid w:val="000E54C4"/>
    <w:rsid w:val="000E5673"/>
    <w:rsid w:val="000E71A3"/>
    <w:rsid w:val="000F2CC5"/>
    <w:rsid w:val="000F2F2A"/>
    <w:rsid w:val="000F3B5C"/>
    <w:rsid w:val="000F51C2"/>
    <w:rsid w:val="000F56B2"/>
    <w:rsid w:val="000F68EA"/>
    <w:rsid w:val="000F734D"/>
    <w:rsid w:val="00101631"/>
    <w:rsid w:val="00101D28"/>
    <w:rsid w:val="0010255B"/>
    <w:rsid w:val="0010260A"/>
    <w:rsid w:val="00103F91"/>
    <w:rsid w:val="001048E3"/>
    <w:rsid w:val="00104AB0"/>
    <w:rsid w:val="00110E70"/>
    <w:rsid w:val="001116F0"/>
    <w:rsid w:val="00112D3E"/>
    <w:rsid w:val="00116EB2"/>
    <w:rsid w:val="00117B15"/>
    <w:rsid w:val="00120957"/>
    <w:rsid w:val="00121066"/>
    <w:rsid w:val="001254A0"/>
    <w:rsid w:val="0012731F"/>
    <w:rsid w:val="001308D5"/>
    <w:rsid w:val="00132FDA"/>
    <w:rsid w:val="0013419F"/>
    <w:rsid w:val="00136008"/>
    <w:rsid w:val="00136131"/>
    <w:rsid w:val="001362E3"/>
    <w:rsid w:val="0013635B"/>
    <w:rsid w:val="001365BF"/>
    <w:rsid w:val="001379EB"/>
    <w:rsid w:val="001423A3"/>
    <w:rsid w:val="00145D89"/>
    <w:rsid w:val="00153B5D"/>
    <w:rsid w:val="00154082"/>
    <w:rsid w:val="0015444E"/>
    <w:rsid w:val="00154898"/>
    <w:rsid w:val="001568E9"/>
    <w:rsid w:val="001574A8"/>
    <w:rsid w:val="00157D0D"/>
    <w:rsid w:val="001607A4"/>
    <w:rsid w:val="00161DD7"/>
    <w:rsid w:val="0016520A"/>
    <w:rsid w:val="001706DE"/>
    <w:rsid w:val="00170765"/>
    <w:rsid w:val="0017077D"/>
    <w:rsid w:val="001720F5"/>
    <w:rsid w:val="00172939"/>
    <w:rsid w:val="00177106"/>
    <w:rsid w:val="00177BD2"/>
    <w:rsid w:val="00177C17"/>
    <w:rsid w:val="001812E9"/>
    <w:rsid w:val="00182710"/>
    <w:rsid w:val="00183D34"/>
    <w:rsid w:val="00190B1C"/>
    <w:rsid w:val="001910BB"/>
    <w:rsid w:val="0019167F"/>
    <w:rsid w:val="001934FB"/>
    <w:rsid w:val="0019393D"/>
    <w:rsid w:val="001954C8"/>
    <w:rsid w:val="00195E98"/>
    <w:rsid w:val="001962E2"/>
    <w:rsid w:val="00197433"/>
    <w:rsid w:val="001A0EA9"/>
    <w:rsid w:val="001A12F3"/>
    <w:rsid w:val="001A2F2A"/>
    <w:rsid w:val="001A43C6"/>
    <w:rsid w:val="001A5068"/>
    <w:rsid w:val="001A58F0"/>
    <w:rsid w:val="001B2798"/>
    <w:rsid w:val="001B2A40"/>
    <w:rsid w:val="001B2A8E"/>
    <w:rsid w:val="001B2DD1"/>
    <w:rsid w:val="001B3BBE"/>
    <w:rsid w:val="001C1381"/>
    <w:rsid w:val="001C2590"/>
    <w:rsid w:val="001C3F26"/>
    <w:rsid w:val="001C544C"/>
    <w:rsid w:val="001C5AFF"/>
    <w:rsid w:val="001C724A"/>
    <w:rsid w:val="001D1ECD"/>
    <w:rsid w:val="001D22D4"/>
    <w:rsid w:val="001D4289"/>
    <w:rsid w:val="001D6768"/>
    <w:rsid w:val="001D6D63"/>
    <w:rsid w:val="001D797C"/>
    <w:rsid w:val="001E0CCA"/>
    <w:rsid w:val="001E20B0"/>
    <w:rsid w:val="001E274B"/>
    <w:rsid w:val="001E2CED"/>
    <w:rsid w:val="001E3E85"/>
    <w:rsid w:val="001E5417"/>
    <w:rsid w:val="001E6FFA"/>
    <w:rsid w:val="001F06C0"/>
    <w:rsid w:val="001F09CD"/>
    <w:rsid w:val="001F3B75"/>
    <w:rsid w:val="001F58D6"/>
    <w:rsid w:val="001F6DD7"/>
    <w:rsid w:val="001F7427"/>
    <w:rsid w:val="002000C8"/>
    <w:rsid w:val="00201206"/>
    <w:rsid w:val="002026FA"/>
    <w:rsid w:val="00203118"/>
    <w:rsid w:val="00203851"/>
    <w:rsid w:val="00203BF8"/>
    <w:rsid w:val="002053D0"/>
    <w:rsid w:val="00212101"/>
    <w:rsid w:val="00214947"/>
    <w:rsid w:val="00214DE5"/>
    <w:rsid w:val="00215F84"/>
    <w:rsid w:val="002167D1"/>
    <w:rsid w:val="0022002A"/>
    <w:rsid w:val="0022015C"/>
    <w:rsid w:val="002203DF"/>
    <w:rsid w:val="00223A78"/>
    <w:rsid w:val="00223FF7"/>
    <w:rsid w:val="00224C63"/>
    <w:rsid w:val="00227A35"/>
    <w:rsid w:val="0023005C"/>
    <w:rsid w:val="00231A29"/>
    <w:rsid w:val="0023488E"/>
    <w:rsid w:val="00234F1A"/>
    <w:rsid w:val="0023557E"/>
    <w:rsid w:val="00235AB9"/>
    <w:rsid w:val="002366E1"/>
    <w:rsid w:val="002372B3"/>
    <w:rsid w:val="002375FC"/>
    <w:rsid w:val="00245DCC"/>
    <w:rsid w:val="00247095"/>
    <w:rsid w:val="0024797E"/>
    <w:rsid w:val="00250810"/>
    <w:rsid w:val="002520D3"/>
    <w:rsid w:val="002525C0"/>
    <w:rsid w:val="002527E3"/>
    <w:rsid w:val="002566D4"/>
    <w:rsid w:val="0025687D"/>
    <w:rsid w:val="00256AD2"/>
    <w:rsid w:val="002613E2"/>
    <w:rsid w:val="00261DC2"/>
    <w:rsid w:val="00262EA8"/>
    <w:rsid w:val="00265056"/>
    <w:rsid w:val="00266CEC"/>
    <w:rsid w:val="00267066"/>
    <w:rsid w:val="002675A4"/>
    <w:rsid w:val="002678F7"/>
    <w:rsid w:val="002730AC"/>
    <w:rsid w:val="00273DDB"/>
    <w:rsid w:val="00275203"/>
    <w:rsid w:val="00275B4C"/>
    <w:rsid w:val="00275B9E"/>
    <w:rsid w:val="002761B8"/>
    <w:rsid w:val="0028199F"/>
    <w:rsid w:val="00281A2E"/>
    <w:rsid w:val="00281CF2"/>
    <w:rsid w:val="00281F63"/>
    <w:rsid w:val="00283A17"/>
    <w:rsid w:val="002864D6"/>
    <w:rsid w:val="00290EF8"/>
    <w:rsid w:val="00291A4E"/>
    <w:rsid w:val="00293887"/>
    <w:rsid w:val="002946B2"/>
    <w:rsid w:val="00294A9F"/>
    <w:rsid w:val="002951D8"/>
    <w:rsid w:val="00297659"/>
    <w:rsid w:val="002A3116"/>
    <w:rsid w:val="002A4828"/>
    <w:rsid w:val="002A4E7B"/>
    <w:rsid w:val="002B1250"/>
    <w:rsid w:val="002B3760"/>
    <w:rsid w:val="002B7E7C"/>
    <w:rsid w:val="002C0555"/>
    <w:rsid w:val="002C129E"/>
    <w:rsid w:val="002C1492"/>
    <w:rsid w:val="002C1C2F"/>
    <w:rsid w:val="002C2643"/>
    <w:rsid w:val="002C3008"/>
    <w:rsid w:val="002C7C86"/>
    <w:rsid w:val="002C7FF1"/>
    <w:rsid w:val="002D346D"/>
    <w:rsid w:val="002D34DD"/>
    <w:rsid w:val="002D4BB9"/>
    <w:rsid w:val="002D4BDE"/>
    <w:rsid w:val="002D4D9F"/>
    <w:rsid w:val="002D5C9E"/>
    <w:rsid w:val="002D6DCC"/>
    <w:rsid w:val="002D71C6"/>
    <w:rsid w:val="002D733B"/>
    <w:rsid w:val="002D743E"/>
    <w:rsid w:val="002E2183"/>
    <w:rsid w:val="002E271C"/>
    <w:rsid w:val="002E43AC"/>
    <w:rsid w:val="002E4B0F"/>
    <w:rsid w:val="002E6CA5"/>
    <w:rsid w:val="002E7C33"/>
    <w:rsid w:val="002F2727"/>
    <w:rsid w:val="002F34A8"/>
    <w:rsid w:val="0030094B"/>
    <w:rsid w:val="00303DD8"/>
    <w:rsid w:val="00312133"/>
    <w:rsid w:val="00312AE8"/>
    <w:rsid w:val="003167FF"/>
    <w:rsid w:val="003170A2"/>
    <w:rsid w:val="00317D4F"/>
    <w:rsid w:val="003231AE"/>
    <w:rsid w:val="00324653"/>
    <w:rsid w:val="003309DD"/>
    <w:rsid w:val="00332B68"/>
    <w:rsid w:val="00332BCF"/>
    <w:rsid w:val="003353E3"/>
    <w:rsid w:val="0033557C"/>
    <w:rsid w:val="003360A1"/>
    <w:rsid w:val="003378A9"/>
    <w:rsid w:val="00344DE2"/>
    <w:rsid w:val="0034584D"/>
    <w:rsid w:val="0034644A"/>
    <w:rsid w:val="0035108F"/>
    <w:rsid w:val="00352477"/>
    <w:rsid w:val="003535DA"/>
    <w:rsid w:val="00354540"/>
    <w:rsid w:val="00356AF9"/>
    <w:rsid w:val="00357962"/>
    <w:rsid w:val="00357C07"/>
    <w:rsid w:val="00362327"/>
    <w:rsid w:val="00362D7D"/>
    <w:rsid w:val="00362EED"/>
    <w:rsid w:val="00363450"/>
    <w:rsid w:val="00364C17"/>
    <w:rsid w:val="00365CE5"/>
    <w:rsid w:val="00366A98"/>
    <w:rsid w:val="003678E2"/>
    <w:rsid w:val="00370870"/>
    <w:rsid w:val="00370E0E"/>
    <w:rsid w:val="003719E5"/>
    <w:rsid w:val="0037696B"/>
    <w:rsid w:val="00377766"/>
    <w:rsid w:val="00377F5C"/>
    <w:rsid w:val="00381784"/>
    <w:rsid w:val="00382461"/>
    <w:rsid w:val="003830B8"/>
    <w:rsid w:val="00383B03"/>
    <w:rsid w:val="00383C09"/>
    <w:rsid w:val="00385FEB"/>
    <w:rsid w:val="00390E7A"/>
    <w:rsid w:val="00390FA4"/>
    <w:rsid w:val="00391D81"/>
    <w:rsid w:val="00392DB3"/>
    <w:rsid w:val="00393B84"/>
    <w:rsid w:val="00395727"/>
    <w:rsid w:val="00397EA2"/>
    <w:rsid w:val="003A0ADC"/>
    <w:rsid w:val="003A0DBC"/>
    <w:rsid w:val="003A1487"/>
    <w:rsid w:val="003A2310"/>
    <w:rsid w:val="003A43C4"/>
    <w:rsid w:val="003A47AC"/>
    <w:rsid w:val="003A5799"/>
    <w:rsid w:val="003A720F"/>
    <w:rsid w:val="003B03C1"/>
    <w:rsid w:val="003B0884"/>
    <w:rsid w:val="003B6002"/>
    <w:rsid w:val="003B64BE"/>
    <w:rsid w:val="003B745A"/>
    <w:rsid w:val="003B7B5B"/>
    <w:rsid w:val="003C091A"/>
    <w:rsid w:val="003C1F5F"/>
    <w:rsid w:val="003C49AE"/>
    <w:rsid w:val="003C6FDF"/>
    <w:rsid w:val="003D17B3"/>
    <w:rsid w:val="003D4AA7"/>
    <w:rsid w:val="003D5AAA"/>
    <w:rsid w:val="003E01AE"/>
    <w:rsid w:val="003E2F7A"/>
    <w:rsid w:val="003E333D"/>
    <w:rsid w:val="003E5389"/>
    <w:rsid w:val="003E5BCE"/>
    <w:rsid w:val="003E7152"/>
    <w:rsid w:val="003F095E"/>
    <w:rsid w:val="003F188C"/>
    <w:rsid w:val="003F1CD5"/>
    <w:rsid w:val="003F6547"/>
    <w:rsid w:val="003F74AD"/>
    <w:rsid w:val="003F7AA3"/>
    <w:rsid w:val="004031F0"/>
    <w:rsid w:val="004033C6"/>
    <w:rsid w:val="00403F85"/>
    <w:rsid w:val="004047C4"/>
    <w:rsid w:val="004055C3"/>
    <w:rsid w:val="00406EA3"/>
    <w:rsid w:val="004078B6"/>
    <w:rsid w:val="0041629B"/>
    <w:rsid w:val="00416885"/>
    <w:rsid w:val="0042034D"/>
    <w:rsid w:val="00420E94"/>
    <w:rsid w:val="00422A67"/>
    <w:rsid w:val="0042334F"/>
    <w:rsid w:val="0043064D"/>
    <w:rsid w:val="00434249"/>
    <w:rsid w:val="00437409"/>
    <w:rsid w:val="00437D5F"/>
    <w:rsid w:val="00441364"/>
    <w:rsid w:val="00443011"/>
    <w:rsid w:val="00443551"/>
    <w:rsid w:val="00444803"/>
    <w:rsid w:val="00446478"/>
    <w:rsid w:val="00446E98"/>
    <w:rsid w:val="004510B4"/>
    <w:rsid w:val="0045306A"/>
    <w:rsid w:val="00453520"/>
    <w:rsid w:val="0045552B"/>
    <w:rsid w:val="00455DFC"/>
    <w:rsid w:val="00455F19"/>
    <w:rsid w:val="00462733"/>
    <w:rsid w:val="00463784"/>
    <w:rsid w:val="00464BA3"/>
    <w:rsid w:val="00464E8D"/>
    <w:rsid w:val="00466BF9"/>
    <w:rsid w:val="00466C5B"/>
    <w:rsid w:val="004707E6"/>
    <w:rsid w:val="00471183"/>
    <w:rsid w:val="00472038"/>
    <w:rsid w:val="00473739"/>
    <w:rsid w:val="00474D63"/>
    <w:rsid w:val="0047524D"/>
    <w:rsid w:val="004769F4"/>
    <w:rsid w:val="00476B4E"/>
    <w:rsid w:val="00476C94"/>
    <w:rsid w:val="00476ED8"/>
    <w:rsid w:val="004771A0"/>
    <w:rsid w:val="00477C02"/>
    <w:rsid w:val="00480EE4"/>
    <w:rsid w:val="00483458"/>
    <w:rsid w:val="004842DD"/>
    <w:rsid w:val="0048480D"/>
    <w:rsid w:val="00484849"/>
    <w:rsid w:val="00491B21"/>
    <w:rsid w:val="004927AC"/>
    <w:rsid w:val="0049400D"/>
    <w:rsid w:val="004941E3"/>
    <w:rsid w:val="004942D0"/>
    <w:rsid w:val="00497BD1"/>
    <w:rsid w:val="00497F34"/>
    <w:rsid w:val="004A05AB"/>
    <w:rsid w:val="004A3800"/>
    <w:rsid w:val="004A46F1"/>
    <w:rsid w:val="004A51D5"/>
    <w:rsid w:val="004A6BED"/>
    <w:rsid w:val="004B0452"/>
    <w:rsid w:val="004B0B39"/>
    <w:rsid w:val="004B2BB5"/>
    <w:rsid w:val="004B5146"/>
    <w:rsid w:val="004B62CA"/>
    <w:rsid w:val="004B7665"/>
    <w:rsid w:val="004B7B43"/>
    <w:rsid w:val="004B7BF4"/>
    <w:rsid w:val="004B7D69"/>
    <w:rsid w:val="004C00B9"/>
    <w:rsid w:val="004C123A"/>
    <w:rsid w:val="004C2E68"/>
    <w:rsid w:val="004C3440"/>
    <w:rsid w:val="004C3F73"/>
    <w:rsid w:val="004C5A66"/>
    <w:rsid w:val="004C5E1A"/>
    <w:rsid w:val="004D0321"/>
    <w:rsid w:val="004D0A35"/>
    <w:rsid w:val="004D0E8D"/>
    <w:rsid w:val="004D4A4E"/>
    <w:rsid w:val="004D4FD6"/>
    <w:rsid w:val="004D5217"/>
    <w:rsid w:val="004D5F3B"/>
    <w:rsid w:val="004D5F45"/>
    <w:rsid w:val="004D771F"/>
    <w:rsid w:val="004D78FB"/>
    <w:rsid w:val="004E0BBF"/>
    <w:rsid w:val="004E1935"/>
    <w:rsid w:val="004E22C2"/>
    <w:rsid w:val="004E2ECA"/>
    <w:rsid w:val="004E437F"/>
    <w:rsid w:val="004E4C14"/>
    <w:rsid w:val="004E54C0"/>
    <w:rsid w:val="004E5F2B"/>
    <w:rsid w:val="004E693F"/>
    <w:rsid w:val="004F02B1"/>
    <w:rsid w:val="004F12BD"/>
    <w:rsid w:val="004F1BCB"/>
    <w:rsid w:val="004F3F70"/>
    <w:rsid w:val="004F51EA"/>
    <w:rsid w:val="004F5E48"/>
    <w:rsid w:val="004F6E18"/>
    <w:rsid w:val="004F7049"/>
    <w:rsid w:val="00500481"/>
    <w:rsid w:val="00500736"/>
    <w:rsid w:val="005012F8"/>
    <w:rsid w:val="00507468"/>
    <w:rsid w:val="00507CE6"/>
    <w:rsid w:val="00507DC0"/>
    <w:rsid w:val="00510794"/>
    <w:rsid w:val="00510818"/>
    <w:rsid w:val="00512C55"/>
    <w:rsid w:val="00513ADE"/>
    <w:rsid w:val="00520FC5"/>
    <w:rsid w:val="0052172A"/>
    <w:rsid w:val="00522D40"/>
    <w:rsid w:val="00523BA2"/>
    <w:rsid w:val="005323D2"/>
    <w:rsid w:val="005325D1"/>
    <w:rsid w:val="00533382"/>
    <w:rsid w:val="00533F56"/>
    <w:rsid w:val="00535073"/>
    <w:rsid w:val="00535536"/>
    <w:rsid w:val="005357B6"/>
    <w:rsid w:val="005377C7"/>
    <w:rsid w:val="0053790E"/>
    <w:rsid w:val="00542DA7"/>
    <w:rsid w:val="00543007"/>
    <w:rsid w:val="0054330B"/>
    <w:rsid w:val="005454E5"/>
    <w:rsid w:val="0054555E"/>
    <w:rsid w:val="00545A9A"/>
    <w:rsid w:val="0054664C"/>
    <w:rsid w:val="00546E41"/>
    <w:rsid w:val="00547BC0"/>
    <w:rsid w:val="00547E98"/>
    <w:rsid w:val="0055305E"/>
    <w:rsid w:val="00555DEC"/>
    <w:rsid w:val="005561AA"/>
    <w:rsid w:val="005563C5"/>
    <w:rsid w:val="00556B9C"/>
    <w:rsid w:val="0055764A"/>
    <w:rsid w:val="00557AFE"/>
    <w:rsid w:val="00557F9D"/>
    <w:rsid w:val="005604AB"/>
    <w:rsid w:val="0056061D"/>
    <w:rsid w:val="005608D1"/>
    <w:rsid w:val="00562BB4"/>
    <w:rsid w:val="00563794"/>
    <w:rsid w:val="00566354"/>
    <w:rsid w:val="00566A86"/>
    <w:rsid w:val="005709D7"/>
    <w:rsid w:val="00571411"/>
    <w:rsid w:val="00571E60"/>
    <w:rsid w:val="005741C7"/>
    <w:rsid w:val="00576476"/>
    <w:rsid w:val="00582053"/>
    <w:rsid w:val="00582D7B"/>
    <w:rsid w:val="00584D5E"/>
    <w:rsid w:val="00585076"/>
    <w:rsid w:val="00587DE0"/>
    <w:rsid w:val="00590011"/>
    <w:rsid w:val="005918E3"/>
    <w:rsid w:val="0059384A"/>
    <w:rsid w:val="00594E55"/>
    <w:rsid w:val="00595F2D"/>
    <w:rsid w:val="005968B1"/>
    <w:rsid w:val="00596E96"/>
    <w:rsid w:val="005A0871"/>
    <w:rsid w:val="005A1726"/>
    <w:rsid w:val="005A236F"/>
    <w:rsid w:val="005A2F31"/>
    <w:rsid w:val="005A3CD7"/>
    <w:rsid w:val="005A48CF"/>
    <w:rsid w:val="005A4D84"/>
    <w:rsid w:val="005A53A9"/>
    <w:rsid w:val="005A5C0B"/>
    <w:rsid w:val="005A7630"/>
    <w:rsid w:val="005B1C79"/>
    <w:rsid w:val="005B2C22"/>
    <w:rsid w:val="005B30F0"/>
    <w:rsid w:val="005B3E92"/>
    <w:rsid w:val="005B3F87"/>
    <w:rsid w:val="005B3FA7"/>
    <w:rsid w:val="005B5DEC"/>
    <w:rsid w:val="005C0E8B"/>
    <w:rsid w:val="005C1E3D"/>
    <w:rsid w:val="005C227A"/>
    <w:rsid w:val="005C37A3"/>
    <w:rsid w:val="005C3ACD"/>
    <w:rsid w:val="005C430C"/>
    <w:rsid w:val="005C5AD1"/>
    <w:rsid w:val="005C6AE6"/>
    <w:rsid w:val="005D0123"/>
    <w:rsid w:val="005D13F5"/>
    <w:rsid w:val="005D538A"/>
    <w:rsid w:val="005D5F12"/>
    <w:rsid w:val="005D61DE"/>
    <w:rsid w:val="005D7915"/>
    <w:rsid w:val="005E11CF"/>
    <w:rsid w:val="005E1BFF"/>
    <w:rsid w:val="005E1D2B"/>
    <w:rsid w:val="005E25AC"/>
    <w:rsid w:val="005E30FA"/>
    <w:rsid w:val="005E5616"/>
    <w:rsid w:val="005F195A"/>
    <w:rsid w:val="005F390E"/>
    <w:rsid w:val="005F47C4"/>
    <w:rsid w:val="005F6FE3"/>
    <w:rsid w:val="005F77F1"/>
    <w:rsid w:val="00602EFC"/>
    <w:rsid w:val="00603DF0"/>
    <w:rsid w:val="00604E19"/>
    <w:rsid w:val="00605684"/>
    <w:rsid w:val="006078EF"/>
    <w:rsid w:val="006126F9"/>
    <w:rsid w:val="00615601"/>
    <w:rsid w:val="00622EA7"/>
    <w:rsid w:val="0062326D"/>
    <w:rsid w:val="00623C20"/>
    <w:rsid w:val="0062490D"/>
    <w:rsid w:val="00633BD9"/>
    <w:rsid w:val="0063612C"/>
    <w:rsid w:val="006411AF"/>
    <w:rsid w:val="006444E2"/>
    <w:rsid w:val="00651073"/>
    <w:rsid w:val="006519EA"/>
    <w:rsid w:val="00651B8C"/>
    <w:rsid w:val="00651ECD"/>
    <w:rsid w:val="006520A7"/>
    <w:rsid w:val="00653699"/>
    <w:rsid w:val="006547C0"/>
    <w:rsid w:val="006548F4"/>
    <w:rsid w:val="00654C4E"/>
    <w:rsid w:val="006562BE"/>
    <w:rsid w:val="00657949"/>
    <w:rsid w:val="00661746"/>
    <w:rsid w:val="00661C8F"/>
    <w:rsid w:val="00661E1E"/>
    <w:rsid w:val="006663C4"/>
    <w:rsid w:val="00666D24"/>
    <w:rsid w:val="006704AD"/>
    <w:rsid w:val="00670C2D"/>
    <w:rsid w:val="00674007"/>
    <w:rsid w:val="00674BDD"/>
    <w:rsid w:val="00674E57"/>
    <w:rsid w:val="00680184"/>
    <w:rsid w:val="0068227F"/>
    <w:rsid w:val="006875AC"/>
    <w:rsid w:val="00687939"/>
    <w:rsid w:val="006900BF"/>
    <w:rsid w:val="00692270"/>
    <w:rsid w:val="0069297D"/>
    <w:rsid w:val="00692BB8"/>
    <w:rsid w:val="006939F4"/>
    <w:rsid w:val="00693A06"/>
    <w:rsid w:val="00694A82"/>
    <w:rsid w:val="00694FDE"/>
    <w:rsid w:val="006961E3"/>
    <w:rsid w:val="00697849"/>
    <w:rsid w:val="00697A45"/>
    <w:rsid w:val="006A0E86"/>
    <w:rsid w:val="006A31C4"/>
    <w:rsid w:val="006A41F1"/>
    <w:rsid w:val="006A47B2"/>
    <w:rsid w:val="006A55FF"/>
    <w:rsid w:val="006A635F"/>
    <w:rsid w:val="006A7F0E"/>
    <w:rsid w:val="006B0898"/>
    <w:rsid w:val="006B0C8B"/>
    <w:rsid w:val="006B26D8"/>
    <w:rsid w:val="006B3719"/>
    <w:rsid w:val="006B4CBD"/>
    <w:rsid w:val="006B588A"/>
    <w:rsid w:val="006B5D39"/>
    <w:rsid w:val="006B702F"/>
    <w:rsid w:val="006B7658"/>
    <w:rsid w:val="006C4D5E"/>
    <w:rsid w:val="006C573A"/>
    <w:rsid w:val="006C5B20"/>
    <w:rsid w:val="006C7B13"/>
    <w:rsid w:val="006D1F3F"/>
    <w:rsid w:val="006D2E5A"/>
    <w:rsid w:val="006D6D26"/>
    <w:rsid w:val="006E0998"/>
    <w:rsid w:val="006E15D2"/>
    <w:rsid w:val="006E16E7"/>
    <w:rsid w:val="006E1760"/>
    <w:rsid w:val="006E1AF3"/>
    <w:rsid w:val="006E6066"/>
    <w:rsid w:val="006E7698"/>
    <w:rsid w:val="006F1146"/>
    <w:rsid w:val="006F6F72"/>
    <w:rsid w:val="0070203C"/>
    <w:rsid w:val="0070379F"/>
    <w:rsid w:val="0070620B"/>
    <w:rsid w:val="00707DDA"/>
    <w:rsid w:val="00710651"/>
    <w:rsid w:val="00714A08"/>
    <w:rsid w:val="00716100"/>
    <w:rsid w:val="00716D44"/>
    <w:rsid w:val="007206D0"/>
    <w:rsid w:val="007215F0"/>
    <w:rsid w:val="00722008"/>
    <w:rsid w:val="00722C47"/>
    <w:rsid w:val="00722DD8"/>
    <w:rsid w:val="00724195"/>
    <w:rsid w:val="007267A1"/>
    <w:rsid w:val="007267C5"/>
    <w:rsid w:val="0072700F"/>
    <w:rsid w:val="007305B2"/>
    <w:rsid w:val="00730EA6"/>
    <w:rsid w:val="00734167"/>
    <w:rsid w:val="007345BF"/>
    <w:rsid w:val="00735171"/>
    <w:rsid w:val="0073716B"/>
    <w:rsid w:val="00741CA8"/>
    <w:rsid w:val="007434A8"/>
    <w:rsid w:val="00745A79"/>
    <w:rsid w:val="00746427"/>
    <w:rsid w:val="00746E47"/>
    <w:rsid w:val="00746EF6"/>
    <w:rsid w:val="00751B49"/>
    <w:rsid w:val="00751CF0"/>
    <w:rsid w:val="00752717"/>
    <w:rsid w:val="0075436D"/>
    <w:rsid w:val="00754B6D"/>
    <w:rsid w:val="00755383"/>
    <w:rsid w:val="00755AC9"/>
    <w:rsid w:val="00762DD0"/>
    <w:rsid w:val="00764053"/>
    <w:rsid w:val="0076549A"/>
    <w:rsid w:val="007658D9"/>
    <w:rsid w:val="00765EE8"/>
    <w:rsid w:val="00774E9D"/>
    <w:rsid w:val="00775D1C"/>
    <w:rsid w:val="00777C73"/>
    <w:rsid w:val="00780C4E"/>
    <w:rsid w:val="00782D42"/>
    <w:rsid w:val="00783216"/>
    <w:rsid w:val="00783791"/>
    <w:rsid w:val="00784409"/>
    <w:rsid w:val="00784B3D"/>
    <w:rsid w:val="00785C9E"/>
    <w:rsid w:val="007930D6"/>
    <w:rsid w:val="007948AD"/>
    <w:rsid w:val="00796908"/>
    <w:rsid w:val="007974A1"/>
    <w:rsid w:val="007A1D99"/>
    <w:rsid w:val="007A2AE7"/>
    <w:rsid w:val="007A385D"/>
    <w:rsid w:val="007A43C4"/>
    <w:rsid w:val="007A73DA"/>
    <w:rsid w:val="007B0093"/>
    <w:rsid w:val="007B1A29"/>
    <w:rsid w:val="007B4637"/>
    <w:rsid w:val="007B4CEC"/>
    <w:rsid w:val="007B56DF"/>
    <w:rsid w:val="007C04D8"/>
    <w:rsid w:val="007C1C8B"/>
    <w:rsid w:val="007C400B"/>
    <w:rsid w:val="007C4238"/>
    <w:rsid w:val="007C42C1"/>
    <w:rsid w:val="007C4C98"/>
    <w:rsid w:val="007C7CDB"/>
    <w:rsid w:val="007D17DA"/>
    <w:rsid w:val="007D3500"/>
    <w:rsid w:val="007D3A99"/>
    <w:rsid w:val="007D3FC8"/>
    <w:rsid w:val="007D574D"/>
    <w:rsid w:val="007E1D7B"/>
    <w:rsid w:val="007E247E"/>
    <w:rsid w:val="007E43E7"/>
    <w:rsid w:val="007E4DC3"/>
    <w:rsid w:val="007E5468"/>
    <w:rsid w:val="007E56BF"/>
    <w:rsid w:val="007E6AD3"/>
    <w:rsid w:val="007F05AA"/>
    <w:rsid w:val="007F0A90"/>
    <w:rsid w:val="007F0E8C"/>
    <w:rsid w:val="007F3C50"/>
    <w:rsid w:val="00800718"/>
    <w:rsid w:val="0080327A"/>
    <w:rsid w:val="00803D4F"/>
    <w:rsid w:val="00803EB4"/>
    <w:rsid w:val="00805721"/>
    <w:rsid w:val="008061B1"/>
    <w:rsid w:val="00807679"/>
    <w:rsid w:val="008105C5"/>
    <w:rsid w:val="00812614"/>
    <w:rsid w:val="008133FD"/>
    <w:rsid w:val="00814A73"/>
    <w:rsid w:val="00815C82"/>
    <w:rsid w:val="00816C8D"/>
    <w:rsid w:val="00821AEC"/>
    <w:rsid w:val="00821D4A"/>
    <w:rsid w:val="008228A9"/>
    <w:rsid w:val="0082325C"/>
    <w:rsid w:val="008239F7"/>
    <w:rsid w:val="00824651"/>
    <w:rsid w:val="0082501B"/>
    <w:rsid w:val="008253F2"/>
    <w:rsid w:val="008273D8"/>
    <w:rsid w:val="0083055B"/>
    <w:rsid w:val="00835B8A"/>
    <w:rsid w:val="00836D03"/>
    <w:rsid w:val="00840849"/>
    <w:rsid w:val="008509A7"/>
    <w:rsid w:val="00850FAA"/>
    <w:rsid w:val="00851406"/>
    <w:rsid w:val="00852CA4"/>
    <w:rsid w:val="008604CC"/>
    <w:rsid w:val="008606E6"/>
    <w:rsid w:val="0086092F"/>
    <w:rsid w:val="00862871"/>
    <w:rsid w:val="00863F4E"/>
    <w:rsid w:val="008652B2"/>
    <w:rsid w:val="008660D7"/>
    <w:rsid w:val="00870FE6"/>
    <w:rsid w:val="0087382C"/>
    <w:rsid w:val="008754C1"/>
    <w:rsid w:val="00882E69"/>
    <w:rsid w:val="00884C99"/>
    <w:rsid w:val="00885E92"/>
    <w:rsid w:val="008909E4"/>
    <w:rsid w:val="00891301"/>
    <w:rsid w:val="00891E0A"/>
    <w:rsid w:val="008921B8"/>
    <w:rsid w:val="00892777"/>
    <w:rsid w:val="00893968"/>
    <w:rsid w:val="00894D7A"/>
    <w:rsid w:val="00895473"/>
    <w:rsid w:val="008A2004"/>
    <w:rsid w:val="008A41AC"/>
    <w:rsid w:val="008A4320"/>
    <w:rsid w:val="008A47DF"/>
    <w:rsid w:val="008A47E9"/>
    <w:rsid w:val="008A5809"/>
    <w:rsid w:val="008B024E"/>
    <w:rsid w:val="008B0FC7"/>
    <w:rsid w:val="008B1248"/>
    <w:rsid w:val="008B22F1"/>
    <w:rsid w:val="008B26F5"/>
    <w:rsid w:val="008B3529"/>
    <w:rsid w:val="008B3E1B"/>
    <w:rsid w:val="008B4BF2"/>
    <w:rsid w:val="008B5AB0"/>
    <w:rsid w:val="008B5E0B"/>
    <w:rsid w:val="008C14F2"/>
    <w:rsid w:val="008C240D"/>
    <w:rsid w:val="008C2734"/>
    <w:rsid w:val="008C3DC5"/>
    <w:rsid w:val="008C5FD3"/>
    <w:rsid w:val="008D1386"/>
    <w:rsid w:val="008D31DF"/>
    <w:rsid w:val="008D34EB"/>
    <w:rsid w:val="008D4DE6"/>
    <w:rsid w:val="008D50BB"/>
    <w:rsid w:val="008D617D"/>
    <w:rsid w:val="008D6328"/>
    <w:rsid w:val="008D6551"/>
    <w:rsid w:val="008E0832"/>
    <w:rsid w:val="008E0A8B"/>
    <w:rsid w:val="008E156F"/>
    <w:rsid w:val="008E4F31"/>
    <w:rsid w:val="008F0138"/>
    <w:rsid w:val="008F0968"/>
    <w:rsid w:val="008F27EB"/>
    <w:rsid w:val="008F3268"/>
    <w:rsid w:val="008F4BA0"/>
    <w:rsid w:val="009038B7"/>
    <w:rsid w:val="00904345"/>
    <w:rsid w:val="00904E9F"/>
    <w:rsid w:val="009065BC"/>
    <w:rsid w:val="00907EED"/>
    <w:rsid w:val="009108D8"/>
    <w:rsid w:val="00912DD8"/>
    <w:rsid w:val="00913DCC"/>
    <w:rsid w:val="00914200"/>
    <w:rsid w:val="00915406"/>
    <w:rsid w:val="00917E1D"/>
    <w:rsid w:val="00920B01"/>
    <w:rsid w:val="00923627"/>
    <w:rsid w:val="00923F14"/>
    <w:rsid w:val="0092610C"/>
    <w:rsid w:val="0092675D"/>
    <w:rsid w:val="009275F1"/>
    <w:rsid w:val="00927F56"/>
    <w:rsid w:val="009310AD"/>
    <w:rsid w:val="009317DE"/>
    <w:rsid w:val="00931A7C"/>
    <w:rsid w:val="00932B44"/>
    <w:rsid w:val="00933D14"/>
    <w:rsid w:val="0093557A"/>
    <w:rsid w:val="00936BE9"/>
    <w:rsid w:val="0093707A"/>
    <w:rsid w:val="0094389A"/>
    <w:rsid w:val="0094404E"/>
    <w:rsid w:val="00944579"/>
    <w:rsid w:val="00947381"/>
    <w:rsid w:val="00947855"/>
    <w:rsid w:val="00953048"/>
    <w:rsid w:val="00953061"/>
    <w:rsid w:val="0095484C"/>
    <w:rsid w:val="00956199"/>
    <w:rsid w:val="00956CEB"/>
    <w:rsid w:val="009571DB"/>
    <w:rsid w:val="00961377"/>
    <w:rsid w:val="0096503F"/>
    <w:rsid w:val="00965E2D"/>
    <w:rsid w:val="00967134"/>
    <w:rsid w:val="00967ED1"/>
    <w:rsid w:val="00970904"/>
    <w:rsid w:val="00970E09"/>
    <w:rsid w:val="009740B5"/>
    <w:rsid w:val="009751FF"/>
    <w:rsid w:val="00976E6C"/>
    <w:rsid w:val="00977C1F"/>
    <w:rsid w:val="00977C95"/>
    <w:rsid w:val="00981CD4"/>
    <w:rsid w:val="00984CE3"/>
    <w:rsid w:val="00985560"/>
    <w:rsid w:val="009922BD"/>
    <w:rsid w:val="009924ED"/>
    <w:rsid w:val="00993570"/>
    <w:rsid w:val="0099357C"/>
    <w:rsid w:val="00994189"/>
    <w:rsid w:val="00994AF1"/>
    <w:rsid w:val="009952AE"/>
    <w:rsid w:val="009963A2"/>
    <w:rsid w:val="009964CF"/>
    <w:rsid w:val="00996516"/>
    <w:rsid w:val="009972A8"/>
    <w:rsid w:val="00997E76"/>
    <w:rsid w:val="009A0888"/>
    <w:rsid w:val="009A7813"/>
    <w:rsid w:val="009B0EC9"/>
    <w:rsid w:val="009B6486"/>
    <w:rsid w:val="009B6E4F"/>
    <w:rsid w:val="009C03F6"/>
    <w:rsid w:val="009C1F70"/>
    <w:rsid w:val="009C69BF"/>
    <w:rsid w:val="009C74B5"/>
    <w:rsid w:val="009D3BDB"/>
    <w:rsid w:val="009D5675"/>
    <w:rsid w:val="009D65C3"/>
    <w:rsid w:val="009D7C4A"/>
    <w:rsid w:val="009E485A"/>
    <w:rsid w:val="009E4C36"/>
    <w:rsid w:val="009E5E0D"/>
    <w:rsid w:val="009E678C"/>
    <w:rsid w:val="009F12DF"/>
    <w:rsid w:val="009F2EEF"/>
    <w:rsid w:val="009F5C37"/>
    <w:rsid w:val="009F7184"/>
    <w:rsid w:val="00A0075A"/>
    <w:rsid w:val="00A02205"/>
    <w:rsid w:val="00A05FC8"/>
    <w:rsid w:val="00A07797"/>
    <w:rsid w:val="00A07CE8"/>
    <w:rsid w:val="00A1118D"/>
    <w:rsid w:val="00A121D5"/>
    <w:rsid w:val="00A127A7"/>
    <w:rsid w:val="00A12B10"/>
    <w:rsid w:val="00A13907"/>
    <w:rsid w:val="00A20F80"/>
    <w:rsid w:val="00A21B3A"/>
    <w:rsid w:val="00A2232B"/>
    <w:rsid w:val="00A224BD"/>
    <w:rsid w:val="00A26310"/>
    <w:rsid w:val="00A26669"/>
    <w:rsid w:val="00A27A14"/>
    <w:rsid w:val="00A27F3F"/>
    <w:rsid w:val="00A32693"/>
    <w:rsid w:val="00A36C93"/>
    <w:rsid w:val="00A40B0B"/>
    <w:rsid w:val="00A41FFB"/>
    <w:rsid w:val="00A46BDC"/>
    <w:rsid w:val="00A46FDC"/>
    <w:rsid w:val="00A47BD4"/>
    <w:rsid w:val="00A520DF"/>
    <w:rsid w:val="00A578F6"/>
    <w:rsid w:val="00A63F82"/>
    <w:rsid w:val="00A64760"/>
    <w:rsid w:val="00A6481B"/>
    <w:rsid w:val="00A65D37"/>
    <w:rsid w:val="00A66E46"/>
    <w:rsid w:val="00A70823"/>
    <w:rsid w:val="00A719FA"/>
    <w:rsid w:val="00A71C1C"/>
    <w:rsid w:val="00A7262D"/>
    <w:rsid w:val="00A740ED"/>
    <w:rsid w:val="00A74C54"/>
    <w:rsid w:val="00A757D2"/>
    <w:rsid w:val="00A75835"/>
    <w:rsid w:val="00A7751D"/>
    <w:rsid w:val="00A7764A"/>
    <w:rsid w:val="00A84361"/>
    <w:rsid w:val="00A844BC"/>
    <w:rsid w:val="00A9019D"/>
    <w:rsid w:val="00A90A9E"/>
    <w:rsid w:val="00A90AB8"/>
    <w:rsid w:val="00A928BA"/>
    <w:rsid w:val="00A97DB7"/>
    <w:rsid w:val="00AA08E3"/>
    <w:rsid w:val="00AA5215"/>
    <w:rsid w:val="00AB06B8"/>
    <w:rsid w:val="00AB1940"/>
    <w:rsid w:val="00AB2F37"/>
    <w:rsid w:val="00AC01C9"/>
    <w:rsid w:val="00AC0D24"/>
    <w:rsid w:val="00AC6C4B"/>
    <w:rsid w:val="00AC74A9"/>
    <w:rsid w:val="00AD07EF"/>
    <w:rsid w:val="00AD0A2E"/>
    <w:rsid w:val="00AD2AC8"/>
    <w:rsid w:val="00AD2BE6"/>
    <w:rsid w:val="00AD3520"/>
    <w:rsid w:val="00AD6D19"/>
    <w:rsid w:val="00AE094E"/>
    <w:rsid w:val="00AE12E9"/>
    <w:rsid w:val="00AE1B95"/>
    <w:rsid w:val="00AE5502"/>
    <w:rsid w:val="00AE5862"/>
    <w:rsid w:val="00AE5948"/>
    <w:rsid w:val="00AF26D7"/>
    <w:rsid w:val="00AF30F3"/>
    <w:rsid w:val="00AF3B69"/>
    <w:rsid w:val="00AF4D87"/>
    <w:rsid w:val="00AF57C8"/>
    <w:rsid w:val="00AF7C71"/>
    <w:rsid w:val="00B001FB"/>
    <w:rsid w:val="00B010E6"/>
    <w:rsid w:val="00B014E3"/>
    <w:rsid w:val="00B02057"/>
    <w:rsid w:val="00B02ABB"/>
    <w:rsid w:val="00B02CB1"/>
    <w:rsid w:val="00B063AC"/>
    <w:rsid w:val="00B171A9"/>
    <w:rsid w:val="00B21F91"/>
    <w:rsid w:val="00B24168"/>
    <w:rsid w:val="00B24756"/>
    <w:rsid w:val="00B326E1"/>
    <w:rsid w:val="00B3312B"/>
    <w:rsid w:val="00B35BAD"/>
    <w:rsid w:val="00B35CAF"/>
    <w:rsid w:val="00B4334A"/>
    <w:rsid w:val="00B4387F"/>
    <w:rsid w:val="00B457FE"/>
    <w:rsid w:val="00B458D6"/>
    <w:rsid w:val="00B47292"/>
    <w:rsid w:val="00B5101B"/>
    <w:rsid w:val="00B51DCA"/>
    <w:rsid w:val="00B53709"/>
    <w:rsid w:val="00B54F4F"/>
    <w:rsid w:val="00B5690A"/>
    <w:rsid w:val="00B578D6"/>
    <w:rsid w:val="00B616F9"/>
    <w:rsid w:val="00B6381B"/>
    <w:rsid w:val="00B655B3"/>
    <w:rsid w:val="00B66B77"/>
    <w:rsid w:val="00B716BC"/>
    <w:rsid w:val="00B764A4"/>
    <w:rsid w:val="00B76F88"/>
    <w:rsid w:val="00B7704B"/>
    <w:rsid w:val="00B80A94"/>
    <w:rsid w:val="00B81DFD"/>
    <w:rsid w:val="00B8559D"/>
    <w:rsid w:val="00B8591D"/>
    <w:rsid w:val="00B86489"/>
    <w:rsid w:val="00B90D82"/>
    <w:rsid w:val="00B91853"/>
    <w:rsid w:val="00B934B9"/>
    <w:rsid w:val="00B934ED"/>
    <w:rsid w:val="00B950F9"/>
    <w:rsid w:val="00B957C3"/>
    <w:rsid w:val="00B96977"/>
    <w:rsid w:val="00B96BDB"/>
    <w:rsid w:val="00BA06C1"/>
    <w:rsid w:val="00BA0A9D"/>
    <w:rsid w:val="00BA223A"/>
    <w:rsid w:val="00BA36F2"/>
    <w:rsid w:val="00BA6095"/>
    <w:rsid w:val="00BB00C3"/>
    <w:rsid w:val="00BB0A21"/>
    <w:rsid w:val="00BB1EBE"/>
    <w:rsid w:val="00BB32DB"/>
    <w:rsid w:val="00BB4725"/>
    <w:rsid w:val="00BB488D"/>
    <w:rsid w:val="00BB4988"/>
    <w:rsid w:val="00BB4FCA"/>
    <w:rsid w:val="00BC1920"/>
    <w:rsid w:val="00BC79E9"/>
    <w:rsid w:val="00BD1144"/>
    <w:rsid w:val="00BD2372"/>
    <w:rsid w:val="00BD3C32"/>
    <w:rsid w:val="00BD48C5"/>
    <w:rsid w:val="00BD4973"/>
    <w:rsid w:val="00BD6794"/>
    <w:rsid w:val="00BD70B8"/>
    <w:rsid w:val="00BD7B17"/>
    <w:rsid w:val="00BD7C7C"/>
    <w:rsid w:val="00BD7F29"/>
    <w:rsid w:val="00BD7F46"/>
    <w:rsid w:val="00BE0B8F"/>
    <w:rsid w:val="00BE16D1"/>
    <w:rsid w:val="00BE1E35"/>
    <w:rsid w:val="00BE276E"/>
    <w:rsid w:val="00BE4300"/>
    <w:rsid w:val="00BF27B2"/>
    <w:rsid w:val="00BF3574"/>
    <w:rsid w:val="00BF3F8F"/>
    <w:rsid w:val="00BF4B55"/>
    <w:rsid w:val="00BF4D9E"/>
    <w:rsid w:val="00BF53D1"/>
    <w:rsid w:val="00C04CC0"/>
    <w:rsid w:val="00C06BAC"/>
    <w:rsid w:val="00C07129"/>
    <w:rsid w:val="00C07D55"/>
    <w:rsid w:val="00C112F2"/>
    <w:rsid w:val="00C12588"/>
    <w:rsid w:val="00C13687"/>
    <w:rsid w:val="00C14F6D"/>
    <w:rsid w:val="00C15D80"/>
    <w:rsid w:val="00C216B0"/>
    <w:rsid w:val="00C22452"/>
    <w:rsid w:val="00C24D64"/>
    <w:rsid w:val="00C25EF7"/>
    <w:rsid w:val="00C26734"/>
    <w:rsid w:val="00C277E6"/>
    <w:rsid w:val="00C27CB5"/>
    <w:rsid w:val="00C30867"/>
    <w:rsid w:val="00C30BA5"/>
    <w:rsid w:val="00C31307"/>
    <w:rsid w:val="00C317EC"/>
    <w:rsid w:val="00C3244D"/>
    <w:rsid w:val="00C32555"/>
    <w:rsid w:val="00C34F02"/>
    <w:rsid w:val="00C34F6E"/>
    <w:rsid w:val="00C36F2B"/>
    <w:rsid w:val="00C37E9F"/>
    <w:rsid w:val="00C4112A"/>
    <w:rsid w:val="00C412B7"/>
    <w:rsid w:val="00C41548"/>
    <w:rsid w:val="00C448F3"/>
    <w:rsid w:val="00C44B77"/>
    <w:rsid w:val="00C469C5"/>
    <w:rsid w:val="00C474C1"/>
    <w:rsid w:val="00C47C8F"/>
    <w:rsid w:val="00C505E3"/>
    <w:rsid w:val="00C568FA"/>
    <w:rsid w:val="00C61BD2"/>
    <w:rsid w:val="00C61D03"/>
    <w:rsid w:val="00C62189"/>
    <w:rsid w:val="00C626CB"/>
    <w:rsid w:val="00C65D40"/>
    <w:rsid w:val="00C66345"/>
    <w:rsid w:val="00C6635D"/>
    <w:rsid w:val="00C66AFC"/>
    <w:rsid w:val="00C67D28"/>
    <w:rsid w:val="00C724D4"/>
    <w:rsid w:val="00C73575"/>
    <w:rsid w:val="00C73F71"/>
    <w:rsid w:val="00C771B0"/>
    <w:rsid w:val="00C81296"/>
    <w:rsid w:val="00C81B7A"/>
    <w:rsid w:val="00C82415"/>
    <w:rsid w:val="00C844AC"/>
    <w:rsid w:val="00C84DA9"/>
    <w:rsid w:val="00C903E5"/>
    <w:rsid w:val="00C90E32"/>
    <w:rsid w:val="00C96D60"/>
    <w:rsid w:val="00CA1313"/>
    <w:rsid w:val="00CA1D2D"/>
    <w:rsid w:val="00CA6944"/>
    <w:rsid w:val="00CA6E2D"/>
    <w:rsid w:val="00CA78FA"/>
    <w:rsid w:val="00CB0680"/>
    <w:rsid w:val="00CB0B75"/>
    <w:rsid w:val="00CB0DE3"/>
    <w:rsid w:val="00CB20EF"/>
    <w:rsid w:val="00CB2449"/>
    <w:rsid w:val="00CB4C05"/>
    <w:rsid w:val="00CB7428"/>
    <w:rsid w:val="00CB74B7"/>
    <w:rsid w:val="00CC241F"/>
    <w:rsid w:val="00CC2E05"/>
    <w:rsid w:val="00CC2EBE"/>
    <w:rsid w:val="00CC758E"/>
    <w:rsid w:val="00CC7A0F"/>
    <w:rsid w:val="00CC7AEC"/>
    <w:rsid w:val="00CC7C38"/>
    <w:rsid w:val="00CD1D3C"/>
    <w:rsid w:val="00CD2E6B"/>
    <w:rsid w:val="00CD3137"/>
    <w:rsid w:val="00CD76E7"/>
    <w:rsid w:val="00CE0642"/>
    <w:rsid w:val="00CE2E02"/>
    <w:rsid w:val="00CE4232"/>
    <w:rsid w:val="00CF0202"/>
    <w:rsid w:val="00CF1C81"/>
    <w:rsid w:val="00CF3ECC"/>
    <w:rsid w:val="00CF4545"/>
    <w:rsid w:val="00CF463B"/>
    <w:rsid w:val="00CF467A"/>
    <w:rsid w:val="00CF52AD"/>
    <w:rsid w:val="00CF5B44"/>
    <w:rsid w:val="00CF5BDC"/>
    <w:rsid w:val="00CF60EF"/>
    <w:rsid w:val="00CF7294"/>
    <w:rsid w:val="00CF7ACD"/>
    <w:rsid w:val="00D04CEE"/>
    <w:rsid w:val="00D052A2"/>
    <w:rsid w:val="00D0544E"/>
    <w:rsid w:val="00D13491"/>
    <w:rsid w:val="00D13AC7"/>
    <w:rsid w:val="00D13DA9"/>
    <w:rsid w:val="00D14BCF"/>
    <w:rsid w:val="00D159A8"/>
    <w:rsid w:val="00D215AC"/>
    <w:rsid w:val="00D2321D"/>
    <w:rsid w:val="00D2512F"/>
    <w:rsid w:val="00D265CE"/>
    <w:rsid w:val="00D26E60"/>
    <w:rsid w:val="00D30B32"/>
    <w:rsid w:val="00D30F5D"/>
    <w:rsid w:val="00D31EF1"/>
    <w:rsid w:val="00D32CA9"/>
    <w:rsid w:val="00D360D6"/>
    <w:rsid w:val="00D36642"/>
    <w:rsid w:val="00D36821"/>
    <w:rsid w:val="00D36B8E"/>
    <w:rsid w:val="00D405F8"/>
    <w:rsid w:val="00D41BD7"/>
    <w:rsid w:val="00D4297B"/>
    <w:rsid w:val="00D435AD"/>
    <w:rsid w:val="00D435E9"/>
    <w:rsid w:val="00D46FDD"/>
    <w:rsid w:val="00D5022F"/>
    <w:rsid w:val="00D5077E"/>
    <w:rsid w:val="00D55E7C"/>
    <w:rsid w:val="00D5660B"/>
    <w:rsid w:val="00D60B04"/>
    <w:rsid w:val="00D60E06"/>
    <w:rsid w:val="00D629BB"/>
    <w:rsid w:val="00D6423D"/>
    <w:rsid w:val="00D64AE5"/>
    <w:rsid w:val="00D65BB5"/>
    <w:rsid w:val="00D6720F"/>
    <w:rsid w:val="00D67258"/>
    <w:rsid w:val="00D704A7"/>
    <w:rsid w:val="00D70DDC"/>
    <w:rsid w:val="00D70F08"/>
    <w:rsid w:val="00D71839"/>
    <w:rsid w:val="00D72157"/>
    <w:rsid w:val="00D73885"/>
    <w:rsid w:val="00D75A03"/>
    <w:rsid w:val="00D7638A"/>
    <w:rsid w:val="00D76F30"/>
    <w:rsid w:val="00D8187F"/>
    <w:rsid w:val="00D846AB"/>
    <w:rsid w:val="00D86707"/>
    <w:rsid w:val="00D86EB6"/>
    <w:rsid w:val="00D87FE2"/>
    <w:rsid w:val="00D94232"/>
    <w:rsid w:val="00D94D9D"/>
    <w:rsid w:val="00D95DD4"/>
    <w:rsid w:val="00D95FA8"/>
    <w:rsid w:val="00DA256E"/>
    <w:rsid w:val="00DA3BB5"/>
    <w:rsid w:val="00DA41CD"/>
    <w:rsid w:val="00DA71A1"/>
    <w:rsid w:val="00DB7957"/>
    <w:rsid w:val="00DC058E"/>
    <w:rsid w:val="00DC1246"/>
    <w:rsid w:val="00DC2AC3"/>
    <w:rsid w:val="00DC418D"/>
    <w:rsid w:val="00DC506D"/>
    <w:rsid w:val="00DC62A2"/>
    <w:rsid w:val="00DC75D5"/>
    <w:rsid w:val="00DC7C70"/>
    <w:rsid w:val="00DD2576"/>
    <w:rsid w:val="00DD2EDF"/>
    <w:rsid w:val="00DD2F37"/>
    <w:rsid w:val="00DD43A6"/>
    <w:rsid w:val="00DD4695"/>
    <w:rsid w:val="00DD4763"/>
    <w:rsid w:val="00DE2ABB"/>
    <w:rsid w:val="00DF0F36"/>
    <w:rsid w:val="00DF172C"/>
    <w:rsid w:val="00DF1893"/>
    <w:rsid w:val="00DF3768"/>
    <w:rsid w:val="00DF4683"/>
    <w:rsid w:val="00DF4888"/>
    <w:rsid w:val="00DF4CD9"/>
    <w:rsid w:val="00DF4E7B"/>
    <w:rsid w:val="00DF538D"/>
    <w:rsid w:val="00DF57E6"/>
    <w:rsid w:val="00E002ED"/>
    <w:rsid w:val="00E02078"/>
    <w:rsid w:val="00E02365"/>
    <w:rsid w:val="00E03508"/>
    <w:rsid w:val="00E04A64"/>
    <w:rsid w:val="00E0602C"/>
    <w:rsid w:val="00E067F2"/>
    <w:rsid w:val="00E11ACD"/>
    <w:rsid w:val="00E12987"/>
    <w:rsid w:val="00E14B47"/>
    <w:rsid w:val="00E2038E"/>
    <w:rsid w:val="00E23FA6"/>
    <w:rsid w:val="00E252FD"/>
    <w:rsid w:val="00E34EEF"/>
    <w:rsid w:val="00E35584"/>
    <w:rsid w:val="00E35CBD"/>
    <w:rsid w:val="00E4104A"/>
    <w:rsid w:val="00E4334C"/>
    <w:rsid w:val="00E43D59"/>
    <w:rsid w:val="00E44AED"/>
    <w:rsid w:val="00E44AF5"/>
    <w:rsid w:val="00E44D19"/>
    <w:rsid w:val="00E46E71"/>
    <w:rsid w:val="00E50400"/>
    <w:rsid w:val="00E512A7"/>
    <w:rsid w:val="00E53881"/>
    <w:rsid w:val="00E53FE4"/>
    <w:rsid w:val="00E55EC0"/>
    <w:rsid w:val="00E5613E"/>
    <w:rsid w:val="00E57368"/>
    <w:rsid w:val="00E60DCD"/>
    <w:rsid w:val="00E61C2E"/>
    <w:rsid w:val="00E63DA0"/>
    <w:rsid w:val="00E64255"/>
    <w:rsid w:val="00E645A5"/>
    <w:rsid w:val="00E650FC"/>
    <w:rsid w:val="00E660DF"/>
    <w:rsid w:val="00E71626"/>
    <w:rsid w:val="00E722B0"/>
    <w:rsid w:val="00E72723"/>
    <w:rsid w:val="00E72C5F"/>
    <w:rsid w:val="00E73FD0"/>
    <w:rsid w:val="00E74C31"/>
    <w:rsid w:val="00E75081"/>
    <w:rsid w:val="00E77EE3"/>
    <w:rsid w:val="00E803AA"/>
    <w:rsid w:val="00E83099"/>
    <w:rsid w:val="00E833D7"/>
    <w:rsid w:val="00E870D8"/>
    <w:rsid w:val="00E91CDE"/>
    <w:rsid w:val="00E9388F"/>
    <w:rsid w:val="00E93B1A"/>
    <w:rsid w:val="00E93EA6"/>
    <w:rsid w:val="00E94032"/>
    <w:rsid w:val="00E972EC"/>
    <w:rsid w:val="00EA0920"/>
    <w:rsid w:val="00EA38BC"/>
    <w:rsid w:val="00EA65F3"/>
    <w:rsid w:val="00EA72D6"/>
    <w:rsid w:val="00EA7AF2"/>
    <w:rsid w:val="00EB0154"/>
    <w:rsid w:val="00EB1563"/>
    <w:rsid w:val="00EB340E"/>
    <w:rsid w:val="00EB5009"/>
    <w:rsid w:val="00EB55D0"/>
    <w:rsid w:val="00EB77B1"/>
    <w:rsid w:val="00EC3B64"/>
    <w:rsid w:val="00EC3E0D"/>
    <w:rsid w:val="00EC4FED"/>
    <w:rsid w:val="00EC5D93"/>
    <w:rsid w:val="00EC62A0"/>
    <w:rsid w:val="00EC6F61"/>
    <w:rsid w:val="00EC7F22"/>
    <w:rsid w:val="00ED0B7C"/>
    <w:rsid w:val="00ED10CF"/>
    <w:rsid w:val="00ED1B7B"/>
    <w:rsid w:val="00ED4A2C"/>
    <w:rsid w:val="00ED58E1"/>
    <w:rsid w:val="00EE5A4B"/>
    <w:rsid w:val="00EF17DD"/>
    <w:rsid w:val="00EF4396"/>
    <w:rsid w:val="00EF4FBE"/>
    <w:rsid w:val="00EF6F9E"/>
    <w:rsid w:val="00EF7E49"/>
    <w:rsid w:val="00F03BA0"/>
    <w:rsid w:val="00F05CA4"/>
    <w:rsid w:val="00F11ECA"/>
    <w:rsid w:val="00F121A0"/>
    <w:rsid w:val="00F155C7"/>
    <w:rsid w:val="00F15944"/>
    <w:rsid w:val="00F2013D"/>
    <w:rsid w:val="00F213C3"/>
    <w:rsid w:val="00F21A3A"/>
    <w:rsid w:val="00F22214"/>
    <w:rsid w:val="00F24025"/>
    <w:rsid w:val="00F24951"/>
    <w:rsid w:val="00F25CEE"/>
    <w:rsid w:val="00F26DAA"/>
    <w:rsid w:val="00F2766C"/>
    <w:rsid w:val="00F31272"/>
    <w:rsid w:val="00F31AB1"/>
    <w:rsid w:val="00F33EBD"/>
    <w:rsid w:val="00F340BC"/>
    <w:rsid w:val="00F37D0A"/>
    <w:rsid w:val="00F40D34"/>
    <w:rsid w:val="00F41664"/>
    <w:rsid w:val="00F41673"/>
    <w:rsid w:val="00F463A8"/>
    <w:rsid w:val="00F47FE5"/>
    <w:rsid w:val="00F55415"/>
    <w:rsid w:val="00F61EBE"/>
    <w:rsid w:val="00F62882"/>
    <w:rsid w:val="00F63B93"/>
    <w:rsid w:val="00F65F44"/>
    <w:rsid w:val="00F662D5"/>
    <w:rsid w:val="00F6659A"/>
    <w:rsid w:val="00F674DC"/>
    <w:rsid w:val="00F67D2B"/>
    <w:rsid w:val="00F729B6"/>
    <w:rsid w:val="00F74FB8"/>
    <w:rsid w:val="00F75464"/>
    <w:rsid w:val="00F75787"/>
    <w:rsid w:val="00F77511"/>
    <w:rsid w:val="00F805F5"/>
    <w:rsid w:val="00F8521B"/>
    <w:rsid w:val="00F8598A"/>
    <w:rsid w:val="00F8649A"/>
    <w:rsid w:val="00F87652"/>
    <w:rsid w:val="00F907D8"/>
    <w:rsid w:val="00F920D1"/>
    <w:rsid w:val="00F927CD"/>
    <w:rsid w:val="00F94383"/>
    <w:rsid w:val="00F95521"/>
    <w:rsid w:val="00FA118E"/>
    <w:rsid w:val="00FA1DEB"/>
    <w:rsid w:val="00FA2BB1"/>
    <w:rsid w:val="00FA3833"/>
    <w:rsid w:val="00FA4141"/>
    <w:rsid w:val="00FA45B3"/>
    <w:rsid w:val="00FB00F7"/>
    <w:rsid w:val="00FB0ADE"/>
    <w:rsid w:val="00FB4405"/>
    <w:rsid w:val="00FB59E5"/>
    <w:rsid w:val="00FB620A"/>
    <w:rsid w:val="00FC0CFF"/>
    <w:rsid w:val="00FC1A45"/>
    <w:rsid w:val="00FC2287"/>
    <w:rsid w:val="00FC2526"/>
    <w:rsid w:val="00FC3337"/>
    <w:rsid w:val="00FC412C"/>
    <w:rsid w:val="00FC4C2A"/>
    <w:rsid w:val="00FC7EDD"/>
    <w:rsid w:val="00FD002A"/>
    <w:rsid w:val="00FD0E66"/>
    <w:rsid w:val="00FD1381"/>
    <w:rsid w:val="00FD1BDE"/>
    <w:rsid w:val="00FD27D3"/>
    <w:rsid w:val="00FD2C13"/>
    <w:rsid w:val="00FD2E65"/>
    <w:rsid w:val="00FD360A"/>
    <w:rsid w:val="00FD500D"/>
    <w:rsid w:val="00FD5224"/>
    <w:rsid w:val="00FD5256"/>
    <w:rsid w:val="00FD6590"/>
    <w:rsid w:val="00FD6800"/>
    <w:rsid w:val="00FD6CAB"/>
    <w:rsid w:val="00FD76F5"/>
    <w:rsid w:val="00FE0C26"/>
    <w:rsid w:val="00FE3845"/>
    <w:rsid w:val="00FE65D8"/>
    <w:rsid w:val="00FE6FAB"/>
    <w:rsid w:val="00FE7953"/>
    <w:rsid w:val="00FE7E0C"/>
    <w:rsid w:val="00FF0CE0"/>
    <w:rsid w:val="00FF0ED1"/>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0137C"/>
  <w15:docId w15:val="{7871D7AB-C9E0-4F17-86BC-A318A8A8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4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thIndent">
    <w:name w:val="4th Indent"/>
    <w:basedOn w:val="Normal"/>
    <w:rsid w:val="00F31272"/>
    <w:pPr>
      <w:tabs>
        <w:tab w:val="num" w:pos="2880"/>
      </w:tabs>
      <w:ind w:left="2880" w:hanging="360"/>
    </w:pPr>
    <w:rPr>
      <w:rFonts w:ascii="Arial" w:hAnsi="Arial" w:cs="Arial"/>
    </w:rPr>
  </w:style>
  <w:style w:type="paragraph" w:customStyle="1" w:styleId="5thIndent">
    <w:name w:val="5th Indent"/>
    <w:basedOn w:val="Normal"/>
    <w:rsid w:val="00E63DA0"/>
    <w:pPr>
      <w:tabs>
        <w:tab w:val="num" w:pos="3420"/>
      </w:tabs>
      <w:ind w:left="3420" w:hanging="360"/>
    </w:pPr>
    <w:rPr>
      <w:rFonts w:ascii="Arial" w:hAnsi="Arial" w:cs="Arial"/>
    </w:rPr>
  </w:style>
  <w:style w:type="paragraph" w:styleId="Header">
    <w:name w:val="header"/>
    <w:basedOn w:val="Normal"/>
    <w:rsid w:val="002F2727"/>
    <w:pPr>
      <w:tabs>
        <w:tab w:val="center" w:pos="4320"/>
        <w:tab w:val="right" w:pos="8640"/>
      </w:tabs>
    </w:pPr>
  </w:style>
  <w:style w:type="paragraph" w:styleId="Footer">
    <w:name w:val="footer"/>
    <w:basedOn w:val="Normal"/>
    <w:link w:val="FooterChar"/>
    <w:uiPriority w:val="99"/>
    <w:rsid w:val="002F2727"/>
    <w:pPr>
      <w:tabs>
        <w:tab w:val="center" w:pos="4320"/>
        <w:tab w:val="right" w:pos="8640"/>
      </w:tabs>
    </w:pPr>
  </w:style>
  <w:style w:type="character" w:styleId="PageNumber">
    <w:name w:val="page number"/>
    <w:basedOn w:val="DefaultParagraphFont"/>
    <w:rsid w:val="002F2727"/>
  </w:style>
  <w:style w:type="character" w:styleId="Hyperlink">
    <w:name w:val="Hyperlink"/>
    <w:rsid w:val="007A2AE7"/>
    <w:rPr>
      <w:color w:val="0000FF"/>
      <w:u w:val="single"/>
    </w:rPr>
  </w:style>
  <w:style w:type="paragraph" w:styleId="BalloonText">
    <w:name w:val="Balloon Text"/>
    <w:basedOn w:val="Normal"/>
    <w:semiHidden/>
    <w:rsid w:val="00D7638A"/>
    <w:rPr>
      <w:rFonts w:ascii="Tahoma" w:hAnsi="Tahoma" w:cs="Tahoma"/>
      <w:sz w:val="16"/>
      <w:szCs w:val="16"/>
    </w:rPr>
  </w:style>
  <w:style w:type="character" w:styleId="CommentReference">
    <w:name w:val="annotation reference"/>
    <w:semiHidden/>
    <w:rsid w:val="000265F0"/>
    <w:rPr>
      <w:sz w:val="16"/>
      <w:szCs w:val="16"/>
    </w:rPr>
  </w:style>
  <w:style w:type="paragraph" w:styleId="CommentText">
    <w:name w:val="annotation text"/>
    <w:basedOn w:val="Normal"/>
    <w:semiHidden/>
    <w:rsid w:val="000265F0"/>
    <w:rPr>
      <w:sz w:val="20"/>
      <w:szCs w:val="20"/>
    </w:rPr>
  </w:style>
  <w:style w:type="paragraph" w:styleId="CommentSubject">
    <w:name w:val="annotation subject"/>
    <w:basedOn w:val="CommentText"/>
    <w:next w:val="CommentText"/>
    <w:semiHidden/>
    <w:rsid w:val="000265F0"/>
    <w:rPr>
      <w:b/>
      <w:bCs/>
    </w:rPr>
  </w:style>
  <w:style w:type="character" w:customStyle="1" w:styleId="FooterChar">
    <w:name w:val="Footer Char"/>
    <w:link w:val="Footer"/>
    <w:uiPriority w:val="99"/>
    <w:rsid w:val="00AE5948"/>
    <w:rPr>
      <w:sz w:val="24"/>
      <w:szCs w:val="24"/>
    </w:rPr>
  </w:style>
  <w:style w:type="character" w:styleId="PlaceholderText">
    <w:name w:val="Placeholder Text"/>
    <w:basedOn w:val="DefaultParagraphFont"/>
    <w:uiPriority w:val="99"/>
    <w:semiHidden/>
    <w:rsid w:val="00C14F6D"/>
    <w:rPr>
      <w:color w:val="808080"/>
    </w:rPr>
  </w:style>
  <w:style w:type="character" w:styleId="FollowedHyperlink">
    <w:name w:val="FollowedHyperlink"/>
    <w:basedOn w:val="DefaultParagraphFont"/>
    <w:rsid w:val="00265056"/>
    <w:rPr>
      <w:color w:val="800080" w:themeColor="followedHyperlink"/>
      <w:u w:val="single"/>
    </w:rPr>
  </w:style>
  <w:style w:type="paragraph" w:styleId="Revision">
    <w:name w:val="Revision"/>
    <w:hidden/>
    <w:uiPriority w:val="99"/>
    <w:semiHidden/>
    <w:rsid w:val="00E60DCD"/>
    <w:rPr>
      <w:sz w:val="24"/>
      <w:szCs w:val="24"/>
    </w:rPr>
  </w:style>
  <w:style w:type="paragraph" w:styleId="FootnoteText">
    <w:name w:val="footnote text"/>
    <w:basedOn w:val="Normal"/>
    <w:link w:val="FootnoteTextChar"/>
    <w:rsid w:val="00BB1EBE"/>
    <w:rPr>
      <w:sz w:val="20"/>
      <w:szCs w:val="20"/>
    </w:rPr>
  </w:style>
  <w:style w:type="character" w:customStyle="1" w:styleId="FootnoteTextChar">
    <w:name w:val="Footnote Text Char"/>
    <w:basedOn w:val="DefaultParagraphFont"/>
    <w:link w:val="FootnoteText"/>
    <w:rsid w:val="00BB1EBE"/>
  </w:style>
  <w:style w:type="character" w:styleId="FootnoteReference">
    <w:name w:val="footnote reference"/>
    <w:basedOn w:val="DefaultParagraphFont"/>
    <w:rsid w:val="00BB1EBE"/>
    <w:rPr>
      <w:vertAlign w:val="superscript"/>
    </w:rPr>
  </w:style>
  <w:style w:type="paragraph" w:styleId="ListParagraph">
    <w:name w:val="List Paragraph"/>
    <w:basedOn w:val="Normal"/>
    <w:uiPriority w:val="34"/>
    <w:qFormat/>
    <w:rsid w:val="00F40D34"/>
    <w:pPr>
      <w:ind w:left="720"/>
      <w:contextualSpacing/>
    </w:pPr>
  </w:style>
  <w:style w:type="paragraph" w:customStyle="1" w:styleId="Default">
    <w:name w:val="Default"/>
    <w:rsid w:val="000A102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5561">
      <w:bodyDiv w:val="1"/>
      <w:marLeft w:val="0"/>
      <w:marRight w:val="0"/>
      <w:marTop w:val="0"/>
      <w:marBottom w:val="0"/>
      <w:divBdr>
        <w:top w:val="none" w:sz="0" w:space="0" w:color="auto"/>
        <w:left w:val="none" w:sz="0" w:space="0" w:color="auto"/>
        <w:bottom w:val="none" w:sz="0" w:space="0" w:color="auto"/>
        <w:right w:val="none" w:sz="0" w:space="0" w:color="auto"/>
      </w:divBdr>
    </w:div>
    <w:div w:id="849175671">
      <w:bodyDiv w:val="1"/>
      <w:marLeft w:val="0"/>
      <w:marRight w:val="0"/>
      <w:marTop w:val="0"/>
      <w:marBottom w:val="0"/>
      <w:divBdr>
        <w:top w:val="none" w:sz="0" w:space="0" w:color="auto"/>
        <w:left w:val="none" w:sz="0" w:space="0" w:color="auto"/>
        <w:bottom w:val="none" w:sz="0" w:space="0" w:color="auto"/>
        <w:right w:val="none" w:sz="0" w:space="0" w:color="auto"/>
      </w:divBdr>
    </w:div>
    <w:div w:id="1590037873">
      <w:bodyDiv w:val="1"/>
      <w:marLeft w:val="0"/>
      <w:marRight w:val="0"/>
      <w:marTop w:val="0"/>
      <w:marBottom w:val="0"/>
      <w:divBdr>
        <w:top w:val="none" w:sz="0" w:space="0" w:color="auto"/>
        <w:left w:val="none" w:sz="0" w:space="0" w:color="auto"/>
        <w:bottom w:val="none" w:sz="0" w:space="0" w:color="auto"/>
        <w:right w:val="none" w:sz="0" w:space="0" w:color="auto"/>
      </w:divBdr>
    </w:div>
    <w:div w:id="168797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cc/capandtrade/renewable/vre-generator.xls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b.ca.gov/cc/reporting/ghg-rep/regulation/mrr-2016-unofficial-2017-10-1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b.ca.gov/cc/capandtrade/renewable/vre-generator.xls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rb.ca.gov/cc/capandtrade/renewable/renewable.htm" TargetMode="External"/><Relationship Id="rId4" Type="http://schemas.openxmlformats.org/officeDocument/2006/relationships/settings" Target="settings.xml"/><Relationship Id="rId9" Type="http://schemas.openxmlformats.org/officeDocument/2006/relationships/hyperlink" Target="mailto:vreprogram@arb.ca.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4F0F-B069-4A6D-B6A2-FCCEEF8D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1792</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VREP App Form</vt:lpstr>
    </vt:vector>
  </TitlesOfParts>
  <Company>carb</Company>
  <LinksUpToDate>false</LinksUpToDate>
  <CharactersWithSpaces>12224</CharactersWithSpaces>
  <SharedDoc>false</SharedDoc>
  <HLinks>
    <vt:vector size="48" baseType="variant">
      <vt:variant>
        <vt:i4>3539066</vt:i4>
      </vt:variant>
      <vt:variant>
        <vt:i4>112</vt:i4>
      </vt:variant>
      <vt:variant>
        <vt:i4>0</vt:i4>
      </vt:variant>
      <vt:variant>
        <vt:i4>5</vt:i4>
      </vt:variant>
      <vt:variant>
        <vt:lpwstr>http://www.arb.ca.gov/cc/capandtrade/voluntaryrenewable/facility-info-form.xlsx</vt:lpwstr>
      </vt:variant>
      <vt:variant>
        <vt:lpwstr/>
      </vt:variant>
      <vt:variant>
        <vt:i4>3539066</vt:i4>
      </vt:variant>
      <vt:variant>
        <vt:i4>109</vt:i4>
      </vt:variant>
      <vt:variant>
        <vt:i4>0</vt:i4>
      </vt:variant>
      <vt:variant>
        <vt:i4>5</vt:i4>
      </vt:variant>
      <vt:variant>
        <vt:lpwstr>http://www.arb.ca.gov/cc/capandtrade/voluntaryrenewable/facility-info-form.xlsx</vt:lpwstr>
      </vt:variant>
      <vt:variant>
        <vt:lpwstr/>
      </vt:variant>
      <vt:variant>
        <vt:i4>1704004</vt:i4>
      </vt:variant>
      <vt:variant>
        <vt:i4>106</vt:i4>
      </vt:variant>
      <vt:variant>
        <vt:i4>0</vt:i4>
      </vt:variant>
      <vt:variant>
        <vt:i4>5</vt:i4>
      </vt:variant>
      <vt:variant>
        <vt:lpwstr>http://www.arb.ca.gov/cc/capandtrade/voluntaryrenewablelelctricity/voluntaryrenewablelelectricity.htm</vt:lpwstr>
      </vt:variant>
      <vt:variant>
        <vt:lpwstr/>
      </vt:variant>
      <vt:variant>
        <vt:i4>6881305</vt:i4>
      </vt:variant>
      <vt:variant>
        <vt:i4>103</vt:i4>
      </vt:variant>
      <vt:variant>
        <vt:i4>0</vt:i4>
      </vt:variant>
      <vt:variant>
        <vt:i4>5</vt:i4>
      </vt:variant>
      <vt:variant>
        <vt:lpwstr>mailto:vreprogram@arb.ca.gov</vt:lpwstr>
      </vt:variant>
      <vt:variant>
        <vt:lpwstr/>
      </vt:variant>
      <vt:variant>
        <vt:i4>2228320</vt:i4>
      </vt:variant>
      <vt:variant>
        <vt:i4>100</vt:i4>
      </vt:variant>
      <vt:variant>
        <vt:i4>0</vt:i4>
      </vt:variant>
      <vt:variant>
        <vt:i4>5</vt:i4>
      </vt:variant>
      <vt:variant>
        <vt:lpwstr>http://www.energy.ca.gov/2012publications/CEC-300-2012-008/CEC-300-2012-008-ED5-CMF.pdf</vt:lpwstr>
      </vt:variant>
      <vt:variant>
        <vt:lpwstr/>
      </vt:variant>
      <vt:variant>
        <vt:i4>1114120</vt:i4>
      </vt:variant>
      <vt:variant>
        <vt:i4>88</vt:i4>
      </vt:variant>
      <vt:variant>
        <vt:i4>0</vt:i4>
      </vt:variant>
      <vt:variant>
        <vt:i4>5</vt:i4>
      </vt:variant>
      <vt:variant>
        <vt:lpwstr>http://www.arb.ca.gov/cc/capandtrade/ctlinkqc.pdf</vt:lpwstr>
      </vt:variant>
      <vt:variant>
        <vt:lpwstr/>
      </vt:variant>
      <vt:variant>
        <vt:i4>3539066</vt:i4>
      </vt:variant>
      <vt:variant>
        <vt:i4>49</vt:i4>
      </vt:variant>
      <vt:variant>
        <vt:i4>0</vt:i4>
      </vt:variant>
      <vt:variant>
        <vt:i4>5</vt:i4>
      </vt:variant>
      <vt:variant>
        <vt:lpwstr>http://www.arb.ca.gov/cc/capandtrade/voluntaryrenewable/facility-info-form.xlsx</vt:lpwstr>
      </vt:variant>
      <vt:variant>
        <vt:lpwstr/>
      </vt:variant>
      <vt:variant>
        <vt:i4>5439493</vt:i4>
      </vt:variant>
      <vt:variant>
        <vt:i4>19</vt:i4>
      </vt:variant>
      <vt:variant>
        <vt:i4>0</vt:i4>
      </vt:variant>
      <vt:variant>
        <vt:i4>5</vt:i4>
      </vt:variant>
      <vt:variant>
        <vt:lpwstr>http://www.arb.ca.gov/cc/capandtrade/voluntaryrenewable/owner-end-user-info-form.xlsx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VREP App Form</dc:title>
  <dc:creator>Rachel Gold</dc:creator>
  <cp:lastModifiedBy>Rachel Gold</cp:lastModifiedBy>
  <cp:revision>6</cp:revision>
  <cp:lastPrinted>2015-04-03T19:13:00Z</cp:lastPrinted>
  <dcterms:created xsi:type="dcterms:W3CDTF">2019-11-05T23:53:00Z</dcterms:created>
  <dcterms:modified xsi:type="dcterms:W3CDTF">2019-11-18T18:16:00Z</dcterms:modified>
</cp:coreProperties>
</file>